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05" w:rsidRPr="00526F31" w:rsidRDefault="00001705" w:rsidP="003D453B">
      <w:pPr>
        <w:ind w:left="4253" w:right="850" w:hanging="3969"/>
        <w:jc w:val="center"/>
        <w:rPr>
          <w:rFonts w:ascii="Times New Roman" w:hAnsi="Times New Roman"/>
          <w:b/>
          <w:sz w:val="16"/>
          <w:szCs w:val="16"/>
        </w:rPr>
      </w:pPr>
      <w:r w:rsidRPr="00526F31">
        <w:rPr>
          <w:rFonts w:ascii="Times New Roman" w:hAnsi="Times New Roman"/>
          <w:b/>
          <w:noProof/>
          <w:sz w:val="16"/>
          <w:szCs w:val="16"/>
          <w:lang w:eastAsia="ru-RU"/>
        </w:rPr>
        <w:drawing>
          <wp:inline distT="0" distB="0" distL="0" distR="0">
            <wp:extent cx="742950" cy="733425"/>
            <wp:effectExtent l="19050" t="0" r="0"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ardino-balkaria-republic-arms"/>
                    <pic:cNvPicPr>
                      <a:picLocks noChangeAspect="1" noChangeArrowheads="1"/>
                    </pic:cNvPicPr>
                  </pic:nvPicPr>
                  <pic:blipFill>
                    <a:blip r:embed="rId8" cstate="print"/>
                    <a:srcRect/>
                    <a:stretch>
                      <a:fillRect/>
                    </a:stretch>
                  </pic:blipFill>
                  <pic:spPr bwMode="auto">
                    <a:xfrm>
                      <a:off x="0" y="0"/>
                      <a:ext cx="749554" cy="739944"/>
                    </a:xfrm>
                    <a:prstGeom prst="rect">
                      <a:avLst/>
                    </a:prstGeom>
                    <a:noFill/>
                    <a:ln w="9525">
                      <a:noFill/>
                      <a:miter lim="800000"/>
                      <a:headEnd/>
                      <a:tailEnd/>
                    </a:ln>
                  </pic:spPr>
                </pic:pic>
              </a:graphicData>
            </a:graphic>
          </wp:inline>
        </w:drawing>
      </w:r>
    </w:p>
    <w:p w:rsidR="003C63A7" w:rsidRPr="00526F31" w:rsidRDefault="003C63A7" w:rsidP="003C63A7">
      <w:pPr>
        <w:spacing w:line="240" w:lineRule="auto"/>
        <w:ind w:left="142" w:right="283"/>
        <w:jc w:val="center"/>
        <w:rPr>
          <w:rFonts w:ascii="Times New Roman" w:hAnsi="Times New Roman"/>
          <w:sz w:val="24"/>
          <w:szCs w:val="24"/>
        </w:rPr>
      </w:pPr>
      <w:r w:rsidRPr="00526F31">
        <w:rPr>
          <w:rFonts w:ascii="Times New Roman" w:hAnsi="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p>
    <w:p w:rsidR="003C63A7" w:rsidRPr="00526F31" w:rsidRDefault="003C63A7" w:rsidP="003C63A7">
      <w:pPr>
        <w:pStyle w:val="1"/>
        <w:spacing w:after="200"/>
        <w:ind w:left="142" w:right="283"/>
        <w:jc w:val="center"/>
      </w:pPr>
      <w:r w:rsidRPr="00526F31">
        <w:rPr>
          <w:sz w:val="24"/>
          <w:szCs w:val="24"/>
        </w:rPr>
        <w:t>КЪЭБЭРДЕЙ-БАЛЪКЪЭР РЕСПУБЛИКЭМ И ДЗЭЛЫКЪУЭ МУНИЦИПАЛЬНЭ КУЕЙМ ЩЫЩ ДЗЭЛЫКЪУЭКЪУАЖЭ  КЪАЛЭ ЖЫЛАГЪУЭМ И  Щ</w:t>
      </w:r>
      <w:r w:rsidRPr="00526F31">
        <w:rPr>
          <w:sz w:val="24"/>
          <w:szCs w:val="24"/>
          <w:lang w:val="en-US"/>
        </w:rPr>
        <w:t>I</w:t>
      </w:r>
      <w:r w:rsidRPr="00526F31">
        <w:rPr>
          <w:sz w:val="24"/>
          <w:szCs w:val="24"/>
        </w:rPr>
        <w:t>ЫП</w:t>
      </w:r>
      <w:r w:rsidRPr="00526F31">
        <w:rPr>
          <w:sz w:val="24"/>
          <w:szCs w:val="24"/>
          <w:lang w:val="en-US"/>
        </w:rPr>
        <w:t>I</w:t>
      </w:r>
      <w:r w:rsidRPr="00526F31">
        <w:rPr>
          <w:sz w:val="24"/>
          <w:szCs w:val="24"/>
        </w:rPr>
        <w:t>Э АДМИНИСТРАЦЭ</w:t>
      </w:r>
    </w:p>
    <w:p w:rsidR="00001705" w:rsidRPr="00526F31" w:rsidRDefault="003C63A7" w:rsidP="003C63A7">
      <w:pPr>
        <w:spacing w:line="240" w:lineRule="auto"/>
        <w:ind w:left="142" w:right="283"/>
        <w:jc w:val="center"/>
        <w:rPr>
          <w:b/>
        </w:rPr>
      </w:pPr>
      <w:r w:rsidRPr="00526F31">
        <w:rPr>
          <w:rFonts w:ascii="Times New Roman" w:hAnsi="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003D453B" w:rsidRPr="00526F31">
        <w:rPr>
          <w:rFonts w:ascii="Times New Roman" w:hAnsi="Times New Roman"/>
          <w:b/>
          <w:bCs/>
          <w:spacing w:val="1"/>
          <w:sz w:val="24"/>
          <w:szCs w:val="24"/>
        </w:rPr>
        <w:t xml:space="preserve"> </w:t>
      </w:r>
      <w:r w:rsidR="00001705" w:rsidRPr="00526F31">
        <w:rPr>
          <w:rFonts w:ascii="Times New Roman" w:hAnsi="Times New Roman"/>
          <w:b/>
          <w:bCs/>
          <w:spacing w:val="1"/>
          <w:sz w:val="24"/>
          <w:szCs w:val="24"/>
        </w:rPr>
        <w:t xml:space="preserve"> </w:t>
      </w:r>
      <w:r w:rsidR="00001705" w:rsidRPr="00526F31">
        <w:rPr>
          <w:b/>
        </w:rPr>
        <w:t xml:space="preserve"> </w:t>
      </w:r>
    </w:p>
    <w:p w:rsidR="00001705" w:rsidRPr="00526F31" w:rsidRDefault="00010A36" w:rsidP="003C63A7">
      <w:pPr>
        <w:pStyle w:val="a3"/>
        <w:spacing w:after="200"/>
        <w:ind w:right="0"/>
        <w:rPr>
          <w:sz w:val="20"/>
        </w:rPr>
      </w:pPr>
      <w:r w:rsidRPr="00526F31">
        <w:rPr>
          <w:sz w:val="20"/>
        </w:rPr>
        <w:t xml:space="preserve">  </w:t>
      </w:r>
      <w:r w:rsidR="00AE7175" w:rsidRPr="00526F31">
        <w:rPr>
          <w:sz w:val="20"/>
        </w:rPr>
        <w:t xml:space="preserve">   </w:t>
      </w:r>
      <w:r w:rsidR="00001705" w:rsidRPr="00526F31">
        <w:rPr>
          <w:sz w:val="20"/>
        </w:rPr>
        <w:t xml:space="preserve">361700  ,  Кабардино – Балкарская  Республика,  Зольский район    п.Залукокоаже,   ул. Калмыкова, 20                         </w:t>
      </w:r>
      <w:r w:rsidR="003D453B" w:rsidRPr="00526F31">
        <w:rPr>
          <w:sz w:val="20"/>
        </w:rPr>
        <w:t xml:space="preserve">                               </w:t>
      </w:r>
      <w:r w:rsidRPr="00526F31">
        <w:rPr>
          <w:sz w:val="20"/>
        </w:rPr>
        <w:t xml:space="preserve">  </w:t>
      </w:r>
      <w:r w:rsidR="00001705" w:rsidRPr="00526F31">
        <w:rPr>
          <w:spacing w:val="-2"/>
          <w:sz w:val="20"/>
          <w:lang w:val="en-US"/>
        </w:rPr>
        <w:t>e</w:t>
      </w:r>
      <w:r w:rsidR="00001705" w:rsidRPr="00526F31">
        <w:rPr>
          <w:spacing w:val="-2"/>
          <w:sz w:val="20"/>
        </w:rPr>
        <w:t xml:space="preserve"> – </w:t>
      </w:r>
      <w:r w:rsidR="00001705" w:rsidRPr="00526F31">
        <w:rPr>
          <w:spacing w:val="-2"/>
          <w:sz w:val="20"/>
          <w:lang w:val="en-US"/>
        </w:rPr>
        <w:t>mail</w:t>
      </w:r>
      <w:r w:rsidR="00001705" w:rsidRPr="00526F31">
        <w:rPr>
          <w:spacing w:val="-2"/>
          <w:sz w:val="20"/>
        </w:rPr>
        <w:t xml:space="preserve"> : </w:t>
      </w:r>
      <w:r w:rsidR="00001705" w:rsidRPr="00526F31">
        <w:rPr>
          <w:spacing w:val="-2"/>
          <w:sz w:val="20"/>
          <w:lang w:val="en-US"/>
        </w:rPr>
        <w:t>gpzalukokoazhe</w:t>
      </w:r>
      <w:r w:rsidR="00001705" w:rsidRPr="00526F31">
        <w:rPr>
          <w:spacing w:val="-2"/>
          <w:sz w:val="20"/>
        </w:rPr>
        <w:t xml:space="preserve"> @ </w:t>
      </w:r>
      <w:r w:rsidR="00001705" w:rsidRPr="00526F31">
        <w:rPr>
          <w:spacing w:val="-2"/>
          <w:sz w:val="20"/>
          <w:lang w:val="en-US"/>
        </w:rPr>
        <w:t>mail</w:t>
      </w:r>
      <w:r w:rsidR="00001705" w:rsidRPr="00526F31">
        <w:rPr>
          <w:spacing w:val="-2"/>
          <w:sz w:val="20"/>
        </w:rPr>
        <w:t>.</w:t>
      </w:r>
      <w:r w:rsidR="00001705" w:rsidRPr="00526F31">
        <w:rPr>
          <w:spacing w:val="-2"/>
          <w:sz w:val="20"/>
          <w:lang w:val="en-US"/>
        </w:rPr>
        <w:t>ru</w:t>
      </w:r>
      <w:r w:rsidR="00001705" w:rsidRPr="00526F31">
        <w:rPr>
          <w:sz w:val="20"/>
        </w:rPr>
        <w:t xml:space="preserve">                                                                  </w:t>
      </w:r>
      <w:r w:rsidR="003D453B" w:rsidRPr="00526F31">
        <w:rPr>
          <w:sz w:val="20"/>
        </w:rPr>
        <w:t xml:space="preserve">              </w:t>
      </w:r>
      <w:r w:rsidR="00001705" w:rsidRPr="00526F31">
        <w:rPr>
          <w:sz w:val="20"/>
        </w:rPr>
        <w:t>тел. 4-15-62, факс 4-11-88</w:t>
      </w:r>
    </w:p>
    <w:p w:rsidR="00010A36" w:rsidRPr="00526F31" w:rsidRDefault="00DB7336" w:rsidP="00010A36">
      <w:pPr>
        <w:pStyle w:val="a3"/>
        <w:ind w:right="0"/>
        <w:jc w:val="both"/>
        <w:rPr>
          <w:spacing w:val="-2"/>
          <w:sz w:val="18"/>
        </w:rPr>
      </w:pPr>
      <w:r>
        <w:pict>
          <v:line id="_x0000_s1026" style="position:absolute;left:0;text-align:left;z-index:251642368" from="-10.4pt,5.3pt" to="488.45pt,5.3pt" o:allowincell="f" strokeweight="4.5pt">
            <v:stroke linestyle="thickThin"/>
          </v:line>
        </w:pict>
      </w:r>
      <w:r w:rsidR="00001705" w:rsidRPr="00526F31">
        <w:rPr>
          <w:spacing w:val="-2"/>
          <w:sz w:val="18"/>
        </w:rPr>
        <w:t xml:space="preserve">                                                                                                                                                                                                                         </w:t>
      </w:r>
    </w:p>
    <w:p w:rsidR="00010A36" w:rsidRPr="00007366" w:rsidRDefault="00007366" w:rsidP="00010A36">
      <w:pPr>
        <w:pStyle w:val="a3"/>
        <w:ind w:right="0"/>
        <w:jc w:val="both"/>
        <w:rPr>
          <w:spacing w:val="-2"/>
          <w:sz w:val="44"/>
          <w:szCs w:val="44"/>
        </w:rPr>
      </w:pPr>
      <w:r>
        <w:rPr>
          <w:spacing w:val="-2"/>
          <w:sz w:val="44"/>
          <w:szCs w:val="44"/>
        </w:rPr>
        <w:t xml:space="preserve">                                      </w:t>
      </w:r>
      <w:r w:rsidRPr="00007366">
        <w:rPr>
          <w:spacing w:val="-2"/>
          <w:sz w:val="44"/>
          <w:szCs w:val="44"/>
        </w:rPr>
        <w:t>ПРОЕКТ</w:t>
      </w:r>
    </w:p>
    <w:p w:rsidR="00D81CD8" w:rsidRDefault="00D81CD8" w:rsidP="004257D9">
      <w:pPr>
        <w:pStyle w:val="a8"/>
        <w:spacing w:after="0" w:line="240" w:lineRule="auto"/>
        <w:ind w:left="525" w:right="566"/>
        <w:jc w:val="right"/>
        <w:rPr>
          <w:rFonts w:ascii="Times New Roman" w:hAnsi="Times New Roman"/>
          <w:sz w:val="28"/>
          <w:szCs w:val="28"/>
        </w:rPr>
      </w:pPr>
    </w:p>
    <w:p w:rsidR="00010A36" w:rsidRPr="00EC52C5" w:rsidRDefault="00243B80" w:rsidP="00DE6338">
      <w:pPr>
        <w:spacing w:after="0"/>
        <w:ind w:right="425"/>
        <w:jc w:val="right"/>
        <w:rPr>
          <w:rFonts w:ascii="Times New Roman" w:hAnsi="Times New Roman"/>
          <w:b/>
          <w:sz w:val="28"/>
          <w:szCs w:val="28"/>
        </w:rPr>
      </w:pPr>
      <w:r>
        <w:rPr>
          <w:rFonts w:ascii="Times New Roman" w:hAnsi="Times New Roman"/>
          <w:b/>
          <w:sz w:val="28"/>
          <w:szCs w:val="28"/>
        </w:rPr>
        <w:t>00</w:t>
      </w:r>
      <w:r w:rsidR="00007366">
        <w:rPr>
          <w:rFonts w:ascii="Times New Roman" w:hAnsi="Times New Roman"/>
          <w:b/>
          <w:sz w:val="28"/>
          <w:szCs w:val="28"/>
        </w:rPr>
        <w:t>. 0</w:t>
      </w:r>
      <w:r>
        <w:rPr>
          <w:rFonts w:ascii="Times New Roman" w:hAnsi="Times New Roman"/>
          <w:b/>
          <w:sz w:val="28"/>
          <w:szCs w:val="28"/>
        </w:rPr>
        <w:t>0</w:t>
      </w:r>
      <w:bookmarkStart w:id="0" w:name="_GoBack"/>
      <w:bookmarkEnd w:id="0"/>
      <w:r w:rsidR="00007366">
        <w:rPr>
          <w:rFonts w:ascii="Times New Roman" w:hAnsi="Times New Roman"/>
          <w:b/>
          <w:sz w:val="28"/>
          <w:szCs w:val="28"/>
        </w:rPr>
        <w:t>.</w:t>
      </w:r>
      <w:r w:rsidR="00EC52C5" w:rsidRPr="00EC52C5">
        <w:rPr>
          <w:rFonts w:ascii="Times New Roman" w:hAnsi="Times New Roman"/>
          <w:b/>
          <w:sz w:val="28"/>
          <w:szCs w:val="28"/>
        </w:rPr>
        <w:t xml:space="preserve"> </w:t>
      </w:r>
      <w:r w:rsidR="004257D9" w:rsidRPr="00EC52C5">
        <w:rPr>
          <w:rFonts w:ascii="Times New Roman" w:hAnsi="Times New Roman"/>
          <w:b/>
          <w:sz w:val="28"/>
          <w:szCs w:val="28"/>
        </w:rPr>
        <w:t xml:space="preserve"> </w:t>
      </w:r>
      <w:r w:rsidR="00007366">
        <w:rPr>
          <w:rFonts w:ascii="Times New Roman" w:hAnsi="Times New Roman"/>
          <w:b/>
          <w:sz w:val="28"/>
          <w:szCs w:val="28"/>
        </w:rPr>
        <w:t>2021</w:t>
      </w:r>
      <w:r w:rsidR="00010A36" w:rsidRPr="00EC52C5">
        <w:rPr>
          <w:rFonts w:ascii="Times New Roman" w:hAnsi="Times New Roman"/>
          <w:b/>
          <w:sz w:val="28"/>
          <w:szCs w:val="28"/>
        </w:rPr>
        <w:t>.</w:t>
      </w:r>
      <w:r w:rsidR="00010A36" w:rsidRPr="00EC52C5">
        <w:rPr>
          <w:rFonts w:ascii="Times New Roman" w:hAnsi="Times New Roman"/>
          <w:sz w:val="28"/>
          <w:szCs w:val="28"/>
        </w:rPr>
        <w:t xml:space="preserve">  </w:t>
      </w:r>
      <w:r w:rsidR="005E3E88" w:rsidRPr="00EC52C5">
        <w:rPr>
          <w:rFonts w:ascii="Times New Roman" w:hAnsi="Times New Roman"/>
          <w:sz w:val="28"/>
          <w:szCs w:val="28"/>
        </w:rPr>
        <w:t xml:space="preserve"> </w:t>
      </w:r>
      <w:r w:rsidR="00010A36" w:rsidRPr="00EC52C5">
        <w:rPr>
          <w:rFonts w:ascii="Times New Roman" w:hAnsi="Times New Roman"/>
          <w:sz w:val="28"/>
          <w:szCs w:val="28"/>
        </w:rPr>
        <w:t xml:space="preserve">                                      </w:t>
      </w:r>
      <w:r w:rsidR="00724462" w:rsidRPr="00EC52C5">
        <w:rPr>
          <w:rFonts w:ascii="Times New Roman" w:hAnsi="Times New Roman"/>
          <w:sz w:val="28"/>
          <w:szCs w:val="28"/>
        </w:rPr>
        <w:t xml:space="preserve">    </w:t>
      </w:r>
      <w:r w:rsidR="00010A36" w:rsidRPr="00EC52C5">
        <w:rPr>
          <w:rFonts w:ascii="Times New Roman" w:hAnsi="Times New Roman"/>
          <w:sz w:val="28"/>
          <w:szCs w:val="28"/>
        </w:rPr>
        <w:t xml:space="preserve">   </w:t>
      </w:r>
      <w:r w:rsidR="00010A36" w:rsidRPr="00EC52C5">
        <w:rPr>
          <w:rFonts w:ascii="Times New Roman" w:hAnsi="Times New Roman"/>
          <w:b/>
          <w:sz w:val="28"/>
          <w:szCs w:val="28"/>
        </w:rPr>
        <w:t>ПОСТАНОВЛЕНИЕ  №</w:t>
      </w:r>
      <w:r w:rsidR="00007366">
        <w:rPr>
          <w:rFonts w:ascii="Times New Roman" w:hAnsi="Times New Roman"/>
          <w:b/>
          <w:sz w:val="28"/>
          <w:szCs w:val="28"/>
        </w:rPr>
        <w:t>00</w:t>
      </w:r>
    </w:p>
    <w:p w:rsidR="00010A36" w:rsidRPr="00526F31" w:rsidRDefault="00010A36" w:rsidP="00DE6338">
      <w:pPr>
        <w:spacing w:after="0"/>
        <w:ind w:right="425"/>
        <w:jc w:val="right"/>
        <w:rPr>
          <w:rFonts w:ascii="Times New Roman" w:hAnsi="Times New Roman"/>
          <w:b/>
          <w:sz w:val="28"/>
          <w:szCs w:val="28"/>
        </w:rPr>
      </w:pPr>
      <w:r w:rsidRPr="00526F31">
        <w:rPr>
          <w:rFonts w:ascii="Times New Roman" w:hAnsi="Times New Roman"/>
          <w:b/>
          <w:sz w:val="28"/>
          <w:szCs w:val="28"/>
        </w:rPr>
        <w:t xml:space="preserve">                                                                                      </w:t>
      </w:r>
      <w:r w:rsidR="00AE7175" w:rsidRPr="00526F31">
        <w:rPr>
          <w:rFonts w:ascii="Times New Roman" w:hAnsi="Times New Roman"/>
          <w:b/>
          <w:sz w:val="28"/>
          <w:szCs w:val="28"/>
        </w:rPr>
        <w:t xml:space="preserve">               </w:t>
      </w:r>
      <w:r w:rsidR="00BA268C" w:rsidRPr="00526F31">
        <w:rPr>
          <w:rFonts w:ascii="Times New Roman" w:hAnsi="Times New Roman"/>
          <w:b/>
          <w:sz w:val="28"/>
          <w:szCs w:val="28"/>
        </w:rPr>
        <w:t xml:space="preserve">  </w:t>
      </w:r>
      <w:r w:rsidRPr="00526F31">
        <w:rPr>
          <w:rFonts w:ascii="Times New Roman" w:hAnsi="Times New Roman"/>
          <w:b/>
          <w:sz w:val="28"/>
          <w:szCs w:val="28"/>
        </w:rPr>
        <w:t>УНАФЭ  №</w:t>
      </w:r>
      <w:r w:rsidR="00007366">
        <w:rPr>
          <w:rFonts w:ascii="Times New Roman" w:hAnsi="Times New Roman"/>
          <w:b/>
          <w:sz w:val="28"/>
          <w:szCs w:val="28"/>
        </w:rPr>
        <w:t>00</w:t>
      </w:r>
      <w:r w:rsidR="00E64EEA" w:rsidRPr="00526F31">
        <w:rPr>
          <w:rFonts w:ascii="Times New Roman" w:hAnsi="Times New Roman"/>
          <w:b/>
          <w:sz w:val="28"/>
          <w:szCs w:val="28"/>
        </w:rPr>
        <w:t xml:space="preserve"> </w:t>
      </w:r>
      <w:r w:rsidRPr="00526F31">
        <w:rPr>
          <w:rFonts w:ascii="Times New Roman" w:hAnsi="Times New Roman"/>
          <w:b/>
          <w:sz w:val="28"/>
          <w:szCs w:val="28"/>
        </w:rPr>
        <w:t xml:space="preserve"> </w:t>
      </w:r>
    </w:p>
    <w:p w:rsidR="00A43975" w:rsidRPr="00526F31" w:rsidRDefault="00010A36" w:rsidP="00DE6338">
      <w:pPr>
        <w:spacing w:after="0"/>
        <w:ind w:right="425"/>
        <w:jc w:val="right"/>
        <w:rPr>
          <w:rFonts w:ascii="Times New Roman" w:hAnsi="Times New Roman"/>
          <w:b/>
          <w:sz w:val="28"/>
          <w:szCs w:val="28"/>
        </w:rPr>
      </w:pPr>
      <w:r w:rsidRPr="00526F31">
        <w:rPr>
          <w:rFonts w:ascii="Times New Roman" w:hAnsi="Times New Roman"/>
          <w:b/>
          <w:sz w:val="28"/>
          <w:szCs w:val="28"/>
        </w:rPr>
        <w:t xml:space="preserve">                                                                                        </w:t>
      </w:r>
      <w:r w:rsidR="008C6EEE" w:rsidRPr="00526F31">
        <w:rPr>
          <w:rFonts w:ascii="Times New Roman" w:hAnsi="Times New Roman"/>
          <w:b/>
          <w:sz w:val="28"/>
          <w:szCs w:val="28"/>
        </w:rPr>
        <w:t xml:space="preserve">         </w:t>
      </w:r>
      <w:r w:rsidR="00872CA4" w:rsidRPr="00526F31">
        <w:rPr>
          <w:rFonts w:ascii="Times New Roman" w:hAnsi="Times New Roman"/>
          <w:b/>
          <w:sz w:val="28"/>
          <w:szCs w:val="28"/>
        </w:rPr>
        <w:t xml:space="preserve">     </w:t>
      </w:r>
      <w:r w:rsidR="00BA268C" w:rsidRPr="00526F31">
        <w:rPr>
          <w:rFonts w:ascii="Times New Roman" w:hAnsi="Times New Roman"/>
          <w:b/>
          <w:sz w:val="28"/>
          <w:szCs w:val="28"/>
        </w:rPr>
        <w:t xml:space="preserve">  </w:t>
      </w:r>
      <w:r w:rsidRPr="00526F31">
        <w:rPr>
          <w:rFonts w:ascii="Times New Roman" w:hAnsi="Times New Roman"/>
          <w:b/>
          <w:sz w:val="28"/>
          <w:szCs w:val="28"/>
        </w:rPr>
        <w:t>БЕГИМ</w:t>
      </w:r>
      <w:r w:rsidR="00872CA4" w:rsidRPr="00526F31">
        <w:rPr>
          <w:rFonts w:ascii="Times New Roman" w:hAnsi="Times New Roman"/>
          <w:b/>
          <w:sz w:val="28"/>
          <w:szCs w:val="28"/>
        </w:rPr>
        <w:t xml:space="preserve"> </w:t>
      </w:r>
      <w:r w:rsidRPr="00526F31">
        <w:rPr>
          <w:rFonts w:ascii="Times New Roman" w:hAnsi="Times New Roman"/>
          <w:b/>
          <w:sz w:val="28"/>
          <w:szCs w:val="28"/>
        </w:rPr>
        <w:t xml:space="preserve"> №</w:t>
      </w:r>
      <w:r w:rsidR="00007366">
        <w:rPr>
          <w:rFonts w:ascii="Times New Roman" w:hAnsi="Times New Roman"/>
          <w:b/>
          <w:sz w:val="28"/>
          <w:szCs w:val="28"/>
        </w:rPr>
        <w:t>00</w:t>
      </w:r>
      <w:r w:rsidRPr="00526F31">
        <w:rPr>
          <w:rFonts w:ascii="Times New Roman" w:hAnsi="Times New Roman"/>
          <w:b/>
          <w:sz w:val="28"/>
          <w:szCs w:val="28"/>
        </w:rPr>
        <w:t xml:space="preserve"> </w:t>
      </w:r>
    </w:p>
    <w:p w:rsidR="00E64EEA" w:rsidRPr="00526F31" w:rsidRDefault="00E64EEA" w:rsidP="00EC52C5">
      <w:pPr>
        <w:spacing w:after="0" w:line="240" w:lineRule="auto"/>
        <w:ind w:right="850"/>
        <w:jc w:val="right"/>
        <w:rPr>
          <w:rFonts w:ascii="Times New Roman" w:hAnsi="Times New Roman"/>
          <w:b/>
          <w:sz w:val="28"/>
          <w:szCs w:val="28"/>
        </w:rPr>
      </w:pPr>
    </w:p>
    <w:p w:rsidR="00A43975" w:rsidRPr="00526F31" w:rsidRDefault="00A43975" w:rsidP="00010A36">
      <w:pPr>
        <w:spacing w:after="0" w:line="240" w:lineRule="auto"/>
        <w:ind w:right="-283"/>
        <w:rPr>
          <w:rFonts w:ascii="Times New Roman" w:hAnsi="Times New Roman"/>
          <w:b/>
          <w:sz w:val="28"/>
          <w:szCs w:val="28"/>
        </w:rPr>
      </w:pPr>
    </w:p>
    <w:p w:rsidR="00E64EEA" w:rsidRPr="00007366" w:rsidRDefault="00E64EEA" w:rsidP="00007366">
      <w:pPr>
        <w:shd w:val="clear" w:color="auto" w:fill="FFFFFF"/>
        <w:tabs>
          <w:tab w:val="left" w:pos="6237"/>
          <w:tab w:val="left" w:pos="6663"/>
          <w:tab w:val="left" w:pos="9072"/>
        </w:tabs>
        <w:autoSpaceDE w:val="0"/>
        <w:autoSpaceDN w:val="0"/>
        <w:adjustRightInd w:val="0"/>
        <w:spacing w:after="0" w:line="240" w:lineRule="auto"/>
        <w:ind w:right="3118"/>
        <w:jc w:val="center"/>
        <w:rPr>
          <w:rFonts w:ascii="Times New Roman" w:hAnsi="Times New Roman"/>
          <w:b/>
          <w:bCs/>
          <w:sz w:val="28"/>
          <w:szCs w:val="28"/>
        </w:rPr>
      </w:pPr>
      <w:r w:rsidRPr="00007366">
        <w:rPr>
          <w:rFonts w:ascii="Times New Roman" w:hAnsi="Times New Roman"/>
          <w:b/>
          <w:bCs/>
          <w:sz w:val="28"/>
          <w:szCs w:val="28"/>
        </w:rPr>
        <w:t xml:space="preserve">Об </w:t>
      </w:r>
      <w:r w:rsidR="00885D76" w:rsidRPr="00007366">
        <w:rPr>
          <w:rFonts w:ascii="Times New Roman" w:hAnsi="Times New Roman"/>
          <w:b/>
          <w:bCs/>
          <w:sz w:val="28"/>
          <w:szCs w:val="28"/>
        </w:rPr>
        <w:t xml:space="preserve">утверждении административного </w:t>
      </w:r>
      <w:r w:rsidR="00A43975" w:rsidRPr="00007366">
        <w:rPr>
          <w:rFonts w:ascii="Times New Roman" w:hAnsi="Times New Roman"/>
          <w:b/>
          <w:bCs/>
          <w:sz w:val="28"/>
          <w:szCs w:val="28"/>
        </w:rPr>
        <w:t>р</w:t>
      </w:r>
      <w:r w:rsidR="00885D76" w:rsidRPr="00007366">
        <w:rPr>
          <w:rFonts w:ascii="Times New Roman" w:hAnsi="Times New Roman"/>
          <w:b/>
          <w:bCs/>
          <w:sz w:val="28"/>
          <w:szCs w:val="28"/>
        </w:rPr>
        <w:t xml:space="preserve">егламента </w:t>
      </w:r>
      <w:r w:rsidR="004257D9" w:rsidRPr="00007366">
        <w:rPr>
          <w:rFonts w:ascii="Times New Roman" w:hAnsi="Times New Roman"/>
          <w:b/>
          <w:bCs/>
          <w:sz w:val="28"/>
          <w:szCs w:val="28"/>
        </w:rPr>
        <w:t xml:space="preserve">           </w:t>
      </w:r>
      <w:r w:rsidRPr="00007366">
        <w:rPr>
          <w:rFonts w:ascii="Times New Roman" w:hAnsi="Times New Roman"/>
          <w:b/>
          <w:bCs/>
          <w:sz w:val="28"/>
          <w:szCs w:val="28"/>
        </w:rPr>
        <w:t xml:space="preserve">по </w:t>
      </w:r>
      <w:r w:rsidR="00885D76" w:rsidRPr="00007366">
        <w:rPr>
          <w:rFonts w:ascii="Times New Roman" w:hAnsi="Times New Roman"/>
          <w:b/>
          <w:bCs/>
          <w:sz w:val="28"/>
          <w:szCs w:val="28"/>
        </w:rPr>
        <w:t>пред</w:t>
      </w:r>
      <w:r w:rsidRPr="00007366">
        <w:rPr>
          <w:rFonts w:ascii="Times New Roman" w:hAnsi="Times New Roman"/>
          <w:b/>
          <w:bCs/>
          <w:sz w:val="28"/>
          <w:szCs w:val="28"/>
        </w:rPr>
        <w:t>оставлению</w:t>
      </w:r>
      <w:r w:rsidR="00885D76" w:rsidRPr="00007366">
        <w:rPr>
          <w:rFonts w:ascii="Times New Roman" w:hAnsi="Times New Roman"/>
          <w:b/>
          <w:bCs/>
          <w:sz w:val="28"/>
          <w:szCs w:val="28"/>
        </w:rPr>
        <w:t xml:space="preserve"> муниципальной услуги </w:t>
      </w:r>
      <w:r w:rsidR="004257D9" w:rsidRPr="00007366">
        <w:rPr>
          <w:rFonts w:ascii="Times New Roman" w:hAnsi="Times New Roman"/>
          <w:b/>
          <w:bCs/>
          <w:sz w:val="28"/>
          <w:szCs w:val="28"/>
        </w:rPr>
        <w:t xml:space="preserve">                     </w:t>
      </w:r>
      <w:r w:rsidR="00885D76" w:rsidRPr="00007366">
        <w:rPr>
          <w:rFonts w:ascii="Times New Roman" w:hAnsi="Times New Roman"/>
          <w:b/>
          <w:bCs/>
          <w:sz w:val="28"/>
          <w:szCs w:val="28"/>
        </w:rPr>
        <w:t xml:space="preserve">«Выдача </w:t>
      </w:r>
      <w:r w:rsidR="004257D9" w:rsidRPr="00007366">
        <w:rPr>
          <w:rFonts w:ascii="Times New Roman" w:hAnsi="Times New Roman"/>
          <w:b/>
          <w:bCs/>
          <w:sz w:val="28"/>
          <w:szCs w:val="28"/>
        </w:rPr>
        <w:t xml:space="preserve"> </w:t>
      </w:r>
      <w:r w:rsidR="00BD4062" w:rsidRPr="00007366">
        <w:rPr>
          <w:rFonts w:ascii="Times New Roman" w:hAnsi="Times New Roman"/>
          <w:b/>
          <w:bCs/>
          <w:sz w:val="28"/>
          <w:szCs w:val="28"/>
        </w:rPr>
        <w:t>разрешени</w:t>
      </w:r>
      <w:r w:rsidR="00BA268C" w:rsidRPr="00007366">
        <w:rPr>
          <w:rFonts w:ascii="Times New Roman" w:hAnsi="Times New Roman"/>
          <w:b/>
          <w:bCs/>
          <w:sz w:val="28"/>
          <w:szCs w:val="28"/>
        </w:rPr>
        <w:t>я на строительство</w:t>
      </w:r>
      <w:r w:rsidR="00885D76" w:rsidRPr="00007366">
        <w:rPr>
          <w:rFonts w:ascii="Times New Roman" w:hAnsi="Times New Roman"/>
          <w:b/>
          <w:bCs/>
          <w:sz w:val="28"/>
          <w:szCs w:val="28"/>
        </w:rPr>
        <w:t>»</w:t>
      </w:r>
    </w:p>
    <w:p w:rsidR="00E64EEA" w:rsidRPr="00526F31" w:rsidRDefault="00E64EEA" w:rsidP="00081619">
      <w:pPr>
        <w:shd w:val="clear" w:color="auto" w:fill="FFFFFF"/>
        <w:tabs>
          <w:tab w:val="left" w:pos="5670"/>
          <w:tab w:val="left" w:pos="9072"/>
        </w:tabs>
        <w:autoSpaceDE w:val="0"/>
        <w:autoSpaceDN w:val="0"/>
        <w:adjustRightInd w:val="0"/>
        <w:spacing w:after="0"/>
        <w:ind w:right="3685"/>
        <w:jc w:val="both"/>
        <w:rPr>
          <w:b/>
          <w:bCs/>
          <w:sz w:val="28"/>
          <w:szCs w:val="28"/>
        </w:rPr>
      </w:pPr>
    </w:p>
    <w:p w:rsidR="00BD4062" w:rsidRPr="00526F31" w:rsidRDefault="00BD4062" w:rsidP="0009325C">
      <w:pPr>
        <w:shd w:val="clear" w:color="auto" w:fill="FFFFFF"/>
        <w:autoSpaceDE w:val="0"/>
        <w:autoSpaceDN w:val="0"/>
        <w:adjustRightInd w:val="0"/>
        <w:spacing w:after="0"/>
        <w:jc w:val="both"/>
        <w:rPr>
          <w:rFonts w:ascii="Times New Roman" w:hAnsi="Times New Roman"/>
          <w:sz w:val="24"/>
          <w:szCs w:val="24"/>
        </w:rPr>
      </w:pPr>
      <w:r w:rsidRPr="00526F31">
        <w:rPr>
          <w:sz w:val="28"/>
          <w:szCs w:val="28"/>
        </w:rPr>
        <w:t xml:space="preserve">    </w:t>
      </w:r>
      <w:r w:rsidR="001C2C15">
        <w:rPr>
          <w:sz w:val="28"/>
          <w:szCs w:val="28"/>
        </w:rPr>
        <w:t xml:space="preserve"> </w:t>
      </w:r>
      <w:r w:rsidRPr="00526F31">
        <w:rPr>
          <w:rFonts w:ascii="Times New Roman" w:hAnsi="Times New Roman"/>
          <w:sz w:val="28"/>
          <w:szCs w:val="28"/>
        </w:rPr>
        <w:t xml:space="preserve">В целях реализации </w:t>
      </w:r>
      <w:r w:rsidR="00DE6338">
        <w:rPr>
          <w:rFonts w:ascii="Times New Roman" w:hAnsi="Times New Roman"/>
          <w:sz w:val="28"/>
          <w:szCs w:val="28"/>
        </w:rPr>
        <w:t xml:space="preserve">требований </w:t>
      </w:r>
      <w:r w:rsidRPr="00526F31">
        <w:rPr>
          <w:rFonts w:ascii="Times New Roman" w:hAnsi="Times New Roman"/>
          <w:sz w:val="28"/>
          <w:szCs w:val="28"/>
        </w:rPr>
        <w:t>Градостроительного кодекса Росси</w:t>
      </w:r>
      <w:r w:rsidR="00DE6338">
        <w:rPr>
          <w:rFonts w:ascii="Times New Roman" w:hAnsi="Times New Roman"/>
          <w:sz w:val="28"/>
          <w:szCs w:val="28"/>
        </w:rPr>
        <w:t xml:space="preserve">йской Федерации, </w:t>
      </w:r>
      <w:r w:rsidRPr="00526F31">
        <w:rPr>
          <w:rFonts w:ascii="Times New Roman" w:hAnsi="Times New Roman"/>
          <w:sz w:val="28"/>
          <w:szCs w:val="28"/>
        </w:rPr>
        <w:t>Федерального закона от 27 июля 2010 года №</w:t>
      </w:r>
      <w:r w:rsidR="00FD646F" w:rsidRPr="00526F31">
        <w:rPr>
          <w:rFonts w:ascii="Times New Roman" w:hAnsi="Times New Roman"/>
          <w:sz w:val="28"/>
          <w:szCs w:val="28"/>
        </w:rPr>
        <w:t xml:space="preserve"> </w:t>
      </w:r>
      <w:r w:rsidRPr="00526F31">
        <w:rPr>
          <w:rFonts w:ascii="Times New Roman" w:hAnsi="Times New Roman"/>
          <w:sz w:val="28"/>
          <w:szCs w:val="28"/>
        </w:rPr>
        <w:t xml:space="preserve">210-ФЗ «Об организации предоставления государственных и муниципальных услуг» и постановления </w:t>
      </w:r>
      <w:r w:rsidR="00741C32" w:rsidRPr="00526F31">
        <w:rPr>
          <w:rFonts w:ascii="Times New Roman" w:hAnsi="Times New Roman"/>
          <w:sz w:val="28"/>
          <w:szCs w:val="28"/>
        </w:rPr>
        <w:t xml:space="preserve"> М</w:t>
      </w:r>
      <w:r w:rsidRPr="00526F31">
        <w:rPr>
          <w:rFonts w:ascii="Times New Roman" w:hAnsi="Times New Roman"/>
          <w:sz w:val="28"/>
          <w:szCs w:val="28"/>
        </w:rPr>
        <w:t xml:space="preserve">естной администрации городского поселения Залукокоаже </w:t>
      </w:r>
      <w:r w:rsidR="00741C32" w:rsidRPr="00526F31">
        <w:rPr>
          <w:rFonts w:ascii="Times New Roman" w:hAnsi="Times New Roman"/>
          <w:spacing w:val="-1"/>
          <w:sz w:val="28"/>
          <w:szCs w:val="28"/>
        </w:rPr>
        <w:t>от 05. 07. 2019 года</w:t>
      </w:r>
      <w:r w:rsidR="001C2C15">
        <w:rPr>
          <w:rFonts w:ascii="Times New Roman" w:hAnsi="Times New Roman"/>
          <w:spacing w:val="-1"/>
          <w:sz w:val="28"/>
          <w:szCs w:val="28"/>
        </w:rPr>
        <w:t xml:space="preserve"> </w:t>
      </w:r>
      <w:r w:rsidR="00741C32" w:rsidRPr="00526F31">
        <w:rPr>
          <w:rFonts w:ascii="Times New Roman" w:hAnsi="Times New Roman"/>
          <w:spacing w:val="-1"/>
          <w:sz w:val="28"/>
          <w:szCs w:val="28"/>
        </w:rPr>
        <w:t xml:space="preserve"> №179</w:t>
      </w:r>
      <w:r w:rsidR="001C2C15">
        <w:rPr>
          <w:rFonts w:ascii="Times New Roman" w:hAnsi="Times New Roman"/>
          <w:spacing w:val="-1"/>
          <w:sz w:val="28"/>
          <w:szCs w:val="28"/>
        </w:rPr>
        <w:t xml:space="preserve"> </w:t>
      </w:r>
      <w:r w:rsidR="00741C32" w:rsidRPr="00526F31">
        <w:rPr>
          <w:rFonts w:ascii="Times New Roman" w:hAnsi="Times New Roman"/>
          <w:spacing w:val="-1"/>
          <w:sz w:val="28"/>
          <w:szCs w:val="28"/>
        </w:rPr>
        <w:t xml:space="preserve"> </w:t>
      </w:r>
      <w:r w:rsidRPr="00526F31">
        <w:rPr>
          <w:rFonts w:ascii="Times New Roman" w:hAnsi="Times New Roman"/>
          <w:spacing w:val="-1"/>
          <w:sz w:val="28"/>
          <w:szCs w:val="28"/>
        </w:rPr>
        <w:t>«Об утверждении Перечня муници</w:t>
      </w:r>
      <w:r w:rsidR="00BA268C" w:rsidRPr="00526F31">
        <w:rPr>
          <w:rFonts w:ascii="Times New Roman" w:hAnsi="Times New Roman"/>
          <w:spacing w:val="-1"/>
          <w:sz w:val="28"/>
          <w:szCs w:val="28"/>
        </w:rPr>
        <w:t>пальных услуг, предоставляемых м</w:t>
      </w:r>
      <w:r w:rsidRPr="00526F31">
        <w:rPr>
          <w:rFonts w:ascii="Times New Roman" w:hAnsi="Times New Roman"/>
          <w:spacing w:val="-1"/>
          <w:sz w:val="28"/>
          <w:szCs w:val="28"/>
        </w:rPr>
        <w:t>естной администрацией городского поселения Залукокоаже</w:t>
      </w:r>
      <w:r w:rsidR="004257D9" w:rsidRPr="00526F31">
        <w:rPr>
          <w:rFonts w:ascii="Times New Roman" w:hAnsi="Times New Roman"/>
          <w:sz w:val="28"/>
          <w:szCs w:val="28"/>
        </w:rPr>
        <w:t xml:space="preserve"> Зольского муниципального района КБР</w:t>
      </w:r>
      <w:r w:rsidRPr="00526F31">
        <w:rPr>
          <w:rFonts w:ascii="Times New Roman" w:hAnsi="Times New Roman"/>
          <w:spacing w:val="-1"/>
          <w:sz w:val="28"/>
          <w:szCs w:val="28"/>
        </w:rPr>
        <w:t>»</w:t>
      </w:r>
      <w:r w:rsidR="001C2C15">
        <w:rPr>
          <w:rFonts w:ascii="Times New Roman" w:hAnsi="Times New Roman"/>
          <w:spacing w:val="-1"/>
          <w:sz w:val="28"/>
          <w:szCs w:val="28"/>
        </w:rPr>
        <w:t xml:space="preserve">, </w:t>
      </w:r>
      <w:r w:rsidRPr="00526F31">
        <w:rPr>
          <w:rFonts w:ascii="Times New Roman" w:hAnsi="Times New Roman"/>
          <w:spacing w:val="-1"/>
          <w:sz w:val="28"/>
          <w:szCs w:val="28"/>
        </w:rPr>
        <w:t xml:space="preserve"> </w:t>
      </w:r>
      <w:r w:rsidR="001C2C15">
        <w:rPr>
          <w:rFonts w:ascii="Times New Roman" w:hAnsi="Times New Roman"/>
          <w:spacing w:val="-1"/>
          <w:sz w:val="28"/>
          <w:szCs w:val="28"/>
        </w:rPr>
        <w:t>Местная  администрация</w:t>
      </w:r>
      <w:r w:rsidR="001C2C15" w:rsidRPr="00526F31">
        <w:rPr>
          <w:rFonts w:ascii="Times New Roman" w:hAnsi="Times New Roman"/>
          <w:spacing w:val="-1"/>
          <w:sz w:val="28"/>
          <w:szCs w:val="28"/>
        </w:rPr>
        <w:t xml:space="preserve"> городского поселения Залукокоаже</w:t>
      </w:r>
      <w:r w:rsidRPr="00526F31">
        <w:rPr>
          <w:rFonts w:ascii="Times New Roman" w:hAnsi="Times New Roman"/>
          <w:sz w:val="28"/>
          <w:szCs w:val="28"/>
        </w:rPr>
        <w:t xml:space="preserve"> </w:t>
      </w:r>
      <w:r w:rsidR="001C2C15" w:rsidRPr="00526F31">
        <w:rPr>
          <w:rFonts w:ascii="Times New Roman" w:hAnsi="Times New Roman"/>
          <w:sz w:val="28"/>
          <w:szCs w:val="28"/>
        </w:rPr>
        <w:t>Зольского муниципального района К</w:t>
      </w:r>
      <w:r w:rsidR="001C2C15">
        <w:rPr>
          <w:rFonts w:ascii="Times New Roman" w:hAnsi="Times New Roman"/>
          <w:sz w:val="28"/>
          <w:szCs w:val="28"/>
        </w:rPr>
        <w:t>абардино-</w:t>
      </w:r>
      <w:r w:rsidR="001C2C15" w:rsidRPr="00526F31">
        <w:rPr>
          <w:rFonts w:ascii="Times New Roman" w:hAnsi="Times New Roman"/>
          <w:sz w:val="28"/>
          <w:szCs w:val="28"/>
        </w:rPr>
        <w:t>Б</w:t>
      </w:r>
      <w:r w:rsidR="001C2C15">
        <w:rPr>
          <w:rFonts w:ascii="Times New Roman" w:hAnsi="Times New Roman"/>
          <w:sz w:val="28"/>
          <w:szCs w:val="28"/>
        </w:rPr>
        <w:t xml:space="preserve">алкарской </w:t>
      </w:r>
      <w:r w:rsidR="001C2C15" w:rsidRPr="00526F31">
        <w:rPr>
          <w:rFonts w:ascii="Times New Roman" w:hAnsi="Times New Roman"/>
          <w:sz w:val="28"/>
          <w:szCs w:val="28"/>
        </w:rPr>
        <w:t>Р</w:t>
      </w:r>
      <w:r w:rsidR="001C2C15">
        <w:rPr>
          <w:rFonts w:ascii="Times New Roman" w:hAnsi="Times New Roman"/>
          <w:sz w:val="28"/>
          <w:szCs w:val="28"/>
        </w:rPr>
        <w:t xml:space="preserve">еспублики </w:t>
      </w:r>
      <w:r w:rsidR="001C2C15" w:rsidRPr="00526F31">
        <w:rPr>
          <w:rFonts w:ascii="Times New Roman" w:hAnsi="Times New Roman"/>
          <w:b/>
          <w:sz w:val="24"/>
          <w:szCs w:val="24"/>
        </w:rPr>
        <w:t xml:space="preserve"> </w:t>
      </w:r>
      <w:r w:rsidR="001C2C15">
        <w:rPr>
          <w:rFonts w:ascii="Times New Roman" w:hAnsi="Times New Roman"/>
          <w:b/>
          <w:sz w:val="24"/>
          <w:szCs w:val="24"/>
        </w:rPr>
        <w:t xml:space="preserve"> </w:t>
      </w:r>
      <w:r w:rsidRPr="00526F31">
        <w:rPr>
          <w:rFonts w:ascii="Times New Roman" w:hAnsi="Times New Roman"/>
          <w:b/>
          <w:sz w:val="24"/>
          <w:szCs w:val="24"/>
        </w:rPr>
        <w:t>П</w:t>
      </w:r>
      <w:r w:rsidR="003C63A7" w:rsidRPr="00526F31">
        <w:rPr>
          <w:rFonts w:ascii="Times New Roman" w:hAnsi="Times New Roman"/>
          <w:b/>
          <w:sz w:val="24"/>
          <w:szCs w:val="24"/>
        </w:rPr>
        <w:t xml:space="preserve"> </w:t>
      </w:r>
      <w:r w:rsidRPr="00526F31">
        <w:rPr>
          <w:rFonts w:ascii="Times New Roman" w:hAnsi="Times New Roman"/>
          <w:b/>
          <w:sz w:val="24"/>
          <w:szCs w:val="24"/>
        </w:rPr>
        <w:t>О</w:t>
      </w:r>
      <w:r w:rsidR="00315DCD">
        <w:rPr>
          <w:rFonts w:ascii="Times New Roman" w:hAnsi="Times New Roman"/>
          <w:b/>
          <w:sz w:val="24"/>
          <w:szCs w:val="24"/>
        </w:rPr>
        <w:t xml:space="preserve"> </w:t>
      </w:r>
      <w:r w:rsidRPr="00526F31">
        <w:rPr>
          <w:rFonts w:ascii="Times New Roman" w:hAnsi="Times New Roman"/>
          <w:b/>
          <w:sz w:val="24"/>
          <w:szCs w:val="24"/>
        </w:rPr>
        <w:t>С</w:t>
      </w:r>
      <w:r w:rsidR="00315DCD">
        <w:rPr>
          <w:rFonts w:ascii="Times New Roman" w:hAnsi="Times New Roman"/>
          <w:b/>
          <w:sz w:val="24"/>
          <w:szCs w:val="24"/>
        </w:rPr>
        <w:t xml:space="preserve"> </w:t>
      </w:r>
      <w:r w:rsidRPr="00526F31">
        <w:rPr>
          <w:rFonts w:ascii="Times New Roman" w:hAnsi="Times New Roman"/>
          <w:b/>
          <w:sz w:val="24"/>
          <w:szCs w:val="24"/>
        </w:rPr>
        <w:t>Т</w:t>
      </w:r>
      <w:r w:rsidR="00315DCD">
        <w:rPr>
          <w:rFonts w:ascii="Times New Roman" w:hAnsi="Times New Roman"/>
          <w:b/>
          <w:sz w:val="24"/>
          <w:szCs w:val="24"/>
        </w:rPr>
        <w:t xml:space="preserve"> </w:t>
      </w:r>
      <w:r w:rsidRPr="00526F31">
        <w:rPr>
          <w:rFonts w:ascii="Times New Roman" w:hAnsi="Times New Roman"/>
          <w:b/>
          <w:sz w:val="24"/>
          <w:szCs w:val="24"/>
        </w:rPr>
        <w:t>А</w:t>
      </w:r>
      <w:r w:rsidR="001C2C15">
        <w:rPr>
          <w:rFonts w:ascii="Times New Roman" w:hAnsi="Times New Roman"/>
          <w:b/>
          <w:sz w:val="24"/>
          <w:szCs w:val="24"/>
        </w:rPr>
        <w:t xml:space="preserve"> </w:t>
      </w:r>
      <w:r w:rsidRPr="00526F31">
        <w:rPr>
          <w:rFonts w:ascii="Times New Roman" w:hAnsi="Times New Roman"/>
          <w:b/>
          <w:sz w:val="24"/>
          <w:szCs w:val="24"/>
        </w:rPr>
        <w:t>Н</w:t>
      </w:r>
      <w:r w:rsidR="001C2C15">
        <w:rPr>
          <w:rFonts w:ascii="Times New Roman" w:hAnsi="Times New Roman"/>
          <w:b/>
          <w:sz w:val="24"/>
          <w:szCs w:val="24"/>
        </w:rPr>
        <w:t xml:space="preserve"> </w:t>
      </w:r>
      <w:r w:rsidRPr="00526F31">
        <w:rPr>
          <w:rFonts w:ascii="Times New Roman" w:hAnsi="Times New Roman"/>
          <w:b/>
          <w:sz w:val="24"/>
          <w:szCs w:val="24"/>
        </w:rPr>
        <w:t>О</w:t>
      </w:r>
      <w:r w:rsidR="001C2C15">
        <w:rPr>
          <w:rFonts w:ascii="Times New Roman" w:hAnsi="Times New Roman"/>
          <w:b/>
          <w:sz w:val="24"/>
          <w:szCs w:val="24"/>
        </w:rPr>
        <w:t xml:space="preserve"> </w:t>
      </w:r>
      <w:r w:rsidRPr="00526F31">
        <w:rPr>
          <w:rFonts w:ascii="Times New Roman" w:hAnsi="Times New Roman"/>
          <w:b/>
          <w:sz w:val="24"/>
          <w:szCs w:val="24"/>
        </w:rPr>
        <w:t>В</w:t>
      </w:r>
      <w:r w:rsidR="001C2C15">
        <w:rPr>
          <w:rFonts w:ascii="Times New Roman" w:hAnsi="Times New Roman"/>
          <w:b/>
          <w:sz w:val="24"/>
          <w:szCs w:val="24"/>
        </w:rPr>
        <w:t xml:space="preserve"> </w:t>
      </w:r>
      <w:r w:rsidRPr="00526F31">
        <w:rPr>
          <w:rFonts w:ascii="Times New Roman" w:hAnsi="Times New Roman"/>
          <w:b/>
          <w:sz w:val="24"/>
          <w:szCs w:val="24"/>
        </w:rPr>
        <w:t>Л</w:t>
      </w:r>
      <w:r w:rsidR="001C2C15">
        <w:rPr>
          <w:rFonts w:ascii="Times New Roman" w:hAnsi="Times New Roman"/>
          <w:b/>
          <w:sz w:val="24"/>
          <w:szCs w:val="24"/>
        </w:rPr>
        <w:t xml:space="preserve"> </w:t>
      </w:r>
      <w:r w:rsidRPr="00526F31">
        <w:rPr>
          <w:rFonts w:ascii="Times New Roman" w:hAnsi="Times New Roman"/>
          <w:b/>
          <w:sz w:val="24"/>
          <w:szCs w:val="24"/>
        </w:rPr>
        <w:t>Я</w:t>
      </w:r>
      <w:r w:rsidR="001C2C15">
        <w:rPr>
          <w:rFonts w:ascii="Times New Roman" w:hAnsi="Times New Roman"/>
          <w:b/>
          <w:sz w:val="24"/>
          <w:szCs w:val="24"/>
        </w:rPr>
        <w:t xml:space="preserve"> Е Т</w:t>
      </w:r>
      <w:r w:rsidRPr="00526F31">
        <w:rPr>
          <w:rFonts w:ascii="Times New Roman" w:hAnsi="Times New Roman"/>
          <w:b/>
          <w:sz w:val="24"/>
          <w:szCs w:val="24"/>
        </w:rPr>
        <w:t>:</w:t>
      </w:r>
    </w:p>
    <w:p w:rsidR="00BD4062" w:rsidRPr="00526F31" w:rsidRDefault="00BD4062" w:rsidP="0009325C">
      <w:pPr>
        <w:shd w:val="clear" w:color="auto" w:fill="FFFFFF"/>
        <w:autoSpaceDE w:val="0"/>
        <w:autoSpaceDN w:val="0"/>
        <w:adjustRightInd w:val="0"/>
        <w:spacing w:after="0"/>
        <w:jc w:val="both"/>
        <w:rPr>
          <w:rFonts w:ascii="Times New Roman" w:hAnsi="Times New Roman"/>
          <w:sz w:val="28"/>
          <w:szCs w:val="28"/>
        </w:rPr>
      </w:pPr>
      <w:r w:rsidRPr="00526F31">
        <w:rPr>
          <w:rFonts w:ascii="Times New Roman" w:hAnsi="Times New Roman"/>
          <w:b/>
          <w:sz w:val="28"/>
          <w:szCs w:val="28"/>
        </w:rPr>
        <w:t>1.</w:t>
      </w:r>
      <w:r w:rsidR="001C2C15">
        <w:rPr>
          <w:rFonts w:ascii="Times New Roman" w:hAnsi="Times New Roman"/>
          <w:b/>
          <w:sz w:val="28"/>
          <w:szCs w:val="28"/>
        </w:rPr>
        <w:t xml:space="preserve"> </w:t>
      </w:r>
      <w:r w:rsidRPr="00526F31">
        <w:rPr>
          <w:rFonts w:ascii="Times New Roman" w:hAnsi="Times New Roman"/>
          <w:sz w:val="28"/>
          <w:szCs w:val="28"/>
        </w:rPr>
        <w:t xml:space="preserve">Утвердить прилагаемый административный регламент </w:t>
      </w:r>
      <w:r w:rsidR="004257D9" w:rsidRPr="00526F31">
        <w:rPr>
          <w:rFonts w:ascii="Times New Roman" w:hAnsi="Times New Roman"/>
          <w:sz w:val="28"/>
          <w:szCs w:val="28"/>
        </w:rPr>
        <w:t>по предоставлению</w:t>
      </w:r>
      <w:r w:rsidRPr="00526F31">
        <w:rPr>
          <w:rFonts w:ascii="Times New Roman" w:hAnsi="Times New Roman"/>
          <w:sz w:val="28"/>
          <w:szCs w:val="28"/>
        </w:rPr>
        <w:t xml:space="preserve">           муниципальной услуги «Выдача разрешени</w:t>
      </w:r>
      <w:r w:rsidR="00BA268C" w:rsidRPr="00526F31">
        <w:rPr>
          <w:rFonts w:ascii="Times New Roman" w:hAnsi="Times New Roman"/>
          <w:sz w:val="28"/>
          <w:szCs w:val="28"/>
        </w:rPr>
        <w:t>я на строительство</w:t>
      </w:r>
      <w:r w:rsidRPr="00526F31">
        <w:rPr>
          <w:rFonts w:ascii="Times New Roman" w:hAnsi="Times New Roman"/>
          <w:sz w:val="28"/>
          <w:szCs w:val="28"/>
        </w:rPr>
        <w:t>».</w:t>
      </w:r>
    </w:p>
    <w:p w:rsidR="00081619" w:rsidRPr="00526F31" w:rsidRDefault="00DE6338" w:rsidP="00081619">
      <w:pPr>
        <w:spacing w:after="0"/>
        <w:ind w:right="-144"/>
        <w:jc w:val="both"/>
        <w:rPr>
          <w:rFonts w:ascii="Times New Roman" w:hAnsi="Times New Roman"/>
          <w:sz w:val="28"/>
          <w:szCs w:val="28"/>
        </w:rPr>
      </w:pPr>
      <w:r>
        <w:rPr>
          <w:rFonts w:ascii="Times New Roman" w:hAnsi="Times New Roman"/>
          <w:b/>
          <w:sz w:val="28"/>
          <w:szCs w:val="28"/>
        </w:rPr>
        <w:t>2</w:t>
      </w:r>
      <w:r w:rsidR="00BD4062" w:rsidRPr="00526F31">
        <w:rPr>
          <w:rFonts w:ascii="Times New Roman" w:hAnsi="Times New Roman"/>
          <w:b/>
          <w:sz w:val="28"/>
          <w:szCs w:val="28"/>
        </w:rPr>
        <w:t>.</w:t>
      </w:r>
      <w:r w:rsidR="00BD4062" w:rsidRPr="00526F31">
        <w:rPr>
          <w:rFonts w:ascii="Times New Roman" w:hAnsi="Times New Roman"/>
          <w:sz w:val="28"/>
          <w:szCs w:val="28"/>
        </w:rPr>
        <w:t xml:space="preserve"> Настоящее постановление </w:t>
      </w:r>
      <w:bookmarkStart w:id="1" w:name="sub_5"/>
      <w:r w:rsidR="00081619" w:rsidRPr="00526F31">
        <w:rPr>
          <w:rFonts w:ascii="Times New Roman" w:hAnsi="Times New Roman"/>
          <w:sz w:val="28"/>
          <w:szCs w:val="28"/>
        </w:rPr>
        <w:t xml:space="preserve">обнародовать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w:t>
      </w:r>
      <w:r w:rsidR="00081619" w:rsidRPr="00526F31">
        <w:rPr>
          <w:rFonts w:ascii="Times New Roman" w:hAnsi="Times New Roman"/>
          <w:sz w:val="28"/>
          <w:szCs w:val="28"/>
        </w:rPr>
        <w:lastRenderedPageBreak/>
        <w:t xml:space="preserve">самоуправления городского поселения Залукокоаже от   22 марта  2019 года  </w:t>
      </w:r>
      <w:r w:rsidR="001C2C15">
        <w:rPr>
          <w:rFonts w:ascii="Times New Roman" w:hAnsi="Times New Roman"/>
          <w:sz w:val="28"/>
          <w:szCs w:val="28"/>
        </w:rPr>
        <w:t xml:space="preserve">                    </w:t>
      </w:r>
      <w:r w:rsidR="00081619" w:rsidRPr="00526F31">
        <w:rPr>
          <w:rFonts w:ascii="Times New Roman" w:hAnsi="Times New Roman"/>
          <w:sz w:val="28"/>
          <w:szCs w:val="28"/>
        </w:rPr>
        <w:t xml:space="preserve">№ </w:t>
      </w:r>
      <w:r w:rsidR="00081619" w:rsidRPr="00526F31">
        <w:rPr>
          <w:rFonts w:ascii="Times New Roman" w:hAnsi="Times New Roman"/>
          <w:bCs/>
          <w:sz w:val="28"/>
          <w:szCs w:val="28"/>
        </w:rPr>
        <w:t>28/3-6</w:t>
      </w:r>
      <w:r w:rsidR="00081619" w:rsidRPr="00526F31">
        <w:rPr>
          <w:rFonts w:ascii="Times New Roman" w:hAnsi="Times New Roman"/>
          <w:sz w:val="28"/>
          <w:szCs w:val="28"/>
        </w:rPr>
        <w:t>.</w:t>
      </w:r>
    </w:p>
    <w:p w:rsidR="00BD4062" w:rsidRPr="00526F31" w:rsidRDefault="0072532D" w:rsidP="00081619">
      <w:pPr>
        <w:spacing w:after="0"/>
        <w:ind w:right="-144"/>
        <w:jc w:val="both"/>
        <w:rPr>
          <w:rFonts w:ascii="Times New Roman" w:hAnsi="Times New Roman"/>
          <w:sz w:val="28"/>
          <w:szCs w:val="28"/>
        </w:rPr>
      </w:pPr>
      <w:r>
        <w:rPr>
          <w:rFonts w:ascii="Times New Roman" w:hAnsi="Times New Roman"/>
          <w:b/>
          <w:sz w:val="28"/>
          <w:szCs w:val="28"/>
        </w:rPr>
        <w:t>3</w:t>
      </w:r>
      <w:r w:rsidR="00BD4062" w:rsidRPr="00526F31">
        <w:rPr>
          <w:rFonts w:ascii="Times New Roman" w:hAnsi="Times New Roman"/>
          <w:b/>
          <w:sz w:val="28"/>
          <w:szCs w:val="28"/>
        </w:rPr>
        <w:t>.</w:t>
      </w:r>
      <w:r w:rsidR="00BD4062" w:rsidRPr="00526F31">
        <w:rPr>
          <w:rFonts w:ascii="Times New Roman" w:hAnsi="Times New Roman"/>
          <w:sz w:val="28"/>
          <w:szCs w:val="28"/>
        </w:rPr>
        <w:t xml:space="preserve"> Контроль за исполнением настоящего постановления оставляю за собой.</w:t>
      </w:r>
    </w:p>
    <w:bookmarkEnd w:id="1"/>
    <w:tbl>
      <w:tblPr>
        <w:tblW w:w="0" w:type="auto"/>
        <w:tblInd w:w="108" w:type="dxa"/>
        <w:tblLook w:val="04A0" w:firstRow="1" w:lastRow="0" w:firstColumn="1" w:lastColumn="0" w:noHBand="0" w:noVBand="1"/>
      </w:tblPr>
      <w:tblGrid>
        <w:gridCol w:w="6305"/>
        <w:gridCol w:w="3158"/>
      </w:tblGrid>
      <w:tr w:rsidR="00BD4062" w:rsidRPr="00526F31" w:rsidTr="00BD4062">
        <w:trPr>
          <w:trHeight w:val="80"/>
        </w:trPr>
        <w:tc>
          <w:tcPr>
            <w:tcW w:w="6305" w:type="dxa"/>
            <w:vAlign w:val="bottom"/>
          </w:tcPr>
          <w:p w:rsidR="00BD4062" w:rsidRPr="00526F31" w:rsidRDefault="00BD4062" w:rsidP="00081619">
            <w:pPr>
              <w:widowControl w:val="0"/>
              <w:autoSpaceDE w:val="0"/>
              <w:autoSpaceDN w:val="0"/>
              <w:adjustRightInd w:val="0"/>
              <w:spacing w:after="0"/>
              <w:rPr>
                <w:rFonts w:ascii="Times New Roman" w:hAnsi="Times New Roman"/>
                <w:sz w:val="28"/>
                <w:szCs w:val="28"/>
              </w:rPr>
            </w:pPr>
          </w:p>
        </w:tc>
        <w:tc>
          <w:tcPr>
            <w:tcW w:w="3158" w:type="dxa"/>
            <w:vAlign w:val="bottom"/>
          </w:tcPr>
          <w:p w:rsidR="00BD4062" w:rsidRPr="00526F31" w:rsidRDefault="00BD4062" w:rsidP="00081619">
            <w:pPr>
              <w:widowControl w:val="0"/>
              <w:autoSpaceDE w:val="0"/>
              <w:autoSpaceDN w:val="0"/>
              <w:adjustRightInd w:val="0"/>
              <w:jc w:val="right"/>
              <w:rPr>
                <w:rFonts w:ascii="Times New Roman" w:hAnsi="Times New Roman"/>
                <w:sz w:val="28"/>
                <w:szCs w:val="28"/>
              </w:rPr>
            </w:pPr>
          </w:p>
        </w:tc>
      </w:tr>
    </w:tbl>
    <w:p w:rsidR="00BD4062" w:rsidRPr="00526F31" w:rsidRDefault="00BD4062" w:rsidP="00721669">
      <w:pPr>
        <w:spacing w:after="0" w:line="240" w:lineRule="auto"/>
        <w:jc w:val="both"/>
        <w:rPr>
          <w:rFonts w:ascii="Times New Roman" w:hAnsi="Times New Roman"/>
          <w:sz w:val="28"/>
          <w:szCs w:val="28"/>
        </w:rPr>
      </w:pPr>
      <w:r w:rsidRPr="00526F31">
        <w:rPr>
          <w:rFonts w:ascii="Times New Roman" w:hAnsi="Times New Roman"/>
          <w:sz w:val="28"/>
          <w:szCs w:val="28"/>
        </w:rPr>
        <w:t>Глава местной  администрации</w:t>
      </w:r>
    </w:p>
    <w:p w:rsidR="004F3DBF" w:rsidRDefault="00BD4062" w:rsidP="00721669">
      <w:pPr>
        <w:spacing w:after="0" w:line="240" w:lineRule="auto"/>
        <w:jc w:val="both"/>
        <w:rPr>
          <w:rFonts w:ascii="Times New Roman" w:hAnsi="Times New Roman"/>
          <w:sz w:val="28"/>
          <w:szCs w:val="28"/>
        </w:rPr>
      </w:pPr>
      <w:r w:rsidRPr="00526F31">
        <w:rPr>
          <w:rFonts w:ascii="Times New Roman" w:hAnsi="Times New Roman"/>
          <w:sz w:val="28"/>
          <w:szCs w:val="28"/>
        </w:rPr>
        <w:t xml:space="preserve">городского поселения Залукокоаже                                             </w:t>
      </w:r>
      <w:r w:rsidR="00A9340B" w:rsidRPr="00526F31">
        <w:rPr>
          <w:rFonts w:ascii="Times New Roman" w:hAnsi="Times New Roman"/>
          <w:sz w:val="28"/>
          <w:szCs w:val="28"/>
        </w:rPr>
        <w:t xml:space="preserve"> </w:t>
      </w:r>
      <w:r w:rsidRPr="00526F31">
        <w:rPr>
          <w:rFonts w:ascii="Times New Roman" w:hAnsi="Times New Roman"/>
          <w:sz w:val="28"/>
          <w:szCs w:val="28"/>
        </w:rPr>
        <w:t xml:space="preserve">  П.А Бжахов</w:t>
      </w:r>
    </w:p>
    <w:p w:rsidR="004F3DBF" w:rsidRDefault="004F3DBF" w:rsidP="00721669">
      <w:pPr>
        <w:spacing w:after="0" w:line="240" w:lineRule="auto"/>
        <w:jc w:val="both"/>
        <w:rPr>
          <w:rFonts w:ascii="Times New Roman" w:hAnsi="Times New Roman"/>
          <w:sz w:val="28"/>
          <w:szCs w:val="28"/>
        </w:rPr>
      </w:pPr>
    </w:p>
    <w:p w:rsidR="004F3DBF" w:rsidRDefault="004F3DBF" w:rsidP="00721669">
      <w:pPr>
        <w:spacing w:after="0" w:line="240" w:lineRule="auto"/>
        <w:jc w:val="both"/>
        <w:rPr>
          <w:rFonts w:ascii="Times New Roman" w:hAnsi="Times New Roman"/>
          <w:sz w:val="28"/>
          <w:szCs w:val="28"/>
        </w:rPr>
      </w:pPr>
    </w:p>
    <w:p w:rsidR="004F3DBF" w:rsidRDefault="004F3DBF" w:rsidP="00721669">
      <w:pPr>
        <w:spacing w:after="0" w:line="240" w:lineRule="auto"/>
        <w:jc w:val="both"/>
        <w:rPr>
          <w:rFonts w:ascii="Times New Roman" w:hAnsi="Times New Roman"/>
          <w:sz w:val="28"/>
          <w:szCs w:val="28"/>
        </w:rPr>
      </w:pPr>
    </w:p>
    <w:p w:rsidR="00BD4062" w:rsidRPr="00526F31" w:rsidRDefault="00BD4062" w:rsidP="00721669">
      <w:pPr>
        <w:spacing w:after="0" w:line="240" w:lineRule="auto"/>
        <w:jc w:val="both"/>
        <w:rPr>
          <w:rFonts w:ascii="Times New Roman" w:hAnsi="Times New Roman"/>
          <w:sz w:val="28"/>
          <w:szCs w:val="28"/>
        </w:rPr>
      </w:pPr>
      <w:r w:rsidRPr="00526F31">
        <w:rPr>
          <w:rFonts w:ascii="Times New Roman" w:hAnsi="Times New Roman"/>
          <w:sz w:val="28"/>
          <w:szCs w:val="28"/>
        </w:rPr>
        <w:t xml:space="preserve"> </w:t>
      </w:r>
    </w:p>
    <w:p w:rsidR="004F3DBF" w:rsidRPr="00E63F9F" w:rsidRDefault="004F3DBF" w:rsidP="004F3DBF">
      <w:pPr>
        <w:pStyle w:val="ae"/>
        <w:widowControl w:val="0"/>
        <w:tabs>
          <w:tab w:val="left" w:pos="5103"/>
        </w:tabs>
        <w:spacing w:before="0" w:beforeAutospacing="0" w:after="0" w:afterAutospacing="0"/>
        <w:ind w:right="-143"/>
        <w:rPr>
          <w:sz w:val="28"/>
          <w:szCs w:val="28"/>
        </w:rPr>
      </w:pPr>
      <w:r w:rsidRPr="00E63F9F">
        <w:rPr>
          <w:sz w:val="28"/>
          <w:szCs w:val="28"/>
        </w:rPr>
        <w:t>1. Местная администрация г.п. Залукокоаже   - 2 экз.</w:t>
      </w:r>
    </w:p>
    <w:p w:rsidR="004F3DBF" w:rsidRDefault="004F3DBF" w:rsidP="004F3DBF">
      <w:pPr>
        <w:pStyle w:val="ae"/>
        <w:widowControl w:val="0"/>
        <w:tabs>
          <w:tab w:val="left" w:pos="5103"/>
        </w:tabs>
        <w:spacing w:before="0" w:beforeAutospacing="0" w:after="0" w:afterAutospacing="0"/>
        <w:ind w:right="-143"/>
        <w:rPr>
          <w:sz w:val="28"/>
          <w:szCs w:val="28"/>
        </w:rPr>
      </w:pPr>
      <w:r w:rsidRPr="00E63F9F">
        <w:rPr>
          <w:sz w:val="28"/>
          <w:szCs w:val="28"/>
        </w:rPr>
        <w:t>2. Афауновой  Э.А.                                              - 1 экз.</w:t>
      </w: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pStyle w:val="ae"/>
        <w:widowControl w:val="0"/>
        <w:tabs>
          <w:tab w:val="left" w:pos="5103"/>
        </w:tabs>
        <w:spacing w:before="0" w:beforeAutospacing="0" w:after="0" w:afterAutospacing="0"/>
        <w:ind w:right="-143"/>
        <w:rPr>
          <w:sz w:val="28"/>
          <w:szCs w:val="28"/>
        </w:rPr>
      </w:pPr>
    </w:p>
    <w:p w:rsidR="004F3DBF" w:rsidRPr="00E63F9F" w:rsidRDefault="004F3DBF" w:rsidP="004F3DBF">
      <w:pPr>
        <w:pStyle w:val="ae"/>
        <w:widowControl w:val="0"/>
        <w:tabs>
          <w:tab w:val="left" w:pos="5103"/>
        </w:tabs>
        <w:spacing w:before="0" w:beforeAutospacing="0" w:after="0" w:afterAutospacing="0"/>
        <w:ind w:right="-143"/>
        <w:rPr>
          <w:sz w:val="28"/>
          <w:szCs w:val="28"/>
        </w:rPr>
      </w:pPr>
    </w:p>
    <w:p w:rsidR="004F3DBF" w:rsidRDefault="004F3DBF" w:rsidP="004F3DBF">
      <w:pPr>
        <w:autoSpaceDE w:val="0"/>
        <w:autoSpaceDN w:val="0"/>
        <w:adjustRightInd w:val="0"/>
        <w:spacing w:after="0" w:line="240" w:lineRule="auto"/>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4F3DBF" w:rsidRDefault="004F3DBF" w:rsidP="00721669">
      <w:pPr>
        <w:autoSpaceDE w:val="0"/>
        <w:autoSpaceDN w:val="0"/>
        <w:adjustRightInd w:val="0"/>
        <w:spacing w:after="0" w:line="240" w:lineRule="auto"/>
        <w:ind w:left="4536"/>
        <w:jc w:val="center"/>
        <w:rPr>
          <w:rFonts w:ascii="Times New Roman" w:hAnsi="Times New Roman"/>
          <w:color w:val="FF0000"/>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DE6338" w:rsidRDefault="00DE6338" w:rsidP="00721669">
      <w:pPr>
        <w:autoSpaceDE w:val="0"/>
        <w:autoSpaceDN w:val="0"/>
        <w:adjustRightInd w:val="0"/>
        <w:spacing w:after="0" w:line="240" w:lineRule="auto"/>
        <w:ind w:left="4536"/>
        <w:jc w:val="center"/>
        <w:rPr>
          <w:rFonts w:ascii="Times New Roman" w:hAnsi="Times New Roman"/>
          <w:sz w:val="24"/>
          <w:szCs w:val="24"/>
        </w:rPr>
      </w:pPr>
    </w:p>
    <w:p w:rsidR="00EC52C5" w:rsidRDefault="00EC52C5" w:rsidP="00721669">
      <w:pPr>
        <w:autoSpaceDE w:val="0"/>
        <w:autoSpaceDN w:val="0"/>
        <w:adjustRightInd w:val="0"/>
        <w:spacing w:after="0" w:line="240" w:lineRule="auto"/>
        <w:ind w:left="4536"/>
        <w:jc w:val="center"/>
        <w:rPr>
          <w:rFonts w:ascii="Times New Roman" w:hAnsi="Times New Roman"/>
          <w:sz w:val="24"/>
          <w:szCs w:val="24"/>
        </w:rPr>
      </w:pPr>
      <w:r>
        <w:rPr>
          <w:rFonts w:ascii="Times New Roman" w:hAnsi="Times New Roman"/>
          <w:sz w:val="24"/>
          <w:szCs w:val="24"/>
        </w:rPr>
        <w:lastRenderedPageBreak/>
        <w:t>Приложение</w:t>
      </w:r>
    </w:p>
    <w:p w:rsidR="00BD4062" w:rsidRPr="00EC52C5" w:rsidRDefault="00721669" w:rsidP="00721669">
      <w:pPr>
        <w:autoSpaceDE w:val="0"/>
        <w:autoSpaceDN w:val="0"/>
        <w:adjustRightInd w:val="0"/>
        <w:spacing w:after="0" w:line="240" w:lineRule="auto"/>
        <w:ind w:left="4536"/>
        <w:jc w:val="center"/>
        <w:rPr>
          <w:rFonts w:ascii="Times New Roman" w:hAnsi="Times New Roman"/>
          <w:sz w:val="24"/>
          <w:szCs w:val="24"/>
        </w:rPr>
      </w:pPr>
      <w:r w:rsidRPr="00EC52C5">
        <w:rPr>
          <w:rFonts w:ascii="Times New Roman" w:hAnsi="Times New Roman"/>
          <w:sz w:val="24"/>
          <w:szCs w:val="24"/>
        </w:rPr>
        <w:t>Утверждён</w:t>
      </w:r>
    </w:p>
    <w:p w:rsidR="00BD4062" w:rsidRPr="00EC52C5" w:rsidRDefault="00721669" w:rsidP="00721669">
      <w:pPr>
        <w:autoSpaceDE w:val="0"/>
        <w:autoSpaceDN w:val="0"/>
        <w:adjustRightInd w:val="0"/>
        <w:spacing w:after="0" w:line="240" w:lineRule="auto"/>
        <w:ind w:left="3969"/>
        <w:jc w:val="center"/>
        <w:rPr>
          <w:rFonts w:ascii="Times New Roman" w:hAnsi="Times New Roman"/>
          <w:sz w:val="24"/>
          <w:szCs w:val="24"/>
        </w:rPr>
      </w:pPr>
      <w:r w:rsidRPr="00EC52C5">
        <w:rPr>
          <w:rFonts w:ascii="Times New Roman" w:hAnsi="Times New Roman"/>
          <w:sz w:val="24"/>
          <w:szCs w:val="24"/>
        </w:rPr>
        <w:t>п</w:t>
      </w:r>
      <w:r w:rsidR="004160CA" w:rsidRPr="00EC52C5">
        <w:rPr>
          <w:rFonts w:ascii="Times New Roman" w:hAnsi="Times New Roman"/>
          <w:sz w:val="24"/>
          <w:szCs w:val="24"/>
        </w:rPr>
        <w:t xml:space="preserve">остановлением </w:t>
      </w:r>
      <w:r w:rsidR="00BD4062" w:rsidRPr="00EC52C5">
        <w:rPr>
          <w:rFonts w:ascii="Times New Roman" w:hAnsi="Times New Roman"/>
          <w:sz w:val="24"/>
          <w:szCs w:val="24"/>
        </w:rPr>
        <w:t xml:space="preserve"> местной администрации</w:t>
      </w:r>
      <w:r w:rsidRPr="00EC52C5">
        <w:rPr>
          <w:rFonts w:ascii="Times New Roman" w:hAnsi="Times New Roman"/>
          <w:sz w:val="24"/>
          <w:szCs w:val="24"/>
        </w:rPr>
        <w:t xml:space="preserve">                          </w:t>
      </w:r>
      <w:r w:rsidR="00BD4062" w:rsidRPr="00EC52C5">
        <w:rPr>
          <w:rFonts w:ascii="Times New Roman" w:hAnsi="Times New Roman"/>
          <w:sz w:val="24"/>
          <w:szCs w:val="24"/>
        </w:rPr>
        <w:t>городского поселения Залукокоаже</w:t>
      </w:r>
    </w:p>
    <w:p w:rsidR="00BD4062" w:rsidRPr="00EC52C5" w:rsidRDefault="00DE6338" w:rsidP="00721669">
      <w:pPr>
        <w:autoSpaceDE w:val="0"/>
        <w:autoSpaceDN w:val="0"/>
        <w:adjustRightInd w:val="0"/>
        <w:spacing w:after="0" w:line="240" w:lineRule="auto"/>
        <w:ind w:left="3969"/>
        <w:jc w:val="center"/>
        <w:rPr>
          <w:rFonts w:ascii="Times New Roman" w:hAnsi="Times New Roman"/>
          <w:sz w:val="24"/>
          <w:szCs w:val="24"/>
        </w:rPr>
      </w:pPr>
      <w:r>
        <w:rPr>
          <w:rFonts w:ascii="Times New Roman" w:hAnsi="Times New Roman"/>
          <w:sz w:val="24"/>
          <w:szCs w:val="24"/>
        </w:rPr>
        <w:t>от 00</w:t>
      </w:r>
      <w:r w:rsidR="00207C50">
        <w:rPr>
          <w:rFonts w:ascii="Times New Roman" w:hAnsi="Times New Roman"/>
          <w:sz w:val="24"/>
          <w:szCs w:val="24"/>
        </w:rPr>
        <w:t>. 00. 2021 г. № 00</w:t>
      </w:r>
    </w:p>
    <w:p w:rsidR="004160CA" w:rsidRPr="00526F31" w:rsidRDefault="004160CA" w:rsidP="00721669">
      <w:pPr>
        <w:spacing w:after="0" w:line="240" w:lineRule="auto"/>
        <w:jc w:val="center"/>
        <w:rPr>
          <w:rFonts w:ascii="Times New Roman" w:hAnsi="Times New Roman"/>
          <w:sz w:val="28"/>
          <w:szCs w:val="28"/>
        </w:rPr>
      </w:pPr>
    </w:p>
    <w:p w:rsidR="00BD4062" w:rsidRPr="00207C50" w:rsidRDefault="00BD4062" w:rsidP="001D114C">
      <w:pPr>
        <w:spacing w:after="0"/>
        <w:jc w:val="center"/>
        <w:rPr>
          <w:rFonts w:ascii="Times New Roman" w:hAnsi="Times New Roman"/>
          <w:sz w:val="28"/>
          <w:szCs w:val="28"/>
        </w:rPr>
      </w:pPr>
      <w:r w:rsidRPr="00207C50">
        <w:rPr>
          <w:rFonts w:ascii="Times New Roman" w:hAnsi="Times New Roman"/>
          <w:sz w:val="28"/>
          <w:szCs w:val="28"/>
        </w:rPr>
        <w:t xml:space="preserve">Административный регламент </w:t>
      </w:r>
      <w:r w:rsidR="00207C50">
        <w:rPr>
          <w:rFonts w:ascii="Times New Roman" w:hAnsi="Times New Roman"/>
          <w:sz w:val="28"/>
          <w:szCs w:val="28"/>
        </w:rPr>
        <w:t xml:space="preserve">по </w:t>
      </w:r>
      <w:r w:rsidR="004160CA" w:rsidRPr="00207C50">
        <w:rPr>
          <w:rFonts w:ascii="Times New Roman" w:hAnsi="Times New Roman"/>
          <w:sz w:val="28"/>
          <w:szCs w:val="28"/>
        </w:rPr>
        <w:t>предоставлению</w:t>
      </w:r>
      <w:r w:rsidR="00207C50" w:rsidRPr="00207C50">
        <w:rPr>
          <w:rFonts w:ascii="Times New Roman" w:hAnsi="Times New Roman"/>
          <w:sz w:val="28"/>
          <w:szCs w:val="28"/>
        </w:rPr>
        <w:t xml:space="preserve"> </w:t>
      </w:r>
      <w:r w:rsidRPr="00207C50">
        <w:rPr>
          <w:rFonts w:ascii="Times New Roman" w:hAnsi="Times New Roman"/>
          <w:sz w:val="28"/>
          <w:szCs w:val="28"/>
        </w:rPr>
        <w:t>муниципальной услуги</w:t>
      </w:r>
    </w:p>
    <w:p w:rsidR="005741A6" w:rsidRPr="00207C50" w:rsidRDefault="00BD4062" w:rsidP="001D114C">
      <w:pPr>
        <w:spacing w:after="0"/>
        <w:jc w:val="center"/>
        <w:rPr>
          <w:rFonts w:ascii="Times New Roman" w:hAnsi="Times New Roman"/>
          <w:spacing w:val="1"/>
          <w:sz w:val="28"/>
          <w:szCs w:val="28"/>
        </w:rPr>
      </w:pPr>
      <w:r w:rsidRPr="00207C50">
        <w:rPr>
          <w:rFonts w:ascii="Times New Roman" w:hAnsi="Times New Roman"/>
          <w:sz w:val="28"/>
          <w:szCs w:val="28"/>
        </w:rPr>
        <w:t xml:space="preserve">«Выдача </w:t>
      </w:r>
      <w:r w:rsidRPr="00207C50">
        <w:rPr>
          <w:rFonts w:ascii="Times New Roman" w:hAnsi="Times New Roman"/>
          <w:spacing w:val="1"/>
          <w:sz w:val="28"/>
          <w:szCs w:val="28"/>
        </w:rPr>
        <w:t>разрешени</w:t>
      </w:r>
      <w:r w:rsidR="00BA268C" w:rsidRPr="00207C50">
        <w:rPr>
          <w:rFonts w:ascii="Times New Roman" w:hAnsi="Times New Roman"/>
          <w:spacing w:val="1"/>
          <w:sz w:val="28"/>
          <w:szCs w:val="28"/>
        </w:rPr>
        <w:t>я на строительство</w:t>
      </w:r>
      <w:r w:rsidRPr="00207C50">
        <w:rPr>
          <w:rFonts w:ascii="Times New Roman" w:hAnsi="Times New Roman"/>
          <w:spacing w:val="1"/>
          <w:sz w:val="28"/>
          <w:szCs w:val="28"/>
        </w:rPr>
        <w:t>»</w:t>
      </w:r>
    </w:p>
    <w:p w:rsidR="005741A6" w:rsidRPr="00526F31" w:rsidRDefault="005741A6" w:rsidP="001D114C">
      <w:pPr>
        <w:spacing w:after="0"/>
        <w:jc w:val="center"/>
        <w:rPr>
          <w:rFonts w:ascii="Times New Roman" w:hAnsi="Times New Roman"/>
          <w:spacing w:val="1"/>
          <w:sz w:val="28"/>
          <w:szCs w:val="28"/>
        </w:rPr>
      </w:pPr>
    </w:p>
    <w:p w:rsidR="005741A6" w:rsidRPr="00526F31" w:rsidRDefault="004160CA" w:rsidP="001D114C">
      <w:pPr>
        <w:spacing w:after="0"/>
        <w:rPr>
          <w:rFonts w:ascii="Times New Roman" w:hAnsi="Times New Roman"/>
          <w:sz w:val="28"/>
          <w:szCs w:val="28"/>
        </w:rPr>
      </w:pPr>
      <w:r w:rsidRPr="00526F31">
        <w:rPr>
          <w:rFonts w:ascii="Times New Roman" w:hAnsi="Times New Roman"/>
          <w:sz w:val="28"/>
          <w:szCs w:val="28"/>
        </w:rPr>
        <w:t xml:space="preserve">                           </w:t>
      </w:r>
      <w:r w:rsidR="00242A8D" w:rsidRPr="00526F31">
        <w:rPr>
          <w:rFonts w:ascii="Times New Roman" w:hAnsi="Times New Roman"/>
          <w:sz w:val="28"/>
          <w:szCs w:val="28"/>
        </w:rPr>
        <w:t xml:space="preserve">       </w:t>
      </w:r>
      <w:r w:rsidRPr="00526F31">
        <w:rPr>
          <w:rFonts w:ascii="Times New Roman" w:hAnsi="Times New Roman"/>
          <w:sz w:val="28"/>
          <w:szCs w:val="28"/>
        </w:rPr>
        <w:t xml:space="preserve"> </w:t>
      </w:r>
      <w:r w:rsidR="005741A6" w:rsidRPr="00526F31">
        <w:rPr>
          <w:rFonts w:ascii="Times New Roman" w:hAnsi="Times New Roman"/>
          <w:sz w:val="28"/>
          <w:szCs w:val="28"/>
        </w:rPr>
        <w:t>Раздел 1. Общие положения</w:t>
      </w:r>
    </w:p>
    <w:p w:rsidR="00207C50" w:rsidRDefault="00FA661D" w:rsidP="001D114C">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42A8D" w:rsidRPr="00207C50">
        <w:rPr>
          <w:rFonts w:ascii="Times New Roman" w:hAnsi="Times New Roman" w:cs="Times New Roman"/>
          <w:sz w:val="28"/>
          <w:szCs w:val="28"/>
        </w:rPr>
        <w:t xml:space="preserve">1.1. </w:t>
      </w:r>
      <w:r w:rsidR="00207C50" w:rsidRPr="00207C50">
        <w:rPr>
          <w:rFonts w:ascii="Times New Roman" w:hAnsi="Times New Roman" w:cs="Times New Roman"/>
          <w:sz w:val="28"/>
          <w:szCs w:val="28"/>
        </w:rPr>
        <w:t xml:space="preserve">Настоящий административный регламент устанавливает порядок и стандарт предоставления муниципальной услуги "Выдача разрешения на строительство", в том числе порядок взаимодействия </w:t>
      </w:r>
      <w:r>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Кабардино-Балкарской Республики</w:t>
      </w:r>
      <w:r w:rsidR="00207C50" w:rsidRPr="00207C50">
        <w:rPr>
          <w:rFonts w:ascii="Times New Roman" w:hAnsi="Times New Roman" w:cs="Times New Roman"/>
          <w:sz w:val="28"/>
          <w:szCs w:val="28"/>
        </w:rPr>
        <w:t xml:space="preserve">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w:t>
      </w:r>
      <w:r>
        <w:rPr>
          <w:rFonts w:ascii="Times New Roman" w:hAnsi="Times New Roman" w:cs="Times New Roman"/>
          <w:sz w:val="28"/>
          <w:szCs w:val="28"/>
        </w:rPr>
        <w:t xml:space="preserve">местной </w:t>
      </w:r>
      <w:r w:rsidR="00207C50" w:rsidRPr="00207C50">
        <w:rPr>
          <w:rFonts w:ascii="Times New Roman" w:hAnsi="Times New Roman" w:cs="Times New Roman"/>
          <w:sz w:val="28"/>
          <w:szCs w:val="28"/>
        </w:rPr>
        <w:t>администрацией</w:t>
      </w:r>
      <w:r w:rsidRPr="00FA661D">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Залукокоаже</w:t>
      </w:r>
      <w:r w:rsidR="00207C50" w:rsidRPr="00207C50">
        <w:rPr>
          <w:rFonts w:ascii="Times New Roman" w:hAnsi="Times New Roman" w:cs="Times New Roman"/>
          <w:sz w:val="28"/>
          <w:szCs w:val="28"/>
        </w:rPr>
        <w:t xml:space="preserve"> в процессе реализации полномочий по выдаче разрешений на строительство в </w:t>
      </w:r>
      <w:r>
        <w:rPr>
          <w:rFonts w:ascii="Times New Roman" w:hAnsi="Times New Roman" w:cs="Times New Roman"/>
          <w:sz w:val="28"/>
          <w:szCs w:val="28"/>
        </w:rPr>
        <w:t>случаях, предусмотренных статьями</w:t>
      </w:r>
      <w:r w:rsidR="00207C50" w:rsidRPr="00207C50">
        <w:rPr>
          <w:rFonts w:ascii="Times New Roman" w:hAnsi="Times New Roman" w:cs="Times New Roman"/>
          <w:sz w:val="28"/>
          <w:szCs w:val="28"/>
        </w:rPr>
        <w:t xml:space="preserve"> 51 и 55 Градостроительного кодекса Российской Федерации, на земельном участке, расположенном на территории </w:t>
      </w:r>
      <w:r>
        <w:rPr>
          <w:rFonts w:ascii="Times New Roman" w:hAnsi="Times New Roman" w:cs="Times New Roman"/>
          <w:sz w:val="28"/>
          <w:szCs w:val="28"/>
        </w:rPr>
        <w:t>городского поселения Залукокоаже.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1.2. </w:t>
      </w:r>
      <w:r w:rsidR="005D2A0B">
        <w:rPr>
          <w:rFonts w:ascii="Times New Roman" w:hAnsi="Times New Roman" w:cs="Times New Roman"/>
          <w:sz w:val="28"/>
          <w:szCs w:val="28"/>
        </w:rPr>
        <w:t>Целью Административного</w:t>
      </w:r>
      <w:r w:rsidR="005D2A0B" w:rsidRPr="00526F31">
        <w:rPr>
          <w:rFonts w:ascii="Times New Roman" w:hAnsi="Times New Roman" w:cs="Times New Roman"/>
          <w:sz w:val="28"/>
          <w:szCs w:val="28"/>
        </w:rPr>
        <w:t xml:space="preserve"> регламент</w:t>
      </w:r>
      <w:r w:rsidR="005D2A0B">
        <w:rPr>
          <w:rFonts w:ascii="Times New Roman" w:hAnsi="Times New Roman" w:cs="Times New Roman"/>
          <w:sz w:val="28"/>
          <w:szCs w:val="28"/>
        </w:rPr>
        <w:t>а</w:t>
      </w:r>
      <w:r w:rsidR="005D2A0B" w:rsidRPr="00526F31">
        <w:rPr>
          <w:rFonts w:ascii="Times New Roman" w:hAnsi="Times New Roman" w:cs="Times New Roman"/>
          <w:sz w:val="28"/>
          <w:szCs w:val="28"/>
        </w:rPr>
        <w:t xml:space="preserve"> предоставления муниципальной услуги "Выдача разрешения на строительство" (далее - административный регламент) </w:t>
      </w:r>
      <w:r w:rsidR="005D2A0B" w:rsidRPr="005D2A0B">
        <w:rPr>
          <w:rFonts w:ascii="Times New Roman" w:hAnsi="Times New Roman" w:cs="Times New Roman"/>
          <w:sz w:val="28"/>
          <w:szCs w:val="28"/>
        </w:rPr>
        <w:t xml:space="preserve"> является обеспечение открытости порядка предоставления муниципальной услуги,</w:t>
      </w:r>
      <w:r w:rsidR="005D2A0B">
        <w:rPr>
          <w:rFonts w:ascii="Times New Roman" w:hAnsi="Times New Roman" w:cs="Times New Roman"/>
          <w:sz w:val="28"/>
          <w:szCs w:val="28"/>
        </w:rPr>
        <w:t xml:space="preserve"> а так же  повышение</w:t>
      </w:r>
      <w:r w:rsidRPr="00526F31">
        <w:rPr>
          <w:rFonts w:ascii="Times New Roman" w:hAnsi="Times New Roman" w:cs="Times New Roman"/>
          <w:sz w:val="28"/>
          <w:szCs w:val="28"/>
        </w:rPr>
        <w:t xml:space="preserve">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242A8D"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1.3.</w:t>
      </w:r>
      <w:r w:rsidR="005D2A0B" w:rsidRPr="005D2A0B">
        <w:rPr>
          <w:sz w:val="28"/>
          <w:szCs w:val="28"/>
        </w:rPr>
        <w:t xml:space="preserve"> </w:t>
      </w:r>
      <w:r w:rsidR="005D2A0B" w:rsidRPr="005D2A0B">
        <w:rPr>
          <w:rFonts w:ascii="Times New Roman" w:hAnsi="Times New Roman" w:cs="Times New Roman"/>
          <w:sz w:val="28"/>
          <w:szCs w:val="28"/>
        </w:rPr>
        <w:t>Заявителями на предоставление муниципальной услуги могут быть физические и юридические лица, являющиеся застройщиками в соответствии с Градостроительным кодексом Российской Федерации</w:t>
      </w:r>
      <w:r w:rsidR="005D2A0B">
        <w:rPr>
          <w:rFonts w:ascii="Times New Roman" w:hAnsi="Times New Roman" w:cs="Times New Roman"/>
          <w:sz w:val="28"/>
          <w:szCs w:val="28"/>
        </w:rPr>
        <w:t xml:space="preserve"> </w:t>
      </w:r>
      <w:r w:rsidRPr="00526F31">
        <w:rPr>
          <w:rFonts w:ascii="Times New Roman" w:hAnsi="Times New Roman" w:cs="Times New Roman"/>
          <w:sz w:val="28"/>
          <w:szCs w:val="28"/>
        </w:rPr>
        <w:t>(далее - заявитель, заявители);</w:t>
      </w:r>
    </w:p>
    <w:p w:rsidR="003C11FE" w:rsidRPr="00EB486A" w:rsidRDefault="003C11FE" w:rsidP="003C11FE">
      <w:pPr>
        <w:jc w:val="both"/>
        <w:rPr>
          <w:rFonts w:ascii="Times New Roman" w:hAnsi="Times New Roman"/>
          <w:sz w:val="28"/>
          <w:szCs w:val="28"/>
        </w:rPr>
      </w:pPr>
      <w:r>
        <w:rPr>
          <w:rFonts w:ascii="Times New Roman" w:hAnsi="Times New Roman"/>
          <w:sz w:val="28"/>
          <w:szCs w:val="28"/>
        </w:rPr>
        <w:t>1.3</w:t>
      </w:r>
      <w:r w:rsidRPr="00EB486A">
        <w:rPr>
          <w:rFonts w:ascii="Times New Roman" w:hAnsi="Times New Roman"/>
          <w:sz w:val="28"/>
          <w:szCs w:val="28"/>
        </w:rPr>
        <w:t>.1.</w:t>
      </w:r>
      <w:r w:rsidRPr="00EB486A">
        <w:rPr>
          <w:rFonts w:ascii="Times New Roman" w:hAnsi="Times New Roman"/>
        </w:rPr>
        <w:t xml:space="preserve"> </w:t>
      </w:r>
      <w:r w:rsidRPr="00EB486A">
        <w:rPr>
          <w:rFonts w:ascii="Times New Roman" w:hAnsi="Times New Roman"/>
          <w:sz w:val="28"/>
          <w:szCs w:val="28"/>
        </w:rPr>
        <w:t xml:space="preserve">Органы, предоставляющие государственные услуги, и органы, предоставляющие муниципальные услуги, не вправе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w:t>
      </w:r>
      <w:r w:rsidRPr="00EB486A">
        <w:rPr>
          <w:rFonts w:ascii="Times New Roman" w:hAnsi="Times New Roman"/>
          <w:sz w:val="28"/>
          <w:szCs w:val="28"/>
        </w:rPr>
        <w:lastRenderedPageBreak/>
        <w:t>(с учетом Федерального закона от 30.12.2020 № 509-ФЗ),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C11FE" w:rsidRPr="00EB486A" w:rsidRDefault="003C11FE" w:rsidP="003C11FE">
      <w:pPr>
        <w:jc w:val="both"/>
        <w:rPr>
          <w:rFonts w:ascii="Times New Roman" w:hAnsi="Times New Roman"/>
          <w:sz w:val="28"/>
          <w:szCs w:val="28"/>
        </w:rPr>
      </w:pPr>
      <w:r>
        <w:rPr>
          <w:rFonts w:ascii="Times New Roman" w:hAnsi="Times New Roman"/>
          <w:sz w:val="28"/>
          <w:szCs w:val="28"/>
        </w:rPr>
        <w:t>1.3</w:t>
      </w:r>
      <w:r w:rsidRPr="00EB486A">
        <w:rPr>
          <w:rFonts w:ascii="Times New Roman" w:hAnsi="Times New Roman"/>
          <w:sz w:val="28"/>
          <w:szCs w:val="28"/>
        </w:rPr>
        <w:t xml:space="preserve">.2.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9" w:history="1">
        <w:r w:rsidRPr="00EB486A">
          <w:rPr>
            <w:rFonts w:ascii="Times New Roman" w:hAnsi="Times New Roman"/>
            <w:sz w:val="28"/>
            <w:szCs w:val="28"/>
          </w:rPr>
          <w:t>частью 18 статьи 14.1</w:t>
        </w:r>
      </w:hyperlink>
      <w:r w:rsidRPr="00EB486A">
        <w:rPr>
          <w:rFonts w:ascii="Times New Roman" w:hAnsi="Times New Roman"/>
          <w:sz w:val="28"/>
          <w:szCs w:val="28"/>
        </w:rPr>
        <w:t xml:space="preserve"> Федерального закона от 27 июля 2006 года № 149-ФЗ "Об информации, информационных технологиях и о защите информации"</w:t>
      </w:r>
    </w:p>
    <w:p w:rsidR="003C11FE" w:rsidRPr="00EB486A" w:rsidRDefault="003C11FE" w:rsidP="003C11FE">
      <w:pPr>
        <w:ind w:firstLine="709"/>
        <w:jc w:val="both"/>
        <w:rPr>
          <w:rFonts w:ascii="Times New Roman" w:hAnsi="Times New Roman"/>
          <w:sz w:val="28"/>
          <w:szCs w:val="28"/>
        </w:rPr>
      </w:pPr>
      <w:r w:rsidRPr="00EB486A">
        <w:rPr>
          <w:rFonts w:ascii="Times New Roman" w:hAnsi="Times New Roman"/>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3C11FE" w:rsidRPr="00EB486A" w:rsidRDefault="003C11FE" w:rsidP="003C11FE">
      <w:pPr>
        <w:ind w:firstLine="709"/>
        <w:jc w:val="both"/>
        <w:rPr>
          <w:rFonts w:ascii="Times New Roman" w:hAnsi="Times New Roman"/>
          <w:sz w:val="28"/>
          <w:szCs w:val="28"/>
        </w:rPr>
      </w:pPr>
      <w:r w:rsidRPr="00EB486A">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C11FE" w:rsidRPr="00526F31" w:rsidRDefault="003C11FE" w:rsidP="003C11FE">
      <w:pPr>
        <w:ind w:firstLine="709"/>
        <w:jc w:val="both"/>
        <w:rPr>
          <w:rFonts w:ascii="Times New Roman" w:hAnsi="Times New Roman"/>
          <w:sz w:val="28"/>
          <w:szCs w:val="28"/>
        </w:rPr>
      </w:pPr>
      <w:r w:rsidRPr="00EB486A">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42A8D" w:rsidRPr="00526F31" w:rsidRDefault="003C11FE" w:rsidP="001D114C">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242A8D" w:rsidRPr="00526F31">
        <w:rPr>
          <w:rFonts w:ascii="Times New Roman" w:hAnsi="Times New Roman" w:cs="Times New Roman"/>
          <w:sz w:val="28"/>
          <w:szCs w:val="28"/>
        </w:rPr>
        <w:t xml:space="preserve"> полномочиями выступать от имени заявителей для получения муниципальной услуги обладают законные представители, усыновители, опекуны несовершеннолетних граждан и совершеннолетние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rsidR="005D2A0B" w:rsidRDefault="003C11FE" w:rsidP="001D114C">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1.3.4</w:t>
      </w:r>
      <w:r w:rsidR="00242A8D" w:rsidRPr="00526F31">
        <w:rPr>
          <w:rFonts w:ascii="Times New Roman" w:hAnsi="Times New Roman" w:cs="Times New Roman"/>
          <w:sz w:val="28"/>
          <w:szCs w:val="28"/>
        </w:rPr>
        <w:t xml:space="preserve"> 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w:t>
      </w:r>
      <w:r w:rsidR="00242A8D" w:rsidRPr="00526F31">
        <w:rPr>
          <w:rFonts w:ascii="Times New Roman" w:hAnsi="Times New Roman" w:cs="Times New Roman"/>
          <w:sz w:val="28"/>
          <w:szCs w:val="28"/>
        </w:rPr>
        <w:lastRenderedPageBreak/>
        <w:t>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rsidR="00F65D7C"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 Требования к порядку информирования о правилах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1.4.1 заявитель либо его представитель может обратиться за получением необходимой информации по вопросу предоставления муниципальной услуги в</w:t>
      </w:r>
      <w:r w:rsidR="00A75302" w:rsidRPr="00526F31">
        <w:rPr>
          <w:rFonts w:ascii="Times New Roman" w:hAnsi="Times New Roman" w:cs="Times New Roman"/>
          <w:sz w:val="28"/>
          <w:szCs w:val="28"/>
        </w:rPr>
        <w:t xml:space="preserve"> местной администрации</w:t>
      </w:r>
      <w:r w:rsidR="00A75302" w:rsidRPr="00526F31">
        <w:rPr>
          <w:rFonts w:ascii="Times New Roman" w:hAnsi="Times New Roman"/>
          <w:sz w:val="28"/>
          <w:szCs w:val="28"/>
        </w:rPr>
        <w:t xml:space="preserve"> городского поселения Залукокоаже</w:t>
      </w:r>
      <w:r w:rsidRPr="00526F31">
        <w:rPr>
          <w:rFonts w:ascii="Times New Roman" w:hAnsi="Times New Roman" w:cs="Times New Roman"/>
          <w:sz w:val="28"/>
          <w:szCs w:val="28"/>
        </w:rPr>
        <w:t xml:space="preserve"> </w:t>
      </w:r>
      <w:r w:rsidR="00A75302" w:rsidRPr="00526F31">
        <w:rPr>
          <w:rFonts w:ascii="Times New Roman" w:hAnsi="Times New Roman" w:cs="Times New Roman"/>
          <w:sz w:val="28"/>
          <w:szCs w:val="28"/>
        </w:rPr>
        <w:t>(далее - Администрация</w:t>
      </w:r>
      <w:r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1.4.2 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Адрес федеральной информационной системы "Единый портал государственных и муниципальных услуг (функций)" (далее - ЕПГУ);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1.4.3 информирование проводится в форме: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устного информирования;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письменного информирования;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1.4.3.1 устное информирование осуществляется специалистами </w:t>
      </w:r>
      <w:r w:rsidR="00350BCC" w:rsidRPr="00526F31">
        <w:rPr>
          <w:rFonts w:ascii="Times New Roman" w:hAnsi="Times New Roman" w:cs="Times New Roman"/>
          <w:sz w:val="28"/>
          <w:szCs w:val="28"/>
        </w:rPr>
        <w:t xml:space="preserve">Администрации </w:t>
      </w:r>
      <w:r w:rsidRPr="00526F31">
        <w:rPr>
          <w:rFonts w:ascii="Times New Roman" w:hAnsi="Times New Roman" w:cs="Times New Roman"/>
          <w:sz w:val="28"/>
          <w:szCs w:val="28"/>
        </w:rPr>
        <w:t xml:space="preserve"> или МФЦ при обращении заявителей за информацией лично или по телефону.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1.4.3.2 при ответах на телефонные звонки специалисты </w:t>
      </w:r>
      <w:r w:rsidR="00350BCC" w:rsidRPr="00526F31">
        <w:rPr>
          <w:rFonts w:ascii="Times New Roman" w:hAnsi="Times New Roman" w:cs="Times New Roman"/>
          <w:sz w:val="28"/>
          <w:szCs w:val="28"/>
        </w:rPr>
        <w:t xml:space="preserve">Администрации </w:t>
      </w:r>
      <w:r w:rsidRPr="00526F31">
        <w:rPr>
          <w:rFonts w:ascii="Times New Roman" w:hAnsi="Times New Roman" w:cs="Times New Roman"/>
          <w:sz w:val="28"/>
          <w:szCs w:val="28"/>
        </w:rPr>
        <w:t>подробно, в корректной форме информируют заявителей по интересующим их вопросам. Ответ должен начинаться с информации о наименовании структурного подразделения ме</w:t>
      </w:r>
      <w:r w:rsidR="00350BCC" w:rsidRPr="00526F31">
        <w:rPr>
          <w:rFonts w:ascii="Times New Roman" w:hAnsi="Times New Roman" w:cs="Times New Roman"/>
          <w:sz w:val="28"/>
          <w:szCs w:val="28"/>
        </w:rPr>
        <w:t>стной администрации городского поселения Залукокоаже</w:t>
      </w:r>
      <w:r w:rsidRPr="00526F31">
        <w:rPr>
          <w:rFonts w:ascii="Times New Roman" w:hAnsi="Times New Roman" w:cs="Times New Roman"/>
          <w:sz w:val="28"/>
          <w:szCs w:val="28"/>
        </w:rPr>
        <w:t>, куда обратился заявитель, фамилии, имени, отчестве и должности специалиста, принявшего телефонный звонок.</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При устном обращении заявителя (по телефону) специалисты</w:t>
      </w:r>
      <w:r w:rsidR="00350BCC" w:rsidRPr="00526F31">
        <w:rPr>
          <w:rFonts w:ascii="Times New Roman" w:hAnsi="Times New Roman" w:cs="Times New Roman"/>
          <w:sz w:val="28"/>
          <w:szCs w:val="28"/>
        </w:rPr>
        <w:t xml:space="preserve"> Администрации</w:t>
      </w:r>
      <w:r w:rsidRPr="00526F31">
        <w:rPr>
          <w:rFonts w:ascii="Times New Roman" w:hAnsi="Times New Roman" w:cs="Times New Roman"/>
          <w:sz w:val="28"/>
          <w:szCs w:val="28"/>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w:t>
      </w:r>
      <w:r w:rsidR="00F92506">
        <w:rPr>
          <w:rFonts w:ascii="Times New Roman" w:hAnsi="Times New Roman" w:cs="Times New Roman"/>
          <w:sz w:val="28"/>
          <w:szCs w:val="28"/>
        </w:rPr>
        <w:t xml:space="preserve">получить </w:t>
      </w:r>
      <w:r w:rsidRPr="00526F31">
        <w:rPr>
          <w:rFonts w:ascii="Times New Roman" w:hAnsi="Times New Roman" w:cs="Times New Roman"/>
          <w:sz w:val="28"/>
          <w:szCs w:val="28"/>
        </w:rPr>
        <w:t>необходимую информацию, либо специалист может предложить заявителю обратиться письменно;</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Ответ на обращение заявителя предоставляется в простой, четкой и понятной форме с указанием фамилии, инициалов, номера т</w:t>
      </w:r>
      <w:r w:rsidR="00350BCC" w:rsidRPr="00526F31">
        <w:rPr>
          <w:rFonts w:ascii="Times New Roman" w:hAnsi="Times New Roman" w:cs="Times New Roman"/>
          <w:sz w:val="28"/>
          <w:szCs w:val="28"/>
        </w:rPr>
        <w:t>елефона специалиста Администрации</w:t>
      </w:r>
      <w:r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1.4.4 заявитель либо его представитель информируется о порядке предоставления муниципальной услуги, в том числе в многофункциональных центрах, о ходе выполнения запроса о предоставлении муниципальной услуги, а также по иным вопросам, связанным с предоставлением муниципальной услуги.</w:t>
      </w:r>
    </w:p>
    <w:p w:rsidR="00350BCC"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Информация о порядке предоставлении муниципальной услуги размещается на официальном сайте городского </w:t>
      </w:r>
      <w:r w:rsidR="00350BCC" w:rsidRPr="00526F31">
        <w:rPr>
          <w:rFonts w:ascii="Times New Roman" w:hAnsi="Times New Roman" w:cs="Times New Roman"/>
          <w:sz w:val="28"/>
          <w:szCs w:val="28"/>
        </w:rPr>
        <w:t xml:space="preserve">поселения Залукокоаже </w:t>
      </w:r>
      <w:r w:rsidRPr="00526F31">
        <w:rPr>
          <w:rFonts w:ascii="Times New Roman" w:hAnsi="Times New Roman" w:cs="Times New Roman"/>
          <w:sz w:val="28"/>
          <w:szCs w:val="28"/>
        </w:rPr>
        <w:t>в сети "Интернет", а также на ЕПГУ;</w:t>
      </w:r>
    </w:p>
    <w:p w:rsidR="00242A8D" w:rsidRDefault="00350BCC"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1.4.5</w:t>
      </w:r>
      <w:r w:rsidR="00242A8D" w:rsidRPr="00526F31">
        <w:rPr>
          <w:rFonts w:ascii="Times New Roman" w:hAnsi="Times New Roman" w:cs="Times New Roman"/>
          <w:sz w:val="28"/>
          <w:szCs w:val="28"/>
        </w:rPr>
        <w:t xml:space="preserve"> на информационном стенде, </w:t>
      </w:r>
      <w:r w:rsidRPr="00526F31">
        <w:rPr>
          <w:rFonts w:ascii="Times New Roman" w:hAnsi="Times New Roman" w:cs="Times New Roman"/>
          <w:sz w:val="28"/>
          <w:szCs w:val="28"/>
        </w:rPr>
        <w:t>размещенном в холле Администрации</w:t>
      </w:r>
      <w:r w:rsidR="00242A8D" w:rsidRPr="00526F31">
        <w:rPr>
          <w:rFonts w:ascii="Times New Roman" w:hAnsi="Times New Roman" w:cs="Times New Roman"/>
          <w:sz w:val="28"/>
          <w:szCs w:val="28"/>
        </w:rPr>
        <w:t>, официальном</w:t>
      </w:r>
      <w:r w:rsidRPr="00526F31">
        <w:rPr>
          <w:rFonts w:ascii="Times New Roman" w:hAnsi="Times New Roman" w:cs="Times New Roman"/>
          <w:sz w:val="28"/>
          <w:szCs w:val="28"/>
        </w:rPr>
        <w:t xml:space="preserve"> сайте городского поселения Залукокоаже</w:t>
      </w:r>
      <w:r w:rsidR="00242A8D" w:rsidRPr="00526F31">
        <w:rPr>
          <w:rFonts w:ascii="Times New Roman" w:hAnsi="Times New Roman" w:cs="Times New Roman"/>
          <w:sz w:val="28"/>
          <w:szCs w:val="28"/>
        </w:rPr>
        <w:t xml:space="preserve"> и на ЕПГУ размещается перечень необходимых документов для получения муниципальной услуги.</w:t>
      </w:r>
    </w:p>
    <w:p w:rsidR="003C11FE" w:rsidRPr="00526F31" w:rsidRDefault="003C11FE" w:rsidP="001D114C">
      <w:pPr>
        <w:pStyle w:val="ConsPlusNormal"/>
        <w:spacing w:before="220" w:line="276" w:lineRule="auto"/>
        <w:ind w:firstLine="540"/>
        <w:jc w:val="both"/>
        <w:rPr>
          <w:rFonts w:ascii="Times New Roman" w:hAnsi="Times New Roman" w:cs="Times New Roman"/>
          <w:sz w:val="28"/>
          <w:szCs w:val="28"/>
        </w:rPr>
      </w:pPr>
    </w:p>
    <w:p w:rsidR="00242A8D" w:rsidRPr="00526F31" w:rsidRDefault="00242A8D" w:rsidP="001D114C">
      <w:pPr>
        <w:pStyle w:val="ConsPlusNormal"/>
        <w:spacing w:line="276" w:lineRule="auto"/>
        <w:jc w:val="both"/>
        <w:rPr>
          <w:rFonts w:ascii="Times New Roman" w:hAnsi="Times New Roman" w:cs="Times New Roman"/>
          <w:sz w:val="28"/>
          <w:szCs w:val="28"/>
        </w:rPr>
      </w:pPr>
    </w:p>
    <w:p w:rsidR="00242A8D" w:rsidRPr="00526F31" w:rsidRDefault="00242A8D" w:rsidP="003C11FE">
      <w:pPr>
        <w:pStyle w:val="ConsPlusTitle"/>
        <w:spacing w:line="276" w:lineRule="auto"/>
        <w:jc w:val="center"/>
        <w:outlineLvl w:val="1"/>
        <w:rPr>
          <w:rFonts w:ascii="Times New Roman" w:hAnsi="Times New Roman" w:cs="Times New Roman"/>
          <w:sz w:val="28"/>
          <w:szCs w:val="28"/>
        </w:rPr>
      </w:pPr>
      <w:r w:rsidRPr="00526F31">
        <w:rPr>
          <w:rFonts w:ascii="Times New Roman" w:hAnsi="Times New Roman" w:cs="Times New Roman"/>
          <w:sz w:val="28"/>
          <w:szCs w:val="28"/>
        </w:rPr>
        <w:lastRenderedPageBreak/>
        <w:t>2. Стандарт предоставления муниципальной услуги</w:t>
      </w:r>
    </w:p>
    <w:p w:rsidR="00207B75" w:rsidRPr="00526F31" w:rsidRDefault="00242A8D" w:rsidP="001D114C">
      <w:pPr>
        <w:pStyle w:val="ConsPlusNormal"/>
        <w:spacing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2.1. Наименование муниципальной услуги: "Выдача разрешения на строительство".</w:t>
      </w:r>
    </w:p>
    <w:p w:rsidR="00242A8D" w:rsidRPr="00526F31" w:rsidRDefault="00242A8D" w:rsidP="001D114C">
      <w:pPr>
        <w:pStyle w:val="ConsPlusNormal"/>
        <w:spacing w:before="22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2.2. Муниципал</w:t>
      </w:r>
      <w:r w:rsidR="00350BCC" w:rsidRPr="00526F31">
        <w:rPr>
          <w:rFonts w:ascii="Times New Roman" w:hAnsi="Times New Roman" w:cs="Times New Roman"/>
          <w:sz w:val="28"/>
          <w:szCs w:val="28"/>
        </w:rPr>
        <w:t>ьная услуга</w:t>
      </w:r>
      <w:r w:rsidR="00F92506">
        <w:rPr>
          <w:rFonts w:ascii="Times New Roman" w:hAnsi="Times New Roman" w:cs="Times New Roman"/>
          <w:sz w:val="28"/>
          <w:szCs w:val="28"/>
        </w:rPr>
        <w:t xml:space="preserve"> предоставляется Администрацией</w:t>
      </w:r>
      <w:r w:rsidRPr="00526F31">
        <w:rPr>
          <w:rFonts w:ascii="Times New Roman" w:hAnsi="Times New Roman" w:cs="Times New Roman"/>
          <w:sz w:val="28"/>
          <w:szCs w:val="28"/>
        </w:rPr>
        <w:t>, а также МФЦ.</w:t>
      </w:r>
    </w:p>
    <w:p w:rsidR="00242A8D" w:rsidRPr="00526F31" w:rsidRDefault="00242A8D" w:rsidP="001D114C">
      <w:pPr>
        <w:pStyle w:val="ConsPlusNormal"/>
        <w:spacing w:before="22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2.3. Результатом предоставления муниципальной услуги является: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выдача разрешения на строительство;</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выдача письменного ответа об отказе в выдаче разрешения на строительство.</w:t>
      </w:r>
    </w:p>
    <w:p w:rsidR="00242A8D" w:rsidRPr="00526F31" w:rsidRDefault="00242A8D" w:rsidP="001D114C">
      <w:pPr>
        <w:pStyle w:val="ConsPlusNormal"/>
        <w:spacing w:before="22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2.4. Срок предоставления муниципальной услуги составляет</w:t>
      </w:r>
      <w:r w:rsidRPr="00F92506">
        <w:rPr>
          <w:rFonts w:ascii="Times New Roman" w:hAnsi="Times New Roman" w:cs="Times New Roman"/>
          <w:sz w:val="28"/>
          <w:szCs w:val="28"/>
        </w:rPr>
        <w:t xml:space="preserve"> 5</w:t>
      </w:r>
      <w:r w:rsidRPr="00526F31">
        <w:rPr>
          <w:rFonts w:ascii="Times New Roman" w:hAnsi="Times New Roman" w:cs="Times New Roman"/>
          <w:sz w:val="28"/>
          <w:szCs w:val="28"/>
        </w:rPr>
        <w:t xml:space="preserve"> </w:t>
      </w:r>
      <w:r w:rsidR="000D2A74" w:rsidRPr="00526F31">
        <w:rPr>
          <w:rFonts w:ascii="Times New Roman" w:hAnsi="Times New Roman" w:cs="Times New Roman"/>
          <w:sz w:val="28"/>
          <w:szCs w:val="28"/>
        </w:rPr>
        <w:t xml:space="preserve">( пять ) </w:t>
      </w:r>
      <w:r w:rsidRPr="00526F31">
        <w:rPr>
          <w:rFonts w:ascii="Times New Roman" w:hAnsi="Times New Roman" w:cs="Times New Roman"/>
          <w:sz w:val="28"/>
          <w:szCs w:val="28"/>
        </w:rPr>
        <w:t>рабочих дней с момента регистрации заявления.</w:t>
      </w:r>
    </w:p>
    <w:p w:rsidR="00242A8D" w:rsidRDefault="00242A8D" w:rsidP="001D114C">
      <w:pPr>
        <w:pStyle w:val="ConsPlusNormal"/>
        <w:spacing w:before="22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размещен на официальном сайте </w:t>
      </w:r>
      <w:r w:rsidR="000D2A74" w:rsidRPr="00526F31">
        <w:rPr>
          <w:rFonts w:ascii="Times New Roman" w:hAnsi="Times New Roman" w:cs="Times New Roman"/>
          <w:sz w:val="28"/>
          <w:szCs w:val="28"/>
        </w:rPr>
        <w:t xml:space="preserve">городского поселения Залукокоаже </w:t>
      </w:r>
      <w:r w:rsidRPr="00526F31">
        <w:rPr>
          <w:rFonts w:ascii="Times New Roman" w:hAnsi="Times New Roman" w:cs="Times New Roman"/>
          <w:sz w:val="28"/>
          <w:szCs w:val="28"/>
        </w:rPr>
        <w:t>и на ЕПГУ.</w:t>
      </w:r>
    </w:p>
    <w:p w:rsidR="00242A8D" w:rsidRPr="00526F31" w:rsidRDefault="00242A8D" w:rsidP="001D114C">
      <w:pPr>
        <w:pStyle w:val="ConsPlusNormal"/>
        <w:spacing w:before="220" w:line="276" w:lineRule="auto"/>
        <w:ind w:firstLine="0"/>
        <w:jc w:val="both"/>
        <w:rPr>
          <w:rFonts w:ascii="Times New Roman" w:hAnsi="Times New Roman" w:cs="Times New Roman"/>
          <w:sz w:val="28"/>
          <w:szCs w:val="28"/>
        </w:rPr>
      </w:pPr>
      <w:bookmarkStart w:id="2" w:name="P73"/>
      <w:bookmarkEnd w:id="2"/>
      <w:r w:rsidRPr="00526F31">
        <w:rPr>
          <w:rFonts w:ascii="Times New Roman" w:hAnsi="Times New Roman" w:cs="Times New Roman"/>
          <w:sz w:val="28"/>
          <w:szCs w:val="28"/>
        </w:rPr>
        <w:t xml:space="preserve">2.6. Перечень документов, прилагаемых к </w:t>
      </w:r>
      <w:hyperlink w:anchor="P360" w:history="1">
        <w:r w:rsidRPr="00526F31">
          <w:rPr>
            <w:rFonts w:ascii="Times New Roman" w:hAnsi="Times New Roman" w:cs="Times New Roman"/>
            <w:sz w:val="28"/>
            <w:szCs w:val="28"/>
          </w:rPr>
          <w:t>заявлению</w:t>
        </w:r>
      </w:hyperlink>
      <w:r w:rsidRPr="00526F31">
        <w:rPr>
          <w:rFonts w:ascii="Times New Roman" w:hAnsi="Times New Roman" w:cs="Times New Roman"/>
          <w:sz w:val="28"/>
          <w:szCs w:val="28"/>
        </w:rPr>
        <w:t xml:space="preserve"> (приложение к настоящему административному регламенту), для предоставления муниципальной услуги:</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2.6.1</w:t>
      </w:r>
      <w:r w:rsidR="00536243" w:rsidRPr="00536243">
        <w:rPr>
          <w:rFonts w:ascii="Times New Roman" w:hAnsi="Times New Roman" w:cs="Times New Roman"/>
          <w:sz w:val="28"/>
          <w:szCs w:val="28"/>
        </w:rPr>
        <w:t xml:space="preserve"> документ, подтверждающий личность заявителя;</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2.6.2</w:t>
      </w:r>
      <w:r w:rsidR="00536243" w:rsidRPr="00536243">
        <w:rPr>
          <w:rFonts w:ascii="Times New Roman" w:hAnsi="Times New Roman" w:cs="Times New Roman"/>
          <w:sz w:val="28"/>
          <w:szCs w:val="28"/>
        </w:rPr>
        <w:t xml:space="preserve">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2.6.3</w:t>
      </w:r>
      <w:r w:rsidR="00536243" w:rsidRPr="0053624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2.6.4</w:t>
      </w:r>
      <w:r w:rsidR="00536243" w:rsidRPr="00536243">
        <w:rPr>
          <w:rFonts w:ascii="Times New Roman" w:hAnsi="Times New Roman" w:cs="Times New Roman"/>
          <w:sz w:val="28"/>
          <w:szCs w:val="28"/>
        </w:rPr>
        <w:t xml:space="preserve"> письменное согласие всех правообладателей объекта капитального строительства в случае реконструкции такого объекта, за исключением случаев, предусмотренных подпунктом </w:t>
      </w:r>
      <w:r w:rsidR="00FC30F8">
        <w:rPr>
          <w:rFonts w:ascii="Times New Roman" w:hAnsi="Times New Roman" w:cs="Times New Roman"/>
          <w:sz w:val="28"/>
          <w:szCs w:val="28"/>
        </w:rPr>
        <w:t>2.6.</w:t>
      </w:r>
      <w:r w:rsidR="00536243" w:rsidRPr="00536243">
        <w:rPr>
          <w:rFonts w:ascii="Times New Roman" w:hAnsi="Times New Roman" w:cs="Times New Roman"/>
          <w:sz w:val="28"/>
          <w:szCs w:val="28"/>
        </w:rPr>
        <w:t>5 настоящего пункта;</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2.6.5</w:t>
      </w:r>
      <w:r w:rsidR="00536243" w:rsidRPr="00536243">
        <w:rPr>
          <w:rFonts w:ascii="Times New Roman" w:hAnsi="Times New Roman" w:cs="Times New Roman"/>
          <w:sz w:val="28"/>
          <w:szCs w:val="28"/>
        </w:rPr>
        <w:t xml:space="preserve">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2.6.6</w:t>
      </w:r>
      <w:r w:rsidR="00536243" w:rsidRPr="00536243">
        <w:rPr>
          <w:rFonts w:ascii="Times New Roman" w:hAnsi="Times New Roman" w:cs="Times New Roman"/>
          <w:sz w:val="28"/>
          <w:szCs w:val="28"/>
        </w:rPr>
        <w:t xml:space="preserve"> соглашение о проведении реконструкции, определяющее в том числе условия и порядок возмещения ущерба, причиненного объекту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орган государственной власти (государственный орган) или орган местного самоуправления, являющийся государственным (муниципальным) заказчиком при проведении реконструкции, осуществляет соответственно функции и полномочия учредителя или права собственника имущества, - в случае проведения такой реконструкции указанными органами или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2.6.7</w:t>
      </w:r>
      <w:r w:rsidR="00536243" w:rsidRPr="00536243">
        <w:rPr>
          <w:rFonts w:ascii="Times New Roman" w:hAnsi="Times New Roman" w:cs="Times New Roman"/>
          <w:sz w:val="28"/>
          <w:szCs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2.6.8</w:t>
      </w:r>
      <w:r w:rsidR="00536243" w:rsidRPr="00536243">
        <w:rPr>
          <w:rFonts w:ascii="Times New Roman" w:hAnsi="Times New Roman" w:cs="Times New Roman"/>
          <w:sz w:val="28"/>
          <w:szCs w:val="28"/>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(в случае отсутствия указанных документов (их копий или сведений, содержащихся в них) в Едином государственном реестре недвижимости) - за исключением случаев, предусмотренных частью 7.3 статьи 51 Градостроительного кодекса Российской Федерации;</w:t>
      </w:r>
    </w:p>
    <w:p w:rsidR="00FC30F8"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2.6.9 </w:t>
      </w:r>
      <w:r w:rsidR="00536243" w:rsidRPr="00536243">
        <w:rPr>
          <w:rFonts w:ascii="Times New Roman" w:hAnsi="Times New Roman" w:cs="Times New Roman"/>
          <w:sz w:val="28"/>
          <w:szCs w:val="28"/>
        </w:rPr>
        <w:t>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 в случаях, предусмотренных частью 7.3 статьи 51 Градостроительного кодекса Российской Федерации;</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w:t>
      </w:r>
      <w:r w:rsidR="00536243" w:rsidRPr="00536243">
        <w:rPr>
          <w:rFonts w:ascii="Times New Roman" w:hAnsi="Times New Roman" w:cs="Times New Roman"/>
          <w:sz w:val="28"/>
          <w:szCs w:val="28"/>
        </w:rPr>
        <w:t>1</w:t>
      </w:r>
      <w:r>
        <w:rPr>
          <w:rFonts w:ascii="Times New Roman" w:hAnsi="Times New Roman" w:cs="Times New Roman"/>
          <w:sz w:val="28"/>
          <w:szCs w:val="28"/>
        </w:rPr>
        <w:t xml:space="preserve">0 </w:t>
      </w:r>
      <w:r w:rsidR="00536243" w:rsidRPr="00536243">
        <w:rPr>
          <w:rFonts w:ascii="Times New Roman" w:hAnsi="Times New Roman" w:cs="Times New Roman"/>
          <w:sz w:val="28"/>
          <w:szCs w:val="28"/>
        </w:rPr>
        <w:t xml:space="preserve">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отсутствия указанных документов (их копий или сведений, содержащихся в них) в едином государственном реестре заключений </w:t>
      </w:r>
      <w:r w:rsidR="00536243" w:rsidRPr="00536243">
        <w:rPr>
          <w:rFonts w:ascii="Times New Roman" w:hAnsi="Times New Roman" w:cs="Times New Roman"/>
          <w:sz w:val="28"/>
          <w:szCs w:val="28"/>
        </w:rPr>
        <w:lastRenderedPageBreak/>
        <w:t>экспертизы проектной документации объектов капитального строительства (далее - единый государственный реестр заключений):</w:t>
      </w:r>
    </w:p>
    <w:p w:rsidR="00536243" w:rsidRPr="00536243" w:rsidRDefault="00536243" w:rsidP="001D114C">
      <w:pPr>
        <w:pStyle w:val="ConsPlusNormal"/>
        <w:spacing w:before="240" w:line="276" w:lineRule="auto"/>
        <w:ind w:firstLine="0"/>
        <w:jc w:val="both"/>
        <w:rPr>
          <w:rFonts w:ascii="Times New Roman" w:hAnsi="Times New Roman" w:cs="Times New Roman"/>
          <w:sz w:val="28"/>
          <w:szCs w:val="28"/>
        </w:rPr>
      </w:pPr>
      <w:r w:rsidRPr="00536243">
        <w:rPr>
          <w:rFonts w:ascii="Times New Roman" w:hAnsi="Times New Roman" w:cs="Times New Roman"/>
          <w:sz w:val="28"/>
          <w:szCs w:val="28"/>
        </w:rPr>
        <w:t>а) пояснительная записка;</w:t>
      </w:r>
    </w:p>
    <w:p w:rsidR="00536243" w:rsidRPr="00536243" w:rsidRDefault="00536243" w:rsidP="001D114C">
      <w:pPr>
        <w:pStyle w:val="ConsPlusNormal"/>
        <w:spacing w:before="240" w:line="276" w:lineRule="auto"/>
        <w:ind w:firstLine="0"/>
        <w:jc w:val="both"/>
        <w:rPr>
          <w:rFonts w:ascii="Times New Roman" w:hAnsi="Times New Roman" w:cs="Times New Roman"/>
          <w:sz w:val="28"/>
          <w:szCs w:val="28"/>
        </w:rPr>
      </w:pPr>
      <w:r w:rsidRPr="00536243">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36243" w:rsidRPr="00536243" w:rsidRDefault="00536243" w:rsidP="001D114C">
      <w:pPr>
        <w:pStyle w:val="ConsPlusNormal"/>
        <w:spacing w:before="240" w:line="276" w:lineRule="auto"/>
        <w:ind w:firstLine="0"/>
        <w:jc w:val="both"/>
        <w:rPr>
          <w:rFonts w:ascii="Times New Roman" w:hAnsi="Times New Roman" w:cs="Times New Roman"/>
          <w:sz w:val="28"/>
          <w:szCs w:val="28"/>
        </w:rPr>
      </w:pPr>
      <w:r w:rsidRPr="00536243">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36243" w:rsidRPr="00536243" w:rsidRDefault="00536243" w:rsidP="001D114C">
      <w:pPr>
        <w:pStyle w:val="ConsPlusNormal"/>
        <w:spacing w:before="240" w:line="276" w:lineRule="auto"/>
        <w:ind w:firstLine="0"/>
        <w:jc w:val="both"/>
        <w:rPr>
          <w:rFonts w:ascii="Times New Roman" w:hAnsi="Times New Roman" w:cs="Times New Roman"/>
          <w:sz w:val="28"/>
          <w:szCs w:val="28"/>
        </w:rPr>
      </w:pPr>
      <w:r w:rsidRPr="00536243">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2.6.11</w:t>
      </w:r>
      <w:r w:rsidR="00536243" w:rsidRPr="00536243">
        <w:rPr>
          <w:rFonts w:ascii="Times New Roman" w:hAnsi="Times New Roman" w:cs="Times New Roman"/>
          <w:sz w:val="28"/>
          <w:szCs w:val="28"/>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отсутствия указанного заключения (его копии или сведений, содержащихся в нем) в едином государственном реестре заключений);</w:t>
      </w:r>
    </w:p>
    <w:p w:rsidR="00536243" w:rsidRP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2.6.12</w:t>
      </w:r>
      <w:r w:rsidR="00536243" w:rsidRPr="00536243">
        <w:rPr>
          <w:rFonts w:ascii="Times New Roman" w:hAnsi="Times New Roman" w:cs="Times New Roman"/>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указанного заключения (его копии или сведений, содержащихся в нем) в едином государственном реестре заключений);</w:t>
      </w:r>
    </w:p>
    <w:p w:rsidR="00536243" w:rsidRDefault="007F4D28" w:rsidP="001D114C">
      <w:pPr>
        <w:pStyle w:val="ConsPlusNormal"/>
        <w:spacing w:before="240" w:line="276" w:lineRule="auto"/>
        <w:ind w:firstLine="0"/>
        <w:jc w:val="both"/>
        <w:rPr>
          <w:rFonts w:ascii="Times New Roman" w:hAnsi="Times New Roman" w:cs="Times New Roman"/>
          <w:sz w:val="28"/>
          <w:szCs w:val="28"/>
        </w:rPr>
      </w:pPr>
      <w:r>
        <w:rPr>
          <w:rFonts w:ascii="Times New Roman" w:hAnsi="Times New Roman" w:cs="Times New Roman"/>
          <w:sz w:val="28"/>
          <w:szCs w:val="28"/>
        </w:rPr>
        <w:t>2.6.13</w:t>
      </w:r>
      <w:r w:rsidR="00536243" w:rsidRPr="00536243">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Федерации(в случае отсутствия указанного заключения (его копии или сведений, содержащихся в нем) в едином государственном реестре заключений).</w:t>
      </w:r>
    </w:p>
    <w:p w:rsidR="00242A8D" w:rsidRPr="00526F31" w:rsidRDefault="00242A8D" w:rsidP="001D114C">
      <w:pPr>
        <w:pStyle w:val="ConsPlusNormal"/>
        <w:spacing w:before="22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2.6.1</w:t>
      </w:r>
      <w:r w:rsidR="007F4D28">
        <w:rPr>
          <w:rFonts w:ascii="Times New Roman" w:hAnsi="Times New Roman" w:cs="Times New Roman"/>
          <w:sz w:val="28"/>
          <w:szCs w:val="28"/>
        </w:rPr>
        <w:t>4</w:t>
      </w:r>
      <w:r w:rsidRPr="00526F31">
        <w:rPr>
          <w:rFonts w:ascii="Times New Roman" w:hAnsi="Times New Roman" w:cs="Times New Roman"/>
          <w:sz w:val="28"/>
          <w:szCs w:val="28"/>
        </w:rPr>
        <w:t xml:space="preserve"> 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выписка из ЕГРН на земельный участок;</w:t>
      </w:r>
    </w:p>
    <w:p w:rsidR="00242A8D" w:rsidRPr="00526F31" w:rsidRDefault="007F4D28" w:rsidP="001D114C">
      <w:pPr>
        <w:pStyle w:val="ConsPlusNormal"/>
        <w:spacing w:before="220" w:line="276" w:lineRule="auto"/>
        <w:ind w:firstLine="0"/>
        <w:jc w:val="both"/>
        <w:rPr>
          <w:rFonts w:ascii="Times New Roman" w:hAnsi="Times New Roman" w:cs="Times New Roman"/>
          <w:sz w:val="28"/>
          <w:szCs w:val="28"/>
        </w:rPr>
      </w:pPr>
      <w:bookmarkStart w:id="3" w:name="P90"/>
      <w:bookmarkEnd w:id="3"/>
      <w:r>
        <w:rPr>
          <w:rFonts w:ascii="Times New Roman" w:hAnsi="Times New Roman" w:cs="Times New Roman"/>
          <w:sz w:val="28"/>
          <w:szCs w:val="28"/>
        </w:rPr>
        <w:t>2.6.15</w:t>
      </w:r>
      <w:r w:rsidR="00242A8D" w:rsidRPr="00526F31">
        <w:rPr>
          <w:rFonts w:ascii="Times New Roman" w:hAnsi="Times New Roman" w:cs="Times New Roman"/>
          <w:sz w:val="28"/>
          <w:szCs w:val="28"/>
        </w:rPr>
        <w:t xml:space="preserve"> документы, находящиеся в распоряжении местной админис</w:t>
      </w:r>
      <w:r w:rsidR="000D2A74" w:rsidRPr="00526F31">
        <w:rPr>
          <w:rFonts w:ascii="Times New Roman" w:hAnsi="Times New Roman" w:cs="Times New Roman"/>
          <w:sz w:val="28"/>
          <w:szCs w:val="28"/>
        </w:rPr>
        <w:t>трации городского поселения Залукокоаже</w:t>
      </w:r>
      <w:r w:rsidR="00242A8D"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разрешение на отклонение от предельных параметров разрешенного строительства, реконструкции.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По выбору заявителя заявление и документы, указанные в </w:t>
      </w:r>
      <w:hyperlink w:anchor="P73" w:history="1">
        <w:r w:rsidRPr="00526F31">
          <w:rPr>
            <w:rFonts w:ascii="Times New Roman" w:hAnsi="Times New Roman" w:cs="Times New Roman"/>
            <w:sz w:val="28"/>
            <w:szCs w:val="28"/>
          </w:rPr>
          <w:t>пункте 2.6</w:t>
        </w:r>
      </w:hyperlink>
      <w:r w:rsidRPr="00526F31">
        <w:rPr>
          <w:rFonts w:ascii="Times New Roman" w:hAnsi="Times New Roman" w:cs="Times New Roman"/>
          <w:sz w:val="28"/>
          <w:szCs w:val="28"/>
        </w:rPr>
        <w:t xml:space="preserve"> настоящего административного регламента, предста</w:t>
      </w:r>
      <w:r w:rsidR="000D2A74" w:rsidRPr="00526F31">
        <w:rPr>
          <w:rFonts w:ascii="Times New Roman" w:hAnsi="Times New Roman" w:cs="Times New Roman"/>
          <w:sz w:val="28"/>
          <w:szCs w:val="28"/>
        </w:rPr>
        <w:t>вляются в местную администрацию городского поселения Залукокоаже</w:t>
      </w:r>
      <w:r w:rsidRPr="00526F31">
        <w:rPr>
          <w:rFonts w:ascii="Times New Roman" w:hAnsi="Times New Roman" w:cs="Times New Roman"/>
          <w:sz w:val="28"/>
          <w:szCs w:val="28"/>
        </w:rPr>
        <w:t xml:space="preserve"> посредством:</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личного обращения заявителя, уполномоченного представителя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направления по почте;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 использованием электронных носителей;</w:t>
      </w:r>
    </w:p>
    <w:p w:rsidR="00FC30F8" w:rsidRPr="00526F31" w:rsidRDefault="000D2A74" w:rsidP="001D114C">
      <w:pPr>
        <w:pStyle w:val="ConsPlusNormal"/>
        <w:spacing w:before="280" w:line="276" w:lineRule="auto"/>
        <w:ind w:firstLine="0"/>
        <w:jc w:val="both"/>
        <w:rPr>
          <w:rFonts w:ascii="Times New Roman" w:hAnsi="Times New Roman" w:cs="Times New Roman"/>
          <w:sz w:val="28"/>
          <w:szCs w:val="28"/>
        </w:rPr>
      </w:pPr>
      <w:r w:rsidRPr="00526F31">
        <w:rPr>
          <w:rFonts w:ascii="Times New Roman" w:hAnsi="Times New Roman" w:cs="Times New Roman"/>
          <w:sz w:val="28"/>
          <w:szCs w:val="28"/>
        </w:rPr>
        <w:t xml:space="preserve">        - </w:t>
      </w:r>
      <w:r w:rsidR="00242A8D" w:rsidRPr="00526F31">
        <w:rPr>
          <w:rFonts w:ascii="Times New Roman" w:hAnsi="Times New Roman" w:cs="Times New Roman"/>
          <w:sz w:val="28"/>
          <w:szCs w:val="28"/>
        </w:rPr>
        <w:t>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2.7. Должностные лица, ответственные за предоставление муниципальной услуги, не вправе требовать от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2) представления документов и информации, которые находятся в распоряжении местной администрации </w:t>
      </w:r>
      <w:r w:rsidR="000D2A74" w:rsidRPr="00526F31">
        <w:rPr>
          <w:rFonts w:ascii="Times New Roman" w:hAnsi="Times New Roman" w:cs="Times New Roman"/>
          <w:sz w:val="28"/>
          <w:szCs w:val="28"/>
        </w:rPr>
        <w:t>городского поселения Залукокоаже</w:t>
      </w:r>
      <w:r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w:t>
      </w:r>
      <w:r w:rsidRPr="00526F31">
        <w:rPr>
          <w:rFonts w:ascii="Times New Roman" w:hAnsi="Times New Roman" w:cs="Times New Roman"/>
          <w:sz w:val="28"/>
          <w:szCs w:val="28"/>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2.8. Оснований для отказа в приеме документов не имеется.</w:t>
      </w:r>
    </w:p>
    <w:p w:rsidR="00207B75"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2.9. В предоставлении муниципальной услуги может быть отказано в случае нарушения требований, установленных </w:t>
      </w:r>
      <w:hyperlink w:anchor="P73" w:history="1">
        <w:r w:rsidRPr="00526F31">
          <w:rPr>
            <w:rFonts w:ascii="Times New Roman" w:hAnsi="Times New Roman" w:cs="Times New Roman"/>
            <w:sz w:val="28"/>
            <w:szCs w:val="28"/>
          </w:rPr>
          <w:t>пунктом 2.6</w:t>
        </w:r>
      </w:hyperlink>
      <w:r w:rsidRPr="00526F31">
        <w:rPr>
          <w:rFonts w:ascii="Times New Roman" w:hAnsi="Times New Roman" w:cs="Times New Roman"/>
          <w:sz w:val="28"/>
          <w:szCs w:val="28"/>
        </w:rPr>
        <w:t xml:space="preserve"> настоящего административного регламента.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случае отказа заявителю направляется письменное сообщение об отказе в предоставлении муниципальной услуги с разъяснением причин, послуживших основанием для отказа.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Основания для приостановления предоставления муниципальной услуги действующим законодательством не предусмотрены.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непредставление или представление не в полном объеме документов, предусмотренных </w:t>
      </w:r>
      <w:hyperlink w:anchor="P73" w:history="1">
        <w:r w:rsidRPr="00526F31">
          <w:rPr>
            <w:rFonts w:ascii="Times New Roman" w:hAnsi="Times New Roman" w:cs="Times New Roman"/>
            <w:sz w:val="28"/>
            <w:szCs w:val="28"/>
          </w:rPr>
          <w:t>п. 2.6</w:t>
        </w:r>
      </w:hyperlink>
      <w:r w:rsidRPr="00526F31">
        <w:rPr>
          <w:rFonts w:ascii="Times New Roman" w:hAnsi="Times New Roman" w:cs="Times New Roman"/>
          <w:sz w:val="28"/>
          <w:szCs w:val="28"/>
        </w:rPr>
        <w:t xml:space="preserve"> регламента, необходимых для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несоответствие представленных документов требованиям градостроительного плана земельного участка;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Решение об отказе в разрешении на строительство выдается или направляется заявителю не позднее</w:t>
      </w:r>
      <w:r w:rsidR="004A2A4C" w:rsidRPr="00526F31">
        <w:rPr>
          <w:rFonts w:ascii="Times New Roman" w:hAnsi="Times New Roman" w:cs="Times New Roman"/>
          <w:sz w:val="28"/>
          <w:szCs w:val="28"/>
        </w:rPr>
        <w:t xml:space="preserve"> 5 (пяти ) </w:t>
      </w:r>
      <w:r w:rsidRPr="00526F31">
        <w:rPr>
          <w:rFonts w:ascii="Times New Roman" w:hAnsi="Times New Roman" w:cs="Times New Roman"/>
          <w:sz w:val="28"/>
          <w:szCs w:val="28"/>
        </w:rPr>
        <w:t>рабочих дней со дня регистрации заявления на указанную услугу и может быть обжаловано заявителем в судебном порядке.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2.11. Муниципальная услуга предоставляется бесплатно.</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2.13. Срок регистрации заявления о предоставлении муниципальной услуги не должен превышать 30 минут.</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2.14. Требования к местам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предоставление муниципальной услуги осуществляется в специально выделенном для этих целей помещении;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для заявителей должно быть обеспечено удобство с точки зрения пешеходной доступности от остановок общественного транспорта;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 здании рядом с входом должна быть размещена информационная табличка (вывеска);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фасад здания должен быть оборудован осветительными приборами, позволяющими посетителям ознакомиться с информационными табличками;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помещения приема и выдачи документов должны предусматривать места для ожидания, информирования и приема заявителей;</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помещение приема и выдачи документов оборудуется стендами (стойками), содержащими информацию о порядке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в местах для ожидания устанавливаются стулья (кресельные секции, </w:t>
      </w:r>
      <w:r w:rsidRPr="00526F31">
        <w:rPr>
          <w:rFonts w:ascii="Times New Roman" w:hAnsi="Times New Roman" w:cs="Times New Roman"/>
          <w:sz w:val="28"/>
          <w:szCs w:val="28"/>
        </w:rPr>
        <w:lastRenderedPageBreak/>
        <w:t>кресла) для заявителей;</w:t>
      </w:r>
    </w:p>
    <w:p w:rsidR="00207B75"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2.15. Показатели доступности и качества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1) показателями оценки доступности муниципальной услуги являются: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транспортная доступность к месту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обеспечение беспрепятственного доступа граждан с ограниченными возможностями передвижения к помещениям, в которых предоставляется услуга;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возможность беспрепятственного входа в помещения и выхода из них;</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содействие со стороны должностных лиц учреждения, при необходимости, инвалиду при входе в объект и выходе из него;</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оборудование на прилегающих к зданию территориях мест для парковки автотранспортных средств инвалидов;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проведение инструктажа должностных лиц, осуществляющих первичный контакт с получателями услуги, по вопросам работы с инвалидами;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обеспечение допуска </w:t>
      </w:r>
      <w:r w:rsidR="00002CBD">
        <w:rPr>
          <w:rFonts w:ascii="Times New Roman" w:hAnsi="Times New Roman" w:cs="Times New Roman"/>
          <w:sz w:val="28"/>
          <w:szCs w:val="28"/>
        </w:rPr>
        <w:t xml:space="preserve"> </w:t>
      </w:r>
      <w:r w:rsidRPr="00526F31">
        <w:rPr>
          <w:rFonts w:ascii="Times New Roman" w:hAnsi="Times New Roman" w:cs="Times New Roman"/>
          <w:sz w:val="28"/>
          <w:szCs w:val="28"/>
        </w:rPr>
        <w:t>сурдопереводчика, тифлосурдопереводчика, а также иного лица, владеющего жестовым языком;</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обеспечение условий доступности для инвалидов по зрению официального сайта учреждения в информационно-телекоммуникационной сети "Интернет";</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размещение информации о порядке предоставления муниципальной услуги на официальном сайте</w:t>
      </w:r>
      <w:r w:rsidR="004A2A4C" w:rsidRPr="00526F31">
        <w:rPr>
          <w:rFonts w:ascii="Times New Roman" w:hAnsi="Times New Roman" w:cs="Times New Roman"/>
          <w:sz w:val="28"/>
          <w:szCs w:val="28"/>
        </w:rPr>
        <w:t xml:space="preserve"> городского поселения Залукокоаже</w:t>
      </w:r>
      <w:r w:rsidRPr="00526F31">
        <w:rPr>
          <w:rFonts w:ascii="Times New Roman" w:hAnsi="Times New Roman" w:cs="Times New Roman"/>
          <w:sz w:val="28"/>
          <w:szCs w:val="28"/>
        </w:rPr>
        <w:t>, а также на ЕПГУ;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возможность получения муниципальной услуги в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Кабардино-Балкарской Республики для предоставления ему муниципальной услуги по экстерриториальному принципу.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2) показателями оценки качества муниципальной услуги являются: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возможность получения информации о ходе предоставления муниципальной услуги, в том числе с использованием информационно - </w:t>
      </w:r>
      <w:r w:rsidRPr="00526F31">
        <w:rPr>
          <w:rFonts w:ascii="Times New Roman" w:hAnsi="Times New Roman" w:cs="Times New Roman"/>
          <w:sz w:val="28"/>
          <w:szCs w:val="28"/>
        </w:rPr>
        <w:lastRenderedPageBreak/>
        <w:t>телекоммуникационных технологий;</w:t>
      </w:r>
    </w:p>
    <w:p w:rsidR="00207B75"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соблюдение должностным лицом, ответственным за предоставление муниципальной услуги, сроков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2.16. Организация предоставления муниципальной услуги в электронной форме утверждена </w:t>
      </w:r>
      <w:hyperlink r:id="rId10" w:history="1">
        <w:r w:rsidRPr="00526F31">
          <w:rPr>
            <w:rFonts w:ascii="Times New Roman" w:hAnsi="Times New Roman" w:cs="Times New Roman"/>
            <w:sz w:val="28"/>
            <w:szCs w:val="28"/>
          </w:rPr>
          <w:t>распоряжением</w:t>
        </w:r>
      </w:hyperlink>
      <w:r w:rsidRPr="00526F31">
        <w:rPr>
          <w:rFonts w:ascii="Times New Roman" w:hAnsi="Times New Roman" w:cs="Times New Roman"/>
          <w:sz w:val="28"/>
          <w:szCs w:val="28"/>
        </w:rPr>
        <w:t xml:space="preserve"> Правительства Кабардино-Балкарской Рес</w:t>
      </w:r>
      <w:r w:rsidR="004A2A4C" w:rsidRPr="00526F31">
        <w:rPr>
          <w:rFonts w:ascii="Times New Roman" w:hAnsi="Times New Roman" w:cs="Times New Roman"/>
          <w:sz w:val="28"/>
          <w:szCs w:val="28"/>
        </w:rPr>
        <w:t>публики от 29 апреля 2010 года</w:t>
      </w:r>
      <w:r w:rsidRPr="00526F31">
        <w:rPr>
          <w:rFonts w:ascii="Times New Roman" w:hAnsi="Times New Roman" w:cs="Times New Roman"/>
          <w:sz w:val="28"/>
          <w:szCs w:val="28"/>
        </w:rPr>
        <w:t xml:space="preserve"> </w:t>
      </w:r>
      <w:r w:rsidR="004A2A4C" w:rsidRPr="00526F31">
        <w:rPr>
          <w:rFonts w:ascii="Times New Roman" w:hAnsi="Times New Roman" w:cs="Times New Roman"/>
          <w:sz w:val="28"/>
          <w:szCs w:val="28"/>
        </w:rPr>
        <w:t>№</w:t>
      </w:r>
      <w:r w:rsidRPr="00526F31">
        <w:rPr>
          <w:rFonts w:ascii="Times New Roman" w:hAnsi="Times New Roman" w:cs="Times New Roman"/>
          <w:sz w:val="28"/>
          <w:szCs w:val="28"/>
        </w:rPr>
        <w:t>158-рп "О мерах по обеспечению перехода на предоставление государственных и муниципальных услуг (функций) в электронном виде".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федеральной информационной системе ЕПГУ размещается следующая информация: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перечень документов, необходимых для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перечень оснований для отказа в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сроки оказания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формы заявлений на предоставление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К формам заявлений обеспечивается доступ для копирования и заполнения в электронном виде.</w:t>
      </w:r>
    </w:p>
    <w:p w:rsidR="00207B75"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Заявитель - физическое лицо имеет право использовать простую электронную подпись, в соответствии с </w:t>
      </w:r>
      <w:hyperlink r:id="rId11" w:history="1">
        <w:r w:rsidRPr="00526F31">
          <w:rPr>
            <w:rFonts w:ascii="Times New Roman" w:hAnsi="Times New Roman" w:cs="Times New Roman"/>
            <w:sz w:val="28"/>
            <w:szCs w:val="28"/>
          </w:rPr>
          <w:t>Правилами</w:t>
        </w:r>
      </w:hyperlink>
      <w:r w:rsidRPr="00526F31">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r w:rsidR="002E7342">
        <w:rPr>
          <w:rFonts w:ascii="Times New Roman" w:hAnsi="Times New Roman" w:cs="Times New Roman"/>
          <w:sz w:val="28"/>
          <w:szCs w:val="28"/>
        </w:rPr>
        <w:t>Федерации от 25 июня 2012 года №</w:t>
      </w:r>
      <w:r w:rsidRPr="00526F31">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3C11FE" w:rsidRDefault="003C11FE" w:rsidP="001D114C">
      <w:pPr>
        <w:pStyle w:val="ConsPlusNormal"/>
        <w:spacing w:before="220" w:line="276" w:lineRule="auto"/>
        <w:ind w:firstLine="540"/>
        <w:jc w:val="both"/>
        <w:rPr>
          <w:rFonts w:ascii="Times New Roman" w:hAnsi="Times New Roman" w:cs="Times New Roman"/>
          <w:sz w:val="28"/>
          <w:szCs w:val="28"/>
        </w:rPr>
      </w:pPr>
    </w:p>
    <w:p w:rsidR="00207B75" w:rsidRPr="009E3137" w:rsidRDefault="00207B75" w:rsidP="001D114C">
      <w:pPr>
        <w:pStyle w:val="ConsPlusTitle"/>
        <w:spacing w:line="276" w:lineRule="auto"/>
        <w:jc w:val="center"/>
        <w:outlineLvl w:val="1"/>
        <w:rPr>
          <w:rFonts w:ascii="Times New Roman" w:hAnsi="Times New Roman" w:cs="Times New Roman"/>
          <w:sz w:val="28"/>
          <w:szCs w:val="28"/>
        </w:rPr>
      </w:pPr>
    </w:p>
    <w:p w:rsidR="00242A8D" w:rsidRPr="009E3137" w:rsidRDefault="00242A8D" w:rsidP="001D114C">
      <w:pPr>
        <w:pStyle w:val="ConsPlusTitle"/>
        <w:spacing w:line="276" w:lineRule="auto"/>
        <w:ind w:left="284"/>
        <w:jc w:val="center"/>
        <w:outlineLvl w:val="1"/>
        <w:rPr>
          <w:rFonts w:ascii="Times New Roman" w:hAnsi="Times New Roman" w:cs="Times New Roman"/>
          <w:sz w:val="28"/>
          <w:szCs w:val="28"/>
        </w:rPr>
      </w:pPr>
      <w:r w:rsidRPr="009E3137">
        <w:rPr>
          <w:rFonts w:ascii="Times New Roman" w:hAnsi="Times New Roman" w:cs="Times New Roman"/>
          <w:sz w:val="28"/>
          <w:szCs w:val="28"/>
        </w:rPr>
        <w:t>3. Состав, последовательность и сроки выполнения</w:t>
      </w:r>
      <w:r w:rsidR="002E7342">
        <w:rPr>
          <w:rFonts w:ascii="Times New Roman" w:hAnsi="Times New Roman" w:cs="Times New Roman"/>
          <w:sz w:val="28"/>
          <w:szCs w:val="28"/>
        </w:rPr>
        <w:t xml:space="preserve"> </w:t>
      </w:r>
      <w:r w:rsidRPr="009E3137">
        <w:rPr>
          <w:rFonts w:ascii="Times New Roman" w:hAnsi="Times New Roman" w:cs="Times New Roman"/>
          <w:sz w:val="28"/>
          <w:szCs w:val="28"/>
        </w:rPr>
        <w:t>административных процедур, требования к порядку выполнения,</w:t>
      </w:r>
      <w:r w:rsidR="002E7342">
        <w:rPr>
          <w:rFonts w:ascii="Times New Roman" w:hAnsi="Times New Roman" w:cs="Times New Roman"/>
          <w:sz w:val="28"/>
          <w:szCs w:val="28"/>
        </w:rPr>
        <w:t xml:space="preserve"> </w:t>
      </w:r>
      <w:r w:rsidRPr="009E3137">
        <w:rPr>
          <w:rFonts w:ascii="Times New Roman" w:hAnsi="Times New Roman" w:cs="Times New Roman"/>
          <w:sz w:val="28"/>
          <w:szCs w:val="28"/>
        </w:rPr>
        <w:t>в том числе особенности выполнения административных</w:t>
      </w:r>
      <w:r w:rsidR="002E7342">
        <w:rPr>
          <w:rFonts w:ascii="Times New Roman" w:hAnsi="Times New Roman" w:cs="Times New Roman"/>
          <w:sz w:val="28"/>
          <w:szCs w:val="28"/>
        </w:rPr>
        <w:t xml:space="preserve"> </w:t>
      </w:r>
      <w:r w:rsidRPr="009E3137">
        <w:rPr>
          <w:rFonts w:ascii="Times New Roman" w:hAnsi="Times New Roman" w:cs="Times New Roman"/>
          <w:sz w:val="28"/>
          <w:szCs w:val="28"/>
        </w:rPr>
        <w:t>процедур в электронной форме</w:t>
      </w:r>
    </w:p>
    <w:p w:rsidR="00242A8D" w:rsidRPr="009E3137" w:rsidRDefault="00242A8D" w:rsidP="001D114C">
      <w:pPr>
        <w:pStyle w:val="ConsPlusNormal"/>
        <w:spacing w:line="276" w:lineRule="auto"/>
        <w:jc w:val="both"/>
        <w:rPr>
          <w:rFonts w:ascii="Times New Roman" w:hAnsi="Times New Roman" w:cs="Times New Roman"/>
          <w:sz w:val="28"/>
          <w:szCs w:val="28"/>
        </w:rPr>
      </w:pPr>
    </w:p>
    <w:p w:rsidR="00242A8D" w:rsidRPr="009E3137" w:rsidRDefault="00242A8D" w:rsidP="001D114C">
      <w:pPr>
        <w:pStyle w:val="ConsPlusNormal"/>
        <w:spacing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рассмотрение заявления и представленных документов;</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формирование и направление межведомственного запроса о предоставлении документов, необходимых для предоставления муниципальной услуги;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подготовка и подписание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регистрация подписанного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внесение сведений о выданном разрешении на строительство в информационные системы обеспечения градостроительной деятельности;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выдача или направление ответа заявителю и регистрация выданного разрешения;</w:t>
      </w:r>
    </w:p>
    <w:p w:rsidR="00242A8D" w:rsidRPr="009E3137" w:rsidRDefault="00242A8D" w:rsidP="001D114C">
      <w:pPr>
        <w:pStyle w:val="ConsPlusNormal"/>
        <w:spacing w:before="28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исправление допущенных опечаток и (или) ошибок в выданных в результате предоставления муниципальной услуги "Выдача разрешения на строительство" (в случае наличия</w:t>
      </w:r>
      <w:r w:rsidR="004A2A4C" w:rsidRPr="009E3137">
        <w:rPr>
          <w:rFonts w:ascii="Times New Roman" w:hAnsi="Times New Roman" w:cs="Times New Roman"/>
          <w:sz w:val="28"/>
          <w:szCs w:val="28"/>
        </w:rPr>
        <w:t xml:space="preserve"> их в документах</w:t>
      </w:r>
      <w:r w:rsidRPr="009E3137">
        <w:rPr>
          <w:rFonts w:ascii="Times New Roman" w:hAnsi="Times New Roman" w:cs="Times New Roman"/>
          <w:sz w:val="28"/>
          <w:szCs w:val="28"/>
        </w:rPr>
        <w:t>).</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Ответственным за исполнение административных процедур является должностное лицо отдела, ответственное за предоставление муниципальной услуги (далее - исполнитель).</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3.2. Основанием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w:t>
      </w:r>
    </w:p>
    <w:p w:rsidR="00207B75"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xml:space="preserve">Административная процедура осуществляется </w:t>
      </w:r>
      <w:r w:rsidR="00A13F41" w:rsidRPr="009E3137">
        <w:rPr>
          <w:rFonts w:ascii="Times New Roman" w:hAnsi="Times New Roman" w:cs="Times New Roman"/>
          <w:sz w:val="28"/>
          <w:szCs w:val="28"/>
        </w:rPr>
        <w:t>специалистом ответственным за документационный оборот</w:t>
      </w:r>
      <w:r w:rsidRPr="009E3137">
        <w:rPr>
          <w:rFonts w:ascii="Times New Roman" w:hAnsi="Times New Roman" w:cs="Times New Roman"/>
          <w:sz w:val="28"/>
          <w:szCs w:val="28"/>
        </w:rPr>
        <w:t xml:space="preserve"> и </w:t>
      </w:r>
      <w:r w:rsidR="00A13F41" w:rsidRPr="009E3137">
        <w:rPr>
          <w:rFonts w:ascii="Times New Roman" w:hAnsi="Times New Roman" w:cs="Times New Roman"/>
          <w:sz w:val="28"/>
          <w:szCs w:val="28"/>
        </w:rPr>
        <w:t xml:space="preserve">регистрацию </w:t>
      </w:r>
      <w:r w:rsidRPr="009E3137">
        <w:rPr>
          <w:rFonts w:ascii="Times New Roman" w:hAnsi="Times New Roman" w:cs="Times New Roman"/>
          <w:sz w:val="28"/>
          <w:szCs w:val="28"/>
        </w:rPr>
        <w:t xml:space="preserve">обращений граждан </w:t>
      </w:r>
      <w:r w:rsidR="00A13F41" w:rsidRPr="009E3137">
        <w:rPr>
          <w:rFonts w:ascii="Times New Roman" w:hAnsi="Times New Roman" w:cs="Times New Roman"/>
          <w:sz w:val="28"/>
          <w:szCs w:val="28"/>
        </w:rPr>
        <w:t xml:space="preserve"> в </w:t>
      </w:r>
      <w:r w:rsidRPr="009E3137">
        <w:rPr>
          <w:rFonts w:ascii="Times New Roman" w:hAnsi="Times New Roman" w:cs="Times New Roman"/>
          <w:sz w:val="28"/>
          <w:szCs w:val="28"/>
        </w:rPr>
        <w:t>местной админис</w:t>
      </w:r>
      <w:r w:rsidR="00A13F41" w:rsidRPr="009E3137">
        <w:rPr>
          <w:rFonts w:ascii="Times New Roman" w:hAnsi="Times New Roman" w:cs="Times New Roman"/>
          <w:sz w:val="28"/>
          <w:szCs w:val="28"/>
        </w:rPr>
        <w:t xml:space="preserve">трации городского поселения Залукокоаже, отделом по вопросам жизнеобеспечения, агропромышленного комплекса и охраны окружающей среды  местной администрации городского поселения </w:t>
      </w:r>
    </w:p>
    <w:p w:rsidR="00242A8D" w:rsidRPr="009E3137" w:rsidRDefault="00A13F41"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lastRenderedPageBreak/>
        <w:t>Залукокоаже</w:t>
      </w:r>
      <w:r w:rsidR="00540F74" w:rsidRPr="009E3137">
        <w:rPr>
          <w:rFonts w:ascii="Times New Roman" w:hAnsi="Times New Roman" w:cs="Times New Roman"/>
          <w:sz w:val="28"/>
          <w:szCs w:val="28"/>
        </w:rPr>
        <w:t xml:space="preserve"> (далее - Отдел)</w:t>
      </w:r>
      <w:r w:rsidR="00242A8D" w:rsidRPr="009E3137">
        <w:rPr>
          <w:rFonts w:ascii="Times New Roman" w:hAnsi="Times New Roman" w:cs="Times New Roman"/>
          <w:sz w:val="28"/>
          <w:szCs w:val="28"/>
        </w:rPr>
        <w:t>, МФЦ, а также посредством почтовой связи или в электронной форме, в зависимости от того, куда обратился заявитель.</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Регистрация заявления о предоставлении муниципальной услуги осуществляется в течение 30 минут.</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выполнения административной процедуры является регистрация заявления в журнале регистрации заявлений граждан путем внесения записи, содержащей входящий номер, дату и время приема заявления (в системе электронного документооборота).</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3.3. Административная процедура "Рассмотрение заявления и представленных документов"</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Основанием для начала административной процедуры является проверка комплектности.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xml:space="preserve">Исполнитель проверяет наличие документов на соответствие перечню, указанному в </w:t>
      </w:r>
      <w:hyperlink w:anchor="P73" w:history="1">
        <w:r w:rsidRPr="009E3137">
          <w:rPr>
            <w:rFonts w:ascii="Times New Roman" w:hAnsi="Times New Roman" w:cs="Times New Roman"/>
            <w:sz w:val="28"/>
            <w:szCs w:val="28"/>
          </w:rPr>
          <w:t>пункте 2.6</w:t>
        </w:r>
      </w:hyperlink>
      <w:r w:rsidRPr="009E3137">
        <w:rPr>
          <w:rFonts w:ascii="Times New Roman" w:hAnsi="Times New Roman" w:cs="Times New Roman"/>
          <w:sz w:val="28"/>
          <w:szCs w:val="28"/>
        </w:rPr>
        <w:t xml:space="preserve"> настоящего административного регламента, удостоверяясь, что: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тексты документов написаны разборчиво;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в документах нет подчисток, приписок, зачеркнутых слов и иных, не оговоренных, исправлений;</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Ответственный специалист в течение 2 рабочих дней со дня регистрации заявления осуществляет всестороннее рассмотрение поступивших документов на соответствие их требованиям законодательства Российской Федерации; в случае представления заявителем неполного комплекта документов, а также документов, которые содержат технические ошибки либо оформление которых не отвечает вышеуказанным требованиям, ответственный специалист подготавливает уведомление об отказе в предоставлении муниципальной услуги.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административной процедуры является проведенная экспертиза документов.</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3.4. Административная процедура "Формирование и направление межведомственного запроса о предоставлении документов, необходимых для</w:t>
      </w:r>
      <w:r w:rsidR="002E7342">
        <w:rPr>
          <w:rFonts w:ascii="Times New Roman" w:hAnsi="Times New Roman" w:cs="Times New Roman"/>
          <w:sz w:val="28"/>
          <w:szCs w:val="28"/>
        </w:rPr>
        <w:t xml:space="preserve"> </w:t>
      </w:r>
      <w:r w:rsidRPr="009E3137">
        <w:rPr>
          <w:rFonts w:ascii="Times New Roman" w:hAnsi="Times New Roman" w:cs="Times New Roman"/>
          <w:sz w:val="28"/>
          <w:szCs w:val="28"/>
        </w:rPr>
        <w:t>предоставления муниципальной услуги"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lastRenderedPageBreak/>
        <w:t xml:space="preserve">В случае непредставления заявителем по собственной инициативе документов, указанных в </w:t>
      </w:r>
      <w:hyperlink w:anchor="P90" w:history="1">
        <w:r w:rsidRPr="009E3137">
          <w:rPr>
            <w:rFonts w:ascii="Times New Roman" w:hAnsi="Times New Roman" w:cs="Times New Roman"/>
            <w:sz w:val="28"/>
            <w:szCs w:val="28"/>
          </w:rPr>
          <w:t>п. 2.6.2</w:t>
        </w:r>
      </w:hyperlink>
      <w:r w:rsidRPr="009E3137">
        <w:rPr>
          <w:rFonts w:ascii="Times New Roman" w:hAnsi="Times New Roman" w:cs="Times New Roman"/>
          <w:sz w:val="28"/>
          <w:szCs w:val="28"/>
        </w:rPr>
        <w:t xml:space="preserve"> настоящего административного регламента, получаемых по каналам системы межведомственного электронного взаимодействия, ответственный специалист в течение 1 дня формирует и направляет межведомственный запрос в </w:t>
      </w:r>
      <w:r w:rsidR="00677CD9" w:rsidRPr="009E3137">
        <w:rPr>
          <w:rFonts w:ascii="Times New Roman" w:hAnsi="Times New Roman" w:cs="Times New Roman"/>
          <w:sz w:val="28"/>
          <w:szCs w:val="28"/>
        </w:rPr>
        <w:t>уполномоченный отдел Управления</w:t>
      </w:r>
      <w:r w:rsidRPr="009E3137">
        <w:rPr>
          <w:rFonts w:ascii="Times New Roman" w:hAnsi="Times New Roman" w:cs="Times New Roman"/>
          <w:sz w:val="28"/>
          <w:szCs w:val="28"/>
        </w:rPr>
        <w:t xml:space="preserve"> Росреестра </w:t>
      </w:r>
      <w:r w:rsidR="00207B75" w:rsidRPr="009E3137">
        <w:rPr>
          <w:rFonts w:ascii="Times New Roman" w:hAnsi="Times New Roman" w:cs="Times New Roman"/>
          <w:sz w:val="28"/>
          <w:szCs w:val="28"/>
        </w:rPr>
        <w:t xml:space="preserve"> </w:t>
      </w:r>
      <w:r w:rsidRPr="009E3137">
        <w:rPr>
          <w:rFonts w:ascii="Times New Roman" w:hAnsi="Times New Roman" w:cs="Times New Roman"/>
          <w:sz w:val="28"/>
          <w:szCs w:val="28"/>
        </w:rPr>
        <w:t>по Кабардино-Балкарской Республике для получения необходимой информации.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Срок подготовки и направления ответа на межведомственный запрос о предоставлении документов и сведений, необходимых для предоставления муниципаль</w:t>
      </w:r>
      <w:r w:rsidR="00677CD9" w:rsidRPr="009E3137">
        <w:rPr>
          <w:rFonts w:ascii="Times New Roman" w:hAnsi="Times New Roman" w:cs="Times New Roman"/>
          <w:sz w:val="28"/>
          <w:szCs w:val="28"/>
        </w:rPr>
        <w:t>ной услуги, не может превышать 3-х</w:t>
      </w:r>
      <w:r w:rsidRPr="009E3137">
        <w:rPr>
          <w:rFonts w:ascii="Times New Roman" w:hAnsi="Times New Roman" w:cs="Times New Roman"/>
          <w:sz w:val="28"/>
          <w:szCs w:val="28"/>
        </w:rPr>
        <w:t xml:space="preserve"> рабочих дней.</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административной процедуры является поступление документов и сведений посредством СМЭВ.</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3.5. Административная процедура "Выдача разрешения на строительство" либо письменного уведомления об отказе в выдаче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Основанием для начала административной процедуры является наличие полного комплекта необходимых документов и принятие положительного либо отрицательного решения.</w:t>
      </w:r>
    </w:p>
    <w:p w:rsidR="00677CD9"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Решение о выдаче разрешения на строительство в течение 2 рабочих</w:t>
      </w:r>
      <w:r w:rsidR="00677CD9" w:rsidRPr="009E3137">
        <w:rPr>
          <w:rFonts w:ascii="Times New Roman" w:hAnsi="Times New Roman" w:cs="Times New Roman"/>
          <w:sz w:val="28"/>
          <w:szCs w:val="28"/>
        </w:rPr>
        <w:t xml:space="preserve"> дней подписывается главой</w:t>
      </w:r>
      <w:r w:rsidRPr="009E3137">
        <w:rPr>
          <w:rFonts w:ascii="Times New Roman" w:hAnsi="Times New Roman" w:cs="Times New Roman"/>
          <w:sz w:val="28"/>
          <w:szCs w:val="28"/>
        </w:rPr>
        <w:t xml:space="preserve"> местной администрации городского</w:t>
      </w:r>
      <w:r w:rsidR="00677CD9" w:rsidRPr="009E3137">
        <w:rPr>
          <w:rFonts w:ascii="Times New Roman" w:hAnsi="Times New Roman" w:cs="Times New Roman"/>
          <w:sz w:val="28"/>
          <w:szCs w:val="28"/>
        </w:rPr>
        <w:t xml:space="preserve"> поселения Залукокоаже.</w:t>
      </w:r>
      <w:r w:rsidRPr="009E3137">
        <w:rPr>
          <w:rFonts w:ascii="Times New Roman" w:hAnsi="Times New Roman" w:cs="Times New Roman"/>
          <w:sz w:val="28"/>
          <w:szCs w:val="28"/>
        </w:rPr>
        <w:t xml:space="preserve"> </w:t>
      </w:r>
    </w:p>
    <w:p w:rsidR="00677CD9"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xml:space="preserve">Письменное уведомление об отказе в выдаче разрешения на строительство в течение 1 рабочего дня подписывается </w:t>
      </w:r>
      <w:r w:rsidR="00677CD9" w:rsidRPr="009E3137">
        <w:rPr>
          <w:rFonts w:ascii="Times New Roman" w:hAnsi="Times New Roman" w:cs="Times New Roman"/>
          <w:sz w:val="28"/>
          <w:szCs w:val="28"/>
        </w:rPr>
        <w:t xml:space="preserve">главой местной администрации городского поселения Залукокоаже. </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Решение об отказе в выдаче разрешения на строительство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77CD9"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административной процедуры является подписанное разрешение на строительство местной администрации городского</w:t>
      </w:r>
      <w:r w:rsidR="00677CD9" w:rsidRPr="009E3137">
        <w:rPr>
          <w:rFonts w:ascii="Times New Roman" w:hAnsi="Times New Roman" w:cs="Times New Roman"/>
          <w:sz w:val="28"/>
          <w:szCs w:val="28"/>
        </w:rPr>
        <w:t xml:space="preserve"> поселения Залукокоаже. </w:t>
      </w:r>
      <w:r w:rsidRPr="009E3137">
        <w:rPr>
          <w:rFonts w:ascii="Times New Roman" w:hAnsi="Times New Roman" w:cs="Times New Roman"/>
          <w:sz w:val="28"/>
          <w:szCs w:val="28"/>
        </w:rPr>
        <w:t xml:space="preserve"> </w:t>
      </w:r>
    </w:p>
    <w:p w:rsidR="00207B75"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Общий срок выполнения административной</w:t>
      </w:r>
      <w:r w:rsidR="00677CD9" w:rsidRPr="009E3137">
        <w:rPr>
          <w:rFonts w:ascii="Times New Roman" w:hAnsi="Times New Roman" w:cs="Times New Roman"/>
          <w:sz w:val="28"/>
          <w:szCs w:val="28"/>
        </w:rPr>
        <w:t xml:space="preserve"> процедуры составляет не более 3</w:t>
      </w:r>
      <w:r w:rsidRPr="009E3137">
        <w:rPr>
          <w:rFonts w:ascii="Times New Roman" w:hAnsi="Times New Roman" w:cs="Times New Roman"/>
          <w:sz w:val="28"/>
          <w:szCs w:val="28"/>
        </w:rPr>
        <w:t xml:space="preserve"> рабочих дней.</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3.6. Административная процедура "Регистрация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lastRenderedPageBreak/>
        <w:t xml:space="preserve">Основанием для начала административной процедуры является подписанное разрешение на строительство либо подписанное </w:t>
      </w:r>
      <w:r w:rsidR="00540F74" w:rsidRPr="009E3137">
        <w:rPr>
          <w:rFonts w:ascii="Times New Roman" w:hAnsi="Times New Roman" w:cs="Times New Roman"/>
          <w:sz w:val="28"/>
          <w:szCs w:val="28"/>
        </w:rPr>
        <w:t xml:space="preserve">главой местной администрации городского поселения Залукокоаже, </w:t>
      </w:r>
      <w:r w:rsidRPr="009E3137">
        <w:rPr>
          <w:rFonts w:ascii="Times New Roman" w:hAnsi="Times New Roman" w:cs="Times New Roman"/>
          <w:sz w:val="28"/>
          <w:szCs w:val="28"/>
        </w:rPr>
        <w:t>письменное уведомление об отказе в выдаче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Срок выполнения административной процедуры 30 минут.</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административной процедуры является регистрация в журнале решения о выдаче разрешения на строительство либо письменного уведомления об отказе в выдаче разрешения на строительство с присвоением порядкового номера и даты.</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3.7. Административная процедура "Внесение сведений о принятом решении в выдаче разрешения на строительство в информационные системы обеспечения градостроительной деятельности"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Основанием для начала административной процедуры является регистрация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Исполнитель перед</w:t>
      </w:r>
      <w:r w:rsidR="00540F74" w:rsidRPr="009E3137">
        <w:rPr>
          <w:rFonts w:ascii="Times New Roman" w:hAnsi="Times New Roman" w:cs="Times New Roman"/>
          <w:sz w:val="28"/>
          <w:szCs w:val="28"/>
        </w:rPr>
        <w:t>ает в течение 1 рабочего дня в О</w:t>
      </w:r>
      <w:r w:rsidRPr="009E3137">
        <w:rPr>
          <w:rFonts w:ascii="Times New Roman" w:hAnsi="Times New Roman" w:cs="Times New Roman"/>
          <w:sz w:val="28"/>
          <w:szCs w:val="28"/>
        </w:rPr>
        <w:t>тдел один экземпляр разрешения на строительство.</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Срок выполнения административной процедуры не может превышать 1 рабочего дня.</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административной процедуры является внесение сведений о принятом решении в выдаче разрешения на строительство в информационные системы обеспечения градостроительной деятельности.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3.8. Административная процедура "Выдача или направление ответа заявителю и регистрация выданных разрешений"</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Основанием для начала административной процедуры является наличие оформленного в установленном порядке разрешения на строительство либо письменного уведомления об отказе в согласовании разрешения на строительство.</w:t>
      </w:r>
    </w:p>
    <w:p w:rsidR="00207B75" w:rsidRPr="009E3137" w:rsidRDefault="00540F74"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Исполнитель Отдел</w:t>
      </w:r>
      <w:r w:rsidR="00242A8D" w:rsidRPr="009E3137">
        <w:rPr>
          <w:rFonts w:ascii="Times New Roman" w:hAnsi="Times New Roman" w:cs="Times New Roman"/>
          <w:sz w:val="28"/>
          <w:szCs w:val="28"/>
        </w:rPr>
        <w:t xml:space="preserve"> в течение 1 рабочего дня осуществляет контакт по телефону с получателем муниципальной услуги, рекомендует получить решение либо письменное уведомление.</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Результатом выполнения административной процедуры является выдача одного экземпляра разрешения на строительство лично заявителю или направление данного разрешения на строительство по адресу, указанному в его заявлении.</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lastRenderedPageBreak/>
        <w:t>В случае, если заявитель обратился за получением муниципальной услуги через МФЦ, результат предоставления муниципальной услуги выдается в МФЦ:</w:t>
      </w:r>
    </w:p>
    <w:p w:rsidR="00242A8D" w:rsidRPr="009E3137"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сведения, содержащие персональные данные о третьих лицах, предоставляются уполномоченному лицу на основании доверенности, заверенной в установленном порядке;</w:t>
      </w:r>
    </w:p>
    <w:p w:rsidR="00F95B96" w:rsidRDefault="00242A8D"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заявление считается исполненным, если по нему приняты необходимые меры и заявитель проинформирован о результатах рассмотрения.</w:t>
      </w:r>
    </w:p>
    <w:p w:rsidR="002E7342" w:rsidRPr="009E3137" w:rsidRDefault="002E7342" w:rsidP="001D114C">
      <w:pPr>
        <w:pStyle w:val="ConsPlusNormal"/>
        <w:spacing w:before="220" w:line="276" w:lineRule="auto"/>
        <w:ind w:firstLine="540"/>
        <w:jc w:val="both"/>
        <w:rPr>
          <w:rFonts w:ascii="Times New Roman" w:hAnsi="Times New Roman" w:cs="Times New Roman"/>
          <w:sz w:val="28"/>
          <w:szCs w:val="28"/>
        </w:rPr>
      </w:pPr>
    </w:p>
    <w:p w:rsidR="00F95B96" w:rsidRPr="009E3137" w:rsidRDefault="009E3137" w:rsidP="001D114C">
      <w:pPr>
        <w:pStyle w:val="ConsPlusTitle"/>
        <w:spacing w:line="276" w:lineRule="auto"/>
        <w:outlineLvl w:val="2"/>
        <w:rPr>
          <w:rFonts w:ascii="Times New Roman" w:hAnsi="Times New Roman" w:cs="Times New Roman"/>
          <w:b w:val="0"/>
          <w:sz w:val="28"/>
          <w:szCs w:val="28"/>
        </w:rPr>
      </w:pPr>
      <w:r w:rsidRPr="009E3137">
        <w:rPr>
          <w:rFonts w:ascii="Times New Roman" w:hAnsi="Times New Roman" w:cs="Times New Roman"/>
          <w:b w:val="0"/>
          <w:sz w:val="28"/>
          <w:szCs w:val="28"/>
        </w:rPr>
        <w:t xml:space="preserve">       </w:t>
      </w:r>
      <w:r w:rsidR="00242A8D" w:rsidRPr="009E3137">
        <w:rPr>
          <w:rFonts w:ascii="Times New Roman" w:hAnsi="Times New Roman" w:cs="Times New Roman"/>
          <w:b w:val="0"/>
          <w:sz w:val="28"/>
          <w:szCs w:val="28"/>
        </w:rPr>
        <w:t>3.9.</w:t>
      </w:r>
      <w:r w:rsidR="00F95B96" w:rsidRPr="009E3137">
        <w:rPr>
          <w:rFonts w:ascii="Times New Roman" w:hAnsi="Times New Roman"/>
          <w:b w:val="0"/>
          <w:sz w:val="28"/>
          <w:szCs w:val="28"/>
        </w:rPr>
        <w:t xml:space="preserve"> </w:t>
      </w:r>
      <w:r>
        <w:rPr>
          <w:rFonts w:ascii="Times New Roman" w:hAnsi="Times New Roman"/>
          <w:b w:val="0"/>
          <w:sz w:val="28"/>
          <w:szCs w:val="28"/>
        </w:rPr>
        <w:t xml:space="preserve"> </w:t>
      </w:r>
      <w:r w:rsidR="00F95B96" w:rsidRPr="009E3137">
        <w:rPr>
          <w:rFonts w:ascii="Times New Roman" w:hAnsi="Times New Roman" w:cs="Times New Roman"/>
          <w:b w:val="0"/>
          <w:sz w:val="28"/>
          <w:szCs w:val="28"/>
        </w:rPr>
        <w:t>Выдача дубликата разрешения на строительство</w:t>
      </w:r>
    </w:p>
    <w:p w:rsidR="00F95B96" w:rsidRPr="009E3137" w:rsidRDefault="00242A8D" w:rsidP="001D114C">
      <w:pPr>
        <w:pStyle w:val="ConsPlusNormal"/>
        <w:spacing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xml:space="preserve"> </w:t>
      </w:r>
    </w:p>
    <w:p w:rsidR="00F95B96" w:rsidRPr="009E3137" w:rsidRDefault="00F95B96" w:rsidP="001D114C">
      <w:pPr>
        <w:pStyle w:val="ConsPlusNormal"/>
        <w:spacing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3.9.1.  При утрате разрешения на строительство заявителю на основании его письменного заявления о выдаче дубликата разрешения на строительство выдается его дубликат.</w:t>
      </w:r>
    </w:p>
    <w:p w:rsidR="00F95B96" w:rsidRPr="009E3137" w:rsidRDefault="00F95B96"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3.9.2. Основанием для начала административной процедуры является поступление в Администрацию заявления о выдаче дубликата разрешения на строительство.</w:t>
      </w:r>
    </w:p>
    <w:p w:rsidR="00F95B96" w:rsidRPr="009E3137" w:rsidRDefault="003D6647"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3.9.</w:t>
      </w:r>
      <w:r w:rsidR="00F95B96" w:rsidRPr="009E3137">
        <w:rPr>
          <w:rFonts w:ascii="Times New Roman" w:hAnsi="Times New Roman" w:cs="Times New Roman"/>
          <w:sz w:val="28"/>
          <w:szCs w:val="28"/>
        </w:rPr>
        <w:t xml:space="preserve">3. Заявление о выдаче дубликата разрешения на строительство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(образец заявления приведен в </w:t>
      </w:r>
      <w:hyperlink w:anchor="P1479" w:history="1">
        <w:r w:rsidRPr="009E3137">
          <w:rPr>
            <w:rFonts w:ascii="Times New Roman" w:hAnsi="Times New Roman" w:cs="Times New Roman"/>
            <w:sz w:val="28"/>
            <w:szCs w:val="28"/>
          </w:rPr>
          <w:t>Приложении №</w:t>
        </w:r>
        <w:r w:rsidR="00F95B96" w:rsidRPr="009E3137">
          <w:rPr>
            <w:rFonts w:ascii="Times New Roman" w:hAnsi="Times New Roman" w:cs="Times New Roman"/>
            <w:sz w:val="28"/>
            <w:szCs w:val="28"/>
          </w:rPr>
          <w:t xml:space="preserve"> 4</w:t>
        </w:r>
      </w:hyperlink>
      <w:r w:rsidR="00F95B96" w:rsidRPr="009E3137">
        <w:rPr>
          <w:rFonts w:ascii="Times New Roman" w:hAnsi="Times New Roman" w:cs="Times New Roman"/>
          <w:sz w:val="28"/>
          <w:szCs w:val="28"/>
        </w:rPr>
        <w:t xml:space="preserve"> к Административному регламенту).</w:t>
      </w:r>
    </w:p>
    <w:p w:rsidR="00F95B96" w:rsidRPr="009E3137" w:rsidRDefault="00F95B96"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Срок выдачи дубликата разрешения на строительство не может превышать 5 дней с момента регистрации заявления.</w:t>
      </w:r>
    </w:p>
    <w:p w:rsidR="00F95B96" w:rsidRPr="009E3137" w:rsidRDefault="003D6647"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3.9.</w:t>
      </w:r>
      <w:r w:rsidR="00F95B96" w:rsidRPr="009E3137">
        <w:rPr>
          <w:rFonts w:ascii="Times New Roman" w:hAnsi="Times New Roman" w:cs="Times New Roman"/>
          <w:sz w:val="28"/>
          <w:szCs w:val="28"/>
        </w:rPr>
        <w:t xml:space="preserve">4. Дубликат разрешения на строительство выдается в соответствии со вторым экземпляром разрешения на строительство, </w:t>
      </w:r>
      <w:r w:rsidRPr="009E3137">
        <w:rPr>
          <w:rFonts w:ascii="Times New Roman" w:hAnsi="Times New Roman" w:cs="Times New Roman"/>
          <w:sz w:val="28"/>
          <w:szCs w:val="28"/>
        </w:rPr>
        <w:t>находящимся в архиве Администрации</w:t>
      </w:r>
      <w:r w:rsidR="00F95B96" w:rsidRPr="009E3137">
        <w:rPr>
          <w:rFonts w:ascii="Times New Roman" w:hAnsi="Times New Roman" w:cs="Times New Roman"/>
          <w:sz w:val="28"/>
          <w:szCs w:val="28"/>
        </w:rPr>
        <w:t>,</w:t>
      </w:r>
      <w:r w:rsidRPr="009E3137">
        <w:rPr>
          <w:rFonts w:ascii="Times New Roman" w:hAnsi="Times New Roman" w:cs="Times New Roman"/>
          <w:sz w:val="28"/>
          <w:szCs w:val="28"/>
        </w:rPr>
        <w:t xml:space="preserve"> выдавшей</w:t>
      </w:r>
      <w:r w:rsidR="00F95B96" w:rsidRPr="009E3137">
        <w:rPr>
          <w:rFonts w:ascii="Times New Roman" w:hAnsi="Times New Roman" w:cs="Times New Roman"/>
          <w:sz w:val="28"/>
          <w:szCs w:val="28"/>
        </w:rPr>
        <w:t xml:space="preserve"> разрешение на строительство.</w:t>
      </w:r>
    </w:p>
    <w:p w:rsidR="00F95B96" w:rsidRPr="009E3137" w:rsidRDefault="00F95B96" w:rsidP="001D114C">
      <w:pPr>
        <w:pStyle w:val="ConsPlusNormal"/>
        <w:spacing w:before="220" w:line="276" w:lineRule="auto"/>
        <w:ind w:firstLine="540"/>
        <w:jc w:val="both"/>
        <w:rPr>
          <w:rFonts w:ascii="Times New Roman" w:hAnsi="Times New Roman" w:cs="Times New Roman"/>
          <w:sz w:val="28"/>
          <w:szCs w:val="28"/>
        </w:rPr>
      </w:pPr>
      <w:r w:rsidRPr="009E3137">
        <w:rPr>
          <w:rFonts w:ascii="Times New Roman" w:hAnsi="Times New Roman" w:cs="Times New Roman"/>
          <w:sz w:val="28"/>
          <w:szCs w:val="28"/>
        </w:rPr>
        <w:t xml:space="preserve">На лицевой стороне дубликата разрешения на строительство в правом верхнем углу проставляется штамп "Дубликат" (образец штампа приведен в </w:t>
      </w:r>
      <w:hyperlink w:anchor="P1629" w:history="1">
        <w:r w:rsidR="003D6647" w:rsidRPr="009E3137">
          <w:rPr>
            <w:rFonts w:ascii="Times New Roman" w:hAnsi="Times New Roman" w:cs="Times New Roman"/>
            <w:sz w:val="28"/>
            <w:szCs w:val="28"/>
          </w:rPr>
          <w:t>Приложении №</w:t>
        </w:r>
        <w:r w:rsidRPr="009E3137">
          <w:rPr>
            <w:rFonts w:ascii="Times New Roman" w:hAnsi="Times New Roman" w:cs="Times New Roman"/>
            <w:sz w:val="28"/>
            <w:szCs w:val="28"/>
          </w:rPr>
          <w:t xml:space="preserve"> 5</w:t>
        </w:r>
      </w:hyperlink>
      <w:r w:rsidRPr="009E3137">
        <w:rPr>
          <w:rFonts w:ascii="Times New Roman" w:hAnsi="Times New Roman" w:cs="Times New Roman"/>
          <w:sz w:val="28"/>
          <w:szCs w:val="28"/>
        </w:rPr>
        <w:t xml:space="preserve"> к Административному регламенту).</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Должност</w:t>
      </w:r>
      <w:r w:rsidR="003D6647" w:rsidRPr="002E7342">
        <w:rPr>
          <w:rFonts w:ascii="Times New Roman" w:hAnsi="Times New Roman" w:cs="Times New Roman"/>
          <w:sz w:val="28"/>
          <w:szCs w:val="28"/>
        </w:rPr>
        <w:t>ное лицо Администрации,</w:t>
      </w:r>
      <w:r w:rsidRPr="002E7342">
        <w:rPr>
          <w:rFonts w:ascii="Times New Roman" w:hAnsi="Times New Roman" w:cs="Times New Roman"/>
          <w:sz w:val="28"/>
          <w:szCs w:val="28"/>
        </w:rPr>
        <w:t xml:space="preserve"> ответственное за выдачу дубликата разрешения на строительство, не позднее 5 дней, следующих за днем регистрации поступившего заявления, в зависимости от способа получения </w:t>
      </w:r>
      <w:r w:rsidRPr="002E7342">
        <w:rPr>
          <w:rFonts w:ascii="Times New Roman" w:hAnsi="Times New Roman" w:cs="Times New Roman"/>
          <w:sz w:val="28"/>
          <w:szCs w:val="28"/>
        </w:rPr>
        <w:lastRenderedPageBreak/>
        <w:t>результата предоставления государственной услуги, указанного заявителем в заявлении о предоставлении государственной услуги, вручает дубликат разрешения на строительство заявителю либо его уполномоченному представителю лично под роспись или направляет его в адрес заявителя почтовым отправлением с уведомлением либо на адрес электронной почты заявителя.</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w:t>
      </w:r>
      <w:r w:rsidR="003D6647" w:rsidRPr="002E7342">
        <w:rPr>
          <w:rFonts w:ascii="Times New Roman" w:hAnsi="Times New Roman" w:cs="Times New Roman"/>
          <w:sz w:val="28"/>
          <w:szCs w:val="28"/>
        </w:rPr>
        <w:t>чного кабинета</w:t>
      </w:r>
      <w:r w:rsidRPr="002E7342">
        <w:rPr>
          <w:rFonts w:ascii="Times New Roman" w:hAnsi="Times New Roman" w:cs="Times New Roman"/>
          <w:sz w:val="28"/>
          <w:szCs w:val="28"/>
        </w:rPr>
        <w:t xml:space="preserve"> получение дубликата разрешения на строительство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w:t>
      </w:r>
      <w:r w:rsidR="003D6647" w:rsidRPr="002E7342">
        <w:rPr>
          <w:rFonts w:ascii="Times New Roman" w:hAnsi="Times New Roman" w:cs="Times New Roman"/>
          <w:sz w:val="28"/>
          <w:szCs w:val="28"/>
        </w:rPr>
        <w:t>чного кабинета</w:t>
      </w:r>
      <w:r w:rsidRPr="002E7342">
        <w:rPr>
          <w:rFonts w:ascii="Times New Roman" w:hAnsi="Times New Roman" w:cs="Times New Roman"/>
          <w:sz w:val="28"/>
          <w:szCs w:val="28"/>
        </w:rPr>
        <w:t xml:space="preserve"> в форме электронного документа, по</w:t>
      </w:r>
      <w:r w:rsidR="003D6647" w:rsidRPr="002E7342">
        <w:rPr>
          <w:rFonts w:ascii="Times New Roman" w:hAnsi="Times New Roman" w:cs="Times New Roman"/>
          <w:sz w:val="28"/>
          <w:szCs w:val="28"/>
        </w:rPr>
        <w:t xml:space="preserve">дписанного </w:t>
      </w:r>
      <w:r w:rsidR="008827AA" w:rsidRPr="002E7342">
        <w:rPr>
          <w:rFonts w:ascii="Times New Roman" w:hAnsi="Times New Roman" w:cs="Times New Roman"/>
          <w:sz w:val="28"/>
          <w:szCs w:val="28"/>
        </w:rPr>
        <w:t>главой местной администрации городского поселения Залукокоаже</w:t>
      </w:r>
      <w:r w:rsidRPr="002E7342">
        <w:rPr>
          <w:rFonts w:ascii="Times New Roman" w:hAnsi="Times New Roman" w:cs="Times New Roman"/>
          <w:sz w:val="28"/>
          <w:szCs w:val="28"/>
        </w:rPr>
        <w:t>.</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Результатом административной процедуры является направление (выдача) заявителю дубликата разрешения на строительство.</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Способом фиксации результата выполнения административной процедуры в зависимости от способа получения результ</w:t>
      </w:r>
      <w:r w:rsidR="008827AA" w:rsidRPr="002E7342">
        <w:rPr>
          <w:rFonts w:ascii="Times New Roman" w:hAnsi="Times New Roman" w:cs="Times New Roman"/>
          <w:sz w:val="28"/>
          <w:szCs w:val="28"/>
        </w:rPr>
        <w:t>ата предоставления муниципальн</w:t>
      </w:r>
      <w:r w:rsidRPr="002E7342">
        <w:rPr>
          <w:rFonts w:ascii="Times New Roman" w:hAnsi="Times New Roman" w:cs="Times New Roman"/>
          <w:sz w:val="28"/>
          <w:szCs w:val="28"/>
        </w:rPr>
        <w:t>ой услуги является подпись заявителя либо его уполномоченного представителя на скан-копии дубликата разрешения на строительство, либо направленное в адрес заявителя почтовое отправление с уведомлением, либо направленный на адрес электронной почты заявителя или посредством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дубликат разрешения на строительство в форме электронного документа.</w:t>
      </w:r>
    </w:p>
    <w:p w:rsidR="00F95B96" w:rsidRPr="002E7342" w:rsidRDefault="00F95B96" w:rsidP="001D114C">
      <w:pPr>
        <w:pStyle w:val="ConsPlusNormal"/>
        <w:spacing w:line="276" w:lineRule="auto"/>
        <w:ind w:firstLine="540"/>
        <w:jc w:val="both"/>
        <w:rPr>
          <w:rFonts w:ascii="Times New Roman" w:hAnsi="Times New Roman" w:cs="Times New Roman"/>
          <w:sz w:val="28"/>
          <w:szCs w:val="28"/>
        </w:rPr>
      </w:pPr>
    </w:p>
    <w:p w:rsidR="00F95B96" w:rsidRPr="002E7342" w:rsidRDefault="00B17A2A" w:rsidP="001D114C">
      <w:pPr>
        <w:pStyle w:val="ConsPlusTitle"/>
        <w:spacing w:line="276" w:lineRule="auto"/>
        <w:outlineLvl w:val="2"/>
        <w:rPr>
          <w:rFonts w:ascii="Times New Roman" w:hAnsi="Times New Roman" w:cs="Times New Roman"/>
          <w:b w:val="0"/>
          <w:sz w:val="28"/>
          <w:szCs w:val="28"/>
        </w:rPr>
      </w:pPr>
      <w:r w:rsidRPr="002E7342">
        <w:rPr>
          <w:rFonts w:ascii="Times New Roman" w:hAnsi="Times New Roman" w:cs="Times New Roman"/>
          <w:b w:val="0"/>
          <w:sz w:val="28"/>
          <w:szCs w:val="28"/>
        </w:rPr>
        <w:t xml:space="preserve">       </w:t>
      </w:r>
      <w:r w:rsidR="003D6647" w:rsidRPr="002E7342">
        <w:rPr>
          <w:rFonts w:ascii="Times New Roman" w:hAnsi="Times New Roman" w:cs="Times New Roman"/>
          <w:b w:val="0"/>
          <w:sz w:val="28"/>
          <w:szCs w:val="28"/>
        </w:rPr>
        <w:t xml:space="preserve"> </w:t>
      </w:r>
      <w:r w:rsidR="008827AA" w:rsidRPr="002E7342">
        <w:rPr>
          <w:rFonts w:ascii="Times New Roman" w:hAnsi="Times New Roman" w:cs="Times New Roman"/>
          <w:b w:val="0"/>
          <w:sz w:val="28"/>
          <w:szCs w:val="28"/>
        </w:rPr>
        <w:t xml:space="preserve">3.9.5. </w:t>
      </w:r>
      <w:r w:rsidR="00F95B96" w:rsidRPr="002E7342">
        <w:rPr>
          <w:rFonts w:ascii="Times New Roman" w:hAnsi="Times New Roman" w:cs="Times New Roman"/>
          <w:b w:val="0"/>
          <w:sz w:val="28"/>
          <w:szCs w:val="28"/>
        </w:rPr>
        <w:t>Исправление допущенных опечаток и ошибок в разрешении</w:t>
      </w:r>
      <w:r w:rsidR="003D6647" w:rsidRPr="002E7342">
        <w:rPr>
          <w:rFonts w:ascii="Times New Roman" w:hAnsi="Times New Roman" w:cs="Times New Roman"/>
          <w:b w:val="0"/>
          <w:sz w:val="28"/>
          <w:szCs w:val="28"/>
        </w:rPr>
        <w:t xml:space="preserve"> </w:t>
      </w:r>
      <w:r w:rsidR="00F95B96" w:rsidRPr="002E7342">
        <w:rPr>
          <w:rFonts w:ascii="Times New Roman" w:hAnsi="Times New Roman" w:cs="Times New Roman"/>
          <w:b w:val="0"/>
          <w:sz w:val="28"/>
          <w:szCs w:val="28"/>
        </w:rPr>
        <w:t>на строительство</w:t>
      </w:r>
    </w:p>
    <w:p w:rsidR="00F95B96" w:rsidRPr="002E7342" w:rsidRDefault="00F95B96" w:rsidP="001D114C">
      <w:pPr>
        <w:pStyle w:val="ConsPlusNormal"/>
        <w:spacing w:line="276" w:lineRule="auto"/>
        <w:ind w:firstLine="540"/>
        <w:jc w:val="both"/>
        <w:rPr>
          <w:rFonts w:ascii="Times New Roman" w:hAnsi="Times New Roman" w:cs="Times New Roman"/>
          <w:sz w:val="28"/>
          <w:szCs w:val="28"/>
        </w:rPr>
      </w:pPr>
    </w:p>
    <w:p w:rsidR="00F95B96" w:rsidRPr="002E7342" w:rsidRDefault="008827AA" w:rsidP="001D114C">
      <w:pPr>
        <w:pStyle w:val="ConsPlusNormal"/>
        <w:spacing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3.9.6</w:t>
      </w:r>
      <w:r w:rsidR="00F95B96" w:rsidRPr="002E7342">
        <w:rPr>
          <w:rFonts w:ascii="Times New Roman" w:hAnsi="Times New Roman" w:cs="Times New Roman"/>
          <w:sz w:val="28"/>
          <w:szCs w:val="28"/>
        </w:rPr>
        <w:t>. Основанием для начала административной процеду</w:t>
      </w:r>
      <w:r w:rsidRPr="002E7342">
        <w:rPr>
          <w:rFonts w:ascii="Times New Roman" w:hAnsi="Times New Roman" w:cs="Times New Roman"/>
          <w:sz w:val="28"/>
          <w:szCs w:val="28"/>
        </w:rPr>
        <w:t xml:space="preserve">ры является поступление в Администрацию </w:t>
      </w:r>
      <w:r w:rsidR="00F95B96" w:rsidRPr="002E7342">
        <w:rPr>
          <w:rFonts w:ascii="Times New Roman" w:hAnsi="Times New Roman" w:cs="Times New Roman"/>
          <w:sz w:val="28"/>
          <w:szCs w:val="28"/>
        </w:rPr>
        <w:t xml:space="preserve"> заявления об исправлении допущенных опечаток и ошибок (описки, грамматической или арифметической ошибки) в сведениях, указанных в разрешении на стро</w:t>
      </w:r>
      <w:r w:rsidRPr="002E7342">
        <w:rPr>
          <w:rFonts w:ascii="Times New Roman" w:hAnsi="Times New Roman" w:cs="Times New Roman"/>
          <w:sz w:val="28"/>
          <w:szCs w:val="28"/>
        </w:rPr>
        <w:t xml:space="preserve">ительство, допущенной </w:t>
      </w:r>
      <w:r w:rsidR="00F95B96" w:rsidRPr="002E7342">
        <w:rPr>
          <w:rFonts w:ascii="Times New Roman" w:hAnsi="Times New Roman" w:cs="Times New Roman"/>
          <w:sz w:val="28"/>
          <w:szCs w:val="28"/>
        </w:rPr>
        <w:t xml:space="preserve"> при выдаче разрешения на строительство (далее - техническая ошибка).</w:t>
      </w:r>
    </w:p>
    <w:p w:rsidR="00F95B96" w:rsidRPr="002E7342" w:rsidRDefault="00C00618"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3.9.7</w:t>
      </w:r>
      <w:r w:rsidR="00F95B96" w:rsidRPr="002E7342">
        <w:rPr>
          <w:rFonts w:ascii="Times New Roman" w:hAnsi="Times New Roman" w:cs="Times New Roman"/>
          <w:sz w:val="28"/>
          <w:szCs w:val="28"/>
        </w:rPr>
        <w:t>. При обращении об исправлении технических ошибок заявитель (его уполномоченный представитель) представляет:</w:t>
      </w:r>
    </w:p>
    <w:p w:rsidR="00F95B96" w:rsidRPr="002E7342" w:rsidRDefault="008827AA"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lastRenderedPageBreak/>
        <w:t xml:space="preserve">- </w:t>
      </w:r>
      <w:r w:rsidR="00F95B96" w:rsidRPr="002E7342">
        <w:rPr>
          <w:rFonts w:ascii="Times New Roman" w:hAnsi="Times New Roman" w:cs="Times New Roman"/>
          <w:sz w:val="28"/>
          <w:szCs w:val="28"/>
        </w:rPr>
        <w:t>заявление об исправлении технических ошибок;</w:t>
      </w:r>
    </w:p>
    <w:p w:rsidR="00F95B96" w:rsidRPr="002E7342" w:rsidRDefault="008827AA"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 xml:space="preserve">- </w:t>
      </w:r>
      <w:r w:rsidR="00F95B96" w:rsidRPr="002E7342">
        <w:rPr>
          <w:rFonts w:ascii="Times New Roman" w:hAnsi="Times New Roman" w:cs="Times New Roman"/>
          <w:sz w:val="28"/>
          <w:szCs w:val="28"/>
        </w:rPr>
        <w:t>документы, имеющие юридическую силу, свидетельствующие о наличии в разрешении на строительство технической ошибки и содержащие правильные данные;</w:t>
      </w:r>
    </w:p>
    <w:p w:rsidR="00F95B96" w:rsidRPr="002E7342" w:rsidRDefault="008827AA"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 выданное Администрацией</w:t>
      </w:r>
      <w:r w:rsidR="00F95B96" w:rsidRPr="002E7342">
        <w:rPr>
          <w:rFonts w:ascii="Times New Roman" w:hAnsi="Times New Roman" w:cs="Times New Roman"/>
          <w:sz w:val="28"/>
          <w:szCs w:val="28"/>
        </w:rPr>
        <w:t xml:space="preserve"> разрешение на строительство, в котором содержится техническая ошибка.</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Заявление об исправлении технической ошибки в сведениях, указанных в разрешении на строительство,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w:t>
      </w:r>
      <w:r w:rsidR="008827AA" w:rsidRPr="002E7342">
        <w:rPr>
          <w:rFonts w:ascii="Times New Roman" w:hAnsi="Times New Roman" w:cs="Times New Roman"/>
          <w:sz w:val="28"/>
          <w:szCs w:val="28"/>
        </w:rPr>
        <w:t xml:space="preserve">луг, Личный кабинет </w:t>
      </w:r>
      <w:r w:rsidRPr="002E7342">
        <w:rPr>
          <w:rFonts w:ascii="Times New Roman" w:hAnsi="Times New Roman" w:cs="Times New Roman"/>
          <w:sz w:val="28"/>
          <w:szCs w:val="28"/>
        </w:rPr>
        <w:t xml:space="preserve"> (образец заявления приведен в </w:t>
      </w:r>
      <w:hyperlink w:anchor="P1660" w:history="1">
        <w:r w:rsidR="00C00618" w:rsidRPr="002E7342">
          <w:rPr>
            <w:rFonts w:ascii="Times New Roman" w:hAnsi="Times New Roman" w:cs="Times New Roman"/>
            <w:sz w:val="28"/>
            <w:szCs w:val="28"/>
          </w:rPr>
          <w:t>Приложении №</w:t>
        </w:r>
        <w:r w:rsidRPr="002E7342">
          <w:rPr>
            <w:rFonts w:ascii="Times New Roman" w:hAnsi="Times New Roman" w:cs="Times New Roman"/>
            <w:sz w:val="28"/>
            <w:szCs w:val="28"/>
          </w:rPr>
          <w:t xml:space="preserve"> 6</w:t>
        </w:r>
      </w:hyperlink>
      <w:r w:rsidRPr="002E7342">
        <w:rPr>
          <w:rFonts w:ascii="Times New Roman" w:hAnsi="Times New Roman" w:cs="Times New Roman"/>
          <w:sz w:val="28"/>
          <w:szCs w:val="28"/>
        </w:rPr>
        <w:t xml:space="preserve"> к Административному регламенту).</w:t>
      </w:r>
    </w:p>
    <w:p w:rsidR="00F95B96" w:rsidRPr="002E7342" w:rsidRDefault="00B17A2A" w:rsidP="001D114C">
      <w:pPr>
        <w:pStyle w:val="ConsPlusNormal"/>
        <w:spacing w:before="220" w:line="276" w:lineRule="auto"/>
        <w:ind w:firstLine="0"/>
        <w:jc w:val="both"/>
        <w:rPr>
          <w:rFonts w:ascii="Times New Roman" w:hAnsi="Times New Roman" w:cs="Times New Roman"/>
          <w:sz w:val="28"/>
          <w:szCs w:val="28"/>
        </w:rPr>
      </w:pPr>
      <w:r w:rsidRPr="002E7342">
        <w:rPr>
          <w:rFonts w:ascii="Times New Roman" w:hAnsi="Times New Roman" w:cs="Times New Roman"/>
          <w:sz w:val="28"/>
          <w:szCs w:val="28"/>
        </w:rPr>
        <w:t xml:space="preserve">        </w:t>
      </w:r>
      <w:r w:rsidR="00C00618" w:rsidRPr="002E7342">
        <w:rPr>
          <w:rFonts w:ascii="Times New Roman" w:hAnsi="Times New Roman" w:cs="Times New Roman"/>
          <w:sz w:val="28"/>
          <w:szCs w:val="28"/>
        </w:rPr>
        <w:t>3.9.8.</w:t>
      </w:r>
      <w:r w:rsidR="00F95B96" w:rsidRPr="002E7342">
        <w:rPr>
          <w:rFonts w:ascii="Times New Roman" w:hAnsi="Times New Roman" w:cs="Times New Roman"/>
          <w:sz w:val="28"/>
          <w:szCs w:val="28"/>
        </w:rPr>
        <w:t xml:space="preserve"> Должностное лицо, осуществляющее прием заявлений 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Уполномоченное должностное лицо рассматривает заявление об исправлении технических ошибок и представленные заявителями или иными заинтересованными лицами документы, устанавливает наличие опечатки (ошибки) и принимает решение об исправлении технических ошибок путем проставления письменной резолюции о внесении соответствующих изменений в разрешении на строительство или направляет заявителю уведомление с обоснованным отказом в оформлении документа с исправленными техническими ошибками. Уведомление об отказе должно содер</w:t>
      </w:r>
      <w:r w:rsidR="00C00618" w:rsidRPr="002E7342">
        <w:rPr>
          <w:rFonts w:ascii="Times New Roman" w:hAnsi="Times New Roman" w:cs="Times New Roman"/>
          <w:sz w:val="28"/>
          <w:szCs w:val="28"/>
        </w:rPr>
        <w:t>жать полное наименование Администрации</w:t>
      </w:r>
      <w:r w:rsidRPr="002E7342">
        <w:rPr>
          <w:rFonts w:ascii="Times New Roman" w:hAnsi="Times New Roman" w:cs="Times New Roman"/>
          <w:sz w:val="28"/>
          <w:szCs w:val="28"/>
        </w:rPr>
        <w:t>, подготовившего данное уведомление, а также полное наименование юридического лица, которое уведомляется об отказе в исправлении технических ошибок, с указанием ИНН, места нахождения и почтового адреса заявителя, либо фамилии, имени, отчества (при наличии) и почтового адреса индивидуального предпринимателя с указанием ИНН, а также обоснования такого отказа.</w:t>
      </w:r>
    </w:p>
    <w:p w:rsidR="00F95B96" w:rsidRPr="002E7342" w:rsidRDefault="00C00618"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3.9.9</w:t>
      </w:r>
      <w:r w:rsidR="00F95B96" w:rsidRPr="002E7342">
        <w:rPr>
          <w:rFonts w:ascii="Times New Roman" w:hAnsi="Times New Roman" w:cs="Times New Roman"/>
          <w:sz w:val="28"/>
          <w:szCs w:val="28"/>
        </w:rPr>
        <w:t>. Срок выдачи разрешения на строительство с исправленными техническими ошибками не может превышать 5 дней с момента регистрации заявления.</w:t>
      </w:r>
    </w:p>
    <w:p w:rsidR="00F95B96" w:rsidRPr="002E7342" w:rsidRDefault="00C00618"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3.9.10</w:t>
      </w:r>
      <w:r w:rsidR="00F95B96" w:rsidRPr="002E7342">
        <w:rPr>
          <w:rFonts w:ascii="Times New Roman" w:hAnsi="Times New Roman" w:cs="Times New Roman"/>
          <w:sz w:val="28"/>
          <w:szCs w:val="28"/>
        </w:rPr>
        <w:t xml:space="preserve">. Исправленное разрешение на строительство выдается в строгом </w:t>
      </w:r>
      <w:r w:rsidR="00F95B96" w:rsidRPr="002E7342">
        <w:rPr>
          <w:rFonts w:ascii="Times New Roman" w:hAnsi="Times New Roman" w:cs="Times New Roman"/>
          <w:sz w:val="28"/>
          <w:szCs w:val="28"/>
        </w:rPr>
        <w:lastRenderedPageBreak/>
        <w:t>соответствии с реквизитами второго экземпляра разрешения на строительство, н</w:t>
      </w:r>
      <w:r w:rsidRPr="002E7342">
        <w:rPr>
          <w:rFonts w:ascii="Times New Roman" w:hAnsi="Times New Roman" w:cs="Times New Roman"/>
          <w:sz w:val="28"/>
          <w:szCs w:val="28"/>
        </w:rPr>
        <w:t>аходящегося в архиве Администрации, выдавшей</w:t>
      </w:r>
      <w:r w:rsidR="00F95B96" w:rsidRPr="002E7342">
        <w:rPr>
          <w:rFonts w:ascii="Times New Roman" w:hAnsi="Times New Roman" w:cs="Times New Roman"/>
          <w:sz w:val="28"/>
          <w:szCs w:val="28"/>
        </w:rPr>
        <w:t xml:space="preserve"> разрешение на строительство.</w:t>
      </w:r>
    </w:p>
    <w:p w:rsidR="00F95B96" w:rsidRPr="002E7342" w:rsidRDefault="00C00618" w:rsidP="001D114C">
      <w:pPr>
        <w:pStyle w:val="ConsPlusNormal"/>
        <w:spacing w:before="220" w:line="276" w:lineRule="auto"/>
        <w:ind w:firstLine="0"/>
        <w:jc w:val="both"/>
        <w:rPr>
          <w:rFonts w:ascii="Times New Roman" w:hAnsi="Times New Roman" w:cs="Times New Roman"/>
          <w:sz w:val="28"/>
          <w:szCs w:val="28"/>
        </w:rPr>
      </w:pPr>
      <w:r w:rsidRPr="002E7342">
        <w:rPr>
          <w:rFonts w:ascii="Times New Roman" w:hAnsi="Times New Roman" w:cs="Times New Roman"/>
          <w:sz w:val="28"/>
          <w:szCs w:val="28"/>
        </w:rPr>
        <w:t xml:space="preserve">        3.9.11. Должностное лицо Администрации</w:t>
      </w:r>
      <w:r w:rsidR="00F95B96" w:rsidRPr="002E7342">
        <w:rPr>
          <w:rFonts w:ascii="Times New Roman" w:hAnsi="Times New Roman" w:cs="Times New Roman"/>
          <w:sz w:val="28"/>
          <w:szCs w:val="28"/>
        </w:rPr>
        <w:t xml:space="preserve">, ответственное за выдачу разрешения на строительство с исправленными техническими ошибками, не позднее 5 дней, следующих за днем регистрации поступившего заявления, если оригинал разрешения на строительство, в котором содержится техническая ошибка, не был представлен заявителем (его уполномоченным представителем) ранее, вручает разрешение на строительство с исправленными техническими ошибками заявителю либо его уполномоченному представителю лично под роспись с изъятием у заявителя (его уполномоченного представителя) оригинала разрешения на строительство,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строительство с исправленными техническими </w:t>
      </w:r>
      <w:r w:rsidRPr="002E7342">
        <w:rPr>
          <w:rFonts w:ascii="Times New Roman" w:hAnsi="Times New Roman" w:cs="Times New Roman"/>
          <w:sz w:val="28"/>
          <w:szCs w:val="28"/>
        </w:rPr>
        <w:t>ошибками при предоставлении в</w:t>
      </w:r>
      <w:r w:rsidR="00B17A2A" w:rsidRPr="002E7342">
        <w:rPr>
          <w:rFonts w:ascii="Times New Roman" w:hAnsi="Times New Roman" w:cs="Times New Roman"/>
          <w:sz w:val="28"/>
          <w:szCs w:val="28"/>
        </w:rPr>
        <w:t xml:space="preserve"> </w:t>
      </w:r>
      <w:r w:rsidRPr="002E7342">
        <w:rPr>
          <w:rFonts w:ascii="Times New Roman" w:hAnsi="Times New Roman" w:cs="Times New Roman"/>
          <w:sz w:val="28"/>
          <w:szCs w:val="28"/>
        </w:rPr>
        <w:t xml:space="preserve">Администрацию </w:t>
      </w:r>
      <w:r w:rsidR="00F95B96" w:rsidRPr="002E7342">
        <w:rPr>
          <w:rFonts w:ascii="Times New Roman" w:hAnsi="Times New Roman" w:cs="Times New Roman"/>
          <w:sz w:val="28"/>
          <w:szCs w:val="28"/>
        </w:rPr>
        <w:t xml:space="preserve"> оригинала разрешения на строительство, в котором содержится техническая ошибка.</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 xml:space="preserve">В случае, если оригинал разрешения на строительство, в котором содержится техническая ошибка, был представлен заявителем (его уполномоченным представителем) </w:t>
      </w:r>
      <w:r w:rsidR="00C00618" w:rsidRPr="002E7342">
        <w:rPr>
          <w:rFonts w:ascii="Times New Roman" w:hAnsi="Times New Roman" w:cs="Times New Roman"/>
          <w:sz w:val="28"/>
          <w:szCs w:val="28"/>
        </w:rPr>
        <w:t>ранее, должностное лицо Администрации</w:t>
      </w:r>
      <w:r w:rsidRPr="002E7342">
        <w:rPr>
          <w:rFonts w:ascii="Times New Roman" w:hAnsi="Times New Roman" w:cs="Times New Roman"/>
          <w:sz w:val="28"/>
          <w:szCs w:val="28"/>
        </w:rPr>
        <w:t>, ответственное за выдачу разрешения на строительство с исправленными техническими ошибками, не позднее 5 дней, следующих за днем регистрации поступившего заявления, вручает разрешение на строительство с исправленными техническими ошибками заявителю либо его уполномоченному представителю лично под роспись или направляет его в адрес заявителя почтовым отправлением с уведомлением.</w:t>
      </w:r>
    </w:p>
    <w:p w:rsidR="003C11FE"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Датой выдачи разрешения на строительство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строительство с исправленными техническими ошибками,</w:t>
      </w:r>
      <w:r w:rsidR="00C00618" w:rsidRPr="002E7342">
        <w:rPr>
          <w:rFonts w:ascii="Times New Roman" w:hAnsi="Times New Roman" w:cs="Times New Roman"/>
          <w:sz w:val="28"/>
          <w:szCs w:val="28"/>
        </w:rPr>
        <w:t xml:space="preserve"> при предоставлении в</w:t>
      </w:r>
      <w:r w:rsidR="007D3B2C" w:rsidRPr="002E7342">
        <w:rPr>
          <w:rFonts w:ascii="Times New Roman" w:hAnsi="Times New Roman" w:cs="Times New Roman"/>
          <w:sz w:val="28"/>
          <w:szCs w:val="28"/>
        </w:rPr>
        <w:t xml:space="preserve"> Администрацию</w:t>
      </w:r>
      <w:r w:rsidRPr="002E7342">
        <w:rPr>
          <w:rFonts w:ascii="Times New Roman" w:hAnsi="Times New Roman" w:cs="Times New Roman"/>
          <w:sz w:val="28"/>
          <w:szCs w:val="28"/>
        </w:rPr>
        <w:t xml:space="preserve"> оригинала разрешения на строительство, в котором содержится техническая ошибка.</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 xml:space="preserve">Оригинал разрешения на строительство, в котором содержится техническая ошибка, после выдачи заявителю (его уполномоченному представителю) разрешения на строительство с исправленными техническими ошибками не подлежит возвращению заявителю (его уполномоченному </w:t>
      </w:r>
      <w:r w:rsidRPr="002E7342">
        <w:rPr>
          <w:rFonts w:ascii="Times New Roman" w:hAnsi="Times New Roman" w:cs="Times New Roman"/>
          <w:sz w:val="28"/>
          <w:szCs w:val="28"/>
        </w:rPr>
        <w:lastRenderedPageBreak/>
        <w:t>представителю).</w:t>
      </w:r>
    </w:p>
    <w:p w:rsidR="00F95B96" w:rsidRPr="002E7342" w:rsidRDefault="00F95B96" w:rsidP="001D114C">
      <w:pPr>
        <w:pStyle w:val="ConsPlusNormal"/>
        <w:spacing w:before="220" w:line="276" w:lineRule="auto"/>
        <w:ind w:firstLine="540"/>
        <w:jc w:val="both"/>
        <w:rPr>
          <w:rFonts w:ascii="Times New Roman" w:hAnsi="Times New Roman" w:cs="Times New Roman"/>
          <w:sz w:val="28"/>
          <w:szCs w:val="28"/>
        </w:rPr>
      </w:pPr>
      <w:r w:rsidRPr="002E7342">
        <w:rPr>
          <w:rFonts w:ascii="Times New Roman" w:hAnsi="Times New Roman" w:cs="Times New Roman"/>
          <w:sz w:val="28"/>
          <w:szCs w:val="28"/>
        </w:rPr>
        <w:t>Результатом административной процедуры является направление (выдача) заявителю разрешения на строительство с исправленными техническими ошибками либо направление заявителю уведомления об отказе в оформлении разрешения на строительство с исправленными техническими ошибками.</w:t>
      </w:r>
    </w:p>
    <w:p w:rsidR="00242A8D" w:rsidRPr="002E7342" w:rsidRDefault="00F95B96" w:rsidP="001D114C">
      <w:pPr>
        <w:pStyle w:val="ConsPlusNormal"/>
        <w:spacing w:before="220" w:line="276" w:lineRule="auto"/>
        <w:ind w:firstLine="540"/>
        <w:jc w:val="both"/>
        <w:rPr>
          <w:rFonts w:ascii="Times New Roman" w:hAnsi="Times New Roman" w:cs="Times New Roman"/>
          <w:color w:val="FF0000"/>
          <w:sz w:val="28"/>
          <w:szCs w:val="28"/>
        </w:rPr>
      </w:pPr>
      <w:r w:rsidRPr="002E7342">
        <w:rPr>
          <w:rFonts w:ascii="Times New Roman" w:hAnsi="Times New Roman" w:cs="Times New Roman"/>
          <w:sz w:val="28"/>
          <w:szCs w:val="28"/>
        </w:rPr>
        <w:t>Способом фиксации результата выполнения административной процедуры является подпись заявителя либо его уполномоченного представителя на</w:t>
      </w:r>
      <w:r w:rsidR="009E3137" w:rsidRPr="002E7342">
        <w:rPr>
          <w:rFonts w:ascii="Times New Roman" w:hAnsi="Times New Roman" w:cs="Times New Roman"/>
          <w:sz w:val="28"/>
          <w:szCs w:val="28"/>
        </w:rPr>
        <w:t xml:space="preserve">             </w:t>
      </w:r>
      <w:r w:rsidRPr="002E7342">
        <w:rPr>
          <w:rFonts w:ascii="Times New Roman" w:hAnsi="Times New Roman" w:cs="Times New Roman"/>
          <w:sz w:val="28"/>
          <w:szCs w:val="28"/>
        </w:rPr>
        <w:t xml:space="preserve"> скан-копии</w:t>
      </w:r>
      <w:r w:rsidR="009E3137" w:rsidRPr="002E7342">
        <w:rPr>
          <w:rFonts w:ascii="Times New Roman" w:hAnsi="Times New Roman" w:cs="Times New Roman"/>
          <w:sz w:val="28"/>
          <w:szCs w:val="28"/>
        </w:rPr>
        <w:t xml:space="preserve"> </w:t>
      </w:r>
      <w:r w:rsidRPr="002E7342">
        <w:rPr>
          <w:rFonts w:ascii="Times New Roman" w:hAnsi="Times New Roman" w:cs="Times New Roman"/>
          <w:sz w:val="28"/>
          <w:szCs w:val="28"/>
        </w:rPr>
        <w:t xml:space="preserve"> разрешения на строительство, либо направленное в адрес заявителя почтовое отправление с уведомлением, либо направленное на адрес электронной почты заявителя письмо о возможности получения разрешения на строительство с исправленными техническими ошибками, либо направление заявителю уведомления об отказе в оформлении разрешения на строительство с исправленными техническими ошибками.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3.10. Порядок осуществления в электронной форме, в том числе с использованием ЕПГУ, административных процедур</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фиксирует дату получения электронного документа;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распечатывает заявление с приложенными копиями документов;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заявление передается в соответствующем порядке спе</w:t>
      </w:r>
      <w:r w:rsidR="002200FE" w:rsidRPr="00526F31">
        <w:rPr>
          <w:rFonts w:ascii="Times New Roman" w:hAnsi="Times New Roman" w:cs="Times New Roman"/>
          <w:sz w:val="28"/>
          <w:szCs w:val="28"/>
        </w:rPr>
        <w:t>циалисту О</w:t>
      </w:r>
      <w:r w:rsidRPr="00526F31">
        <w:rPr>
          <w:rFonts w:ascii="Times New Roman" w:hAnsi="Times New Roman" w:cs="Times New Roman"/>
          <w:sz w:val="28"/>
          <w:szCs w:val="28"/>
        </w:rPr>
        <w:t>тдела, ответственному за предоставление муниципальной услуги.</w:t>
      </w:r>
    </w:p>
    <w:p w:rsidR="00242A8D" w:rsidRPr="00526F31" w:rsidRDefault="009A3EF9"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Специалист О</w:t>
      </w:r>
      <w:r w:rsidR="00242A8D" w:rsidRPr="00526F31">
        <w:rPr>
          <w:rFonts w:ascii="Times New Roman" w:hAnsi="Times New Roman" w:cs="Times New Roman"/>
          <w:sz w:val="28"/>
          <w:szCs w:val="28"/>
        </w:rPr>
        <w:t xml:space="preserve">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указанных в </w:t>
      </w:r>
      <w:hyperlink w:anchor="P73" w:history="1">
        <w:r w:rsidR="00242A8D" w:rsidRPr="00526F31">
          <w:rPr>
            <w:rFonts w:ascii="Times New Roman" w:hAnsi="Times New Roman" w:cs="Times New Roman"/>
            <w:sz w:val="28"/>
            <w:szCs w:val="28"/>
          </w:rPr>
          <w:t>пункте 2.6</w:t>
        </w:r>
      </w:hyperlink>
      <w:r w:rsidR="00242A8D" w:rsidRPr="00526F31">
        <w:rPr>
          <w:rFonts w:ascii="Times New Roman" w:hAnsi="Times New Roman" w:cs="Times New Roman"/>
          <w:sz w:val="28"/>
          <w:szCs w:val="28"/>
        </w:rPr>
        <w:t xml:space="preserve"> настоящего административного регламента и формирует пакет документов.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Максимальный срок выполнения административного действия по рассмотрению обращения заявителя, поступившего в адрес местной </w:t>
      </w:r>
      <w:r w:rsidRPr="00526F31">
        <w:rPr>
          <w:rFonts w:ascii="Times New Roman" w:hAnsi="Times New Roman" w:cs="Times New Roman"/>
          <w:sz w:val="28"/>
          <w:szCs w:val="28"/>
        </w:rPr>
        <w:lastRenderedPageBreak/>
        <w:t>админис</w:t>
      </w:r>
      <w:r w:rsidR="002200FE" w:rsidRPr="00526F31">
        <w:rPr>
          <w:rFonts w:ascii="Times New Roman" w:hAnsi="Times New Roman" w:cs="Times New Roman"/>
          <w:sz w:val="28"/>
          <w:szCs w:val="28"/>
        </w:rPr>
        <w:t xml:space="preserve">трации городского поселения Залукокоаже </w:t>
      </w:r>
      <w:r w:rsidRPr="00526F31">
        <w:rPr>
          <w:rFonts w:ascii="Times New Roman" w:hAnsi="Times New Roman" w:cs="Times New Roman"/>
          <w:sz w:val="28"/>
          <w:szCs w:val="28"/>
        </w:rPr>
        <w:t xml:space="preserve">, не должен превышать </w:t>
      </w:r>
      <w:r w:rsidR="009E3137">
        <w:rPr>
          <w:rFonts w:ascii="Times New Roman" w:hAnsi="Times New Roman" w:cs="Times New Roman"/>
          <w:sz w:val="28"/>
          <w:szCs w:val="28"/>
        </w:rPr>
        <w:t>3 (</w:t>
      </w:r>
      <w:r w:rsidRPr="00526F31">
        <w:rPr>
          <w:rFonts w:ascii="Times New Roman" w:hAnsi="Times New Roman" w:cs="Times New Roman"/>
          <w:sz w:val="28"/>
          <w:szCs w:val="28"/>
        </w:rPr>
        <w:t>трех</w:t>
      </w:r>
      <w:r w:rsidR="009E3137">
        <w:rPr>
          <w:rFonts w:ascii="Times New Roman" w:hAnsi="Times New Roman" w:cs="Times New Roman"/>
          <w:sz w:val="28"/>
          <w:szCs w:val="28"/>
        </w:rPr>
        <w:t>)</w:t>
      </w:r>
      <w:r w:rsidRPr="00526F31">
        <w:rPr>
          <w:rFonts w:ascii="Times New Roman" w:hAnsi="Times New Roman" w:cs="Times New Roman"/>
          <w:sz w:val="28"/>
          <w:szCs w:val="28"/>
        </w:rPr>
        <w:t xml:space="preserve"> рабочих дней со дня присвоения делу статуса "ПОДАНО".</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После принятия начальником отдела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3.11. Особенности предоставления муниципальной услуги в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3.11.1 основанием для начала административной процедуры является поступление в МФЦ </w:t>
      </w:r>
      <w:hyperlink w:anchor="P360" w:history="1">
        <w:r w:rsidRPr="00526F31">
          <w:rPr>
            <w:rFonts w:ascii="Times New Roman" w:hAnsi="Times New Roman" w:cs="Times New Roman"/>
            <w:sz w:val="28"/>
            <w:szCs w:val="28"/>
          </w:rPr>
          <w:t>заявления</w:t>
        </w:r>
      </w:hyperlink>
      <w:r w:rsidR="002200FE" w:rsidRPr="00526F31">
        <w:rPr>
          <w:rFonts w:ascii="Times New Roman" w:hAnsi="Times New Roman" w:cs="Times New Roman"/>
          <w:sz w:val="28"/>
          <w:szCs w:val="28"/>
        </w:rPr>
        <w:t>, предусмотренного приложением №</w:t>
      </w:r>
      <w:r w:rsidRPr="00526F31">
        <w:rPr>
          <w:rFonts w:ascii="Times New Roman" w:hAnsi="Times New Roman" w:cs="Times New Roman"/>
          <w:sz w:val="28"/>
          <w:szCs w:val="28"/>
        </w:rPr>
        <w:t xml:space="preserve"> 1, в одном экземпляре на бумажном носителе.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проверку комплектности представленных документов;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регистрацию заявления в автоматизированной информационной системе (АИС)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вручение расписки о получении заявления и документов;</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3.11.2 при обращении заявителя за оказанием муниципальной услуги специалисты МФЦ осуществляют постановку заявителя в систему электронной очереди с выдачей пронумерованного талона. Заявления с описью документов и распиской в получении документов на предоставление муниципальной услуги (услуг) местной администрации </w:t>
      </w:r>
      <w:r w:rsidR="002200FE" w:rsidRPr="00526F31">
        <w:rPr>
          <w:rFonts w:ascii="Times New Roman" w:hAnsi="Times New Roman" w:cs="Times New Roman"/>
          <w:sz w:val="28"/>
          <w:szCs w:val="28"/>
        </w:rPr>
        <w:t>городского поселения Залукокоаже</w:t>
      </w:r>
      <w:r w:rsidRPr="00526F31">
        <w:rPr>
          <w:rFonts w:ascii="Times New Roman" w:hAnsi="Times New Roman" w:cs="Times New Roman"/>
          <w:sz w:val="28"/>
          <w:szCs w:val="28"/>
        </w:rPr>
        <w:t xml:space="preserve"> формируются специалистами сектора приема заявителей в программе АИС МФЦ.</w:t>
      </w:r>
    </w:p>
    <w:p w:rsidR="00242A8D"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Все принятые заявления с пакетами документов передаются в сектор обработки документов, где к комплектам документов формируются два экземпляра сопроводительных реестра, один из которых возвращается в МФЦ с отметкой специалиста местной администрации</w:t>
      </w:r>
      <w:r w:rsidR="002200FE" w:rsidRPr="00526F31">
        <w:rPr>
          <w:rFonts w:ascii="Times New Roman" w:hAnsi="Times New Roman" w:cs="Times New Roman"/>
          <w:sz w:val="28"/>
          <w:szCs w:val="28"/>
        </w:rPr>
        <w:t xml:space="preserve"> городского поселения Залукокоаже</w:t>
      </w:r>
      <w:r w:rsidRPr="00526F31">
        <w:rPr>
          <w:rFonts w:ascii="Times New Roman" w:hAnsi="Times New Roman" w:cs="Times New Roman"/>
          <w:sz w:val="28"/>
          <w:szCs w:val="28"/>
        </w:rPr>
        <w:t xml:space="preserve"> о приеме указанных в сопроводительном реестре дел;</w:t>
      </w:r>
    </w:p>
    <w:p w:rsidR="003C11FE" w:rsidRPr="00526F31" w:rsidRDefault="003C11FE" w:rsidP="001D114C">
      <w:pPr>
        <w:pStyle w:val="ConsPlusNormal"/>
        <w:spacing w:before="220" w:line="276" w:lineRule="auto"/>
        <w:ind w:firstLine="540"/>
        <w:jc w:val="both"/>
        <w:rPr>
          <w:rFonts w:ascii="Times New Roman" w:hAnsi="Times New Roman" w:cs="Times New Roman"/>
          <w:sz w:val="28"/>
          <w:szCs w:val="28"/>
        </w:rPr>
      </w:pP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 xml:space="preserve">3.11.3 МФЦ направляет в местную администрацию </w:t>
      </w:r>
      <w:r w:rsidR="002200FE" w:rsidRPr="00526F31">
        <w:rPr>
          <w:rFonts w:ascii="Times New Roman" w:hAnsi="Times New Roman" w:cs="Times New Roman"/>
          <w:sz w:val="28"/>
          <w:szCs w:val="28"/>
        </w:rPr>
        <w:t xml:space="preserve">городского поселения Залукокоаже </w:t>
      </w:r>
      <w:r w:rsidRPr="00526F31">
        <w:rPr>
          <w:rFonts w:ascii="Times New Roman" w:hAnsi="Times New Roman" w:cs="Times New Roman"/>
          <w:sz w:val="28"/>
          <w:szCs w:val="28"/>
        </w:rPr>
        <w:t>заявление и документы, полученные от заявителя, в течение 2 рабочих дней с момента получения запроса от заявителя о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3.11.4 после поступления результатов оказания муниципальной услуги из местной админис</w:t>
      </w:r>
      <w:r w:rsidR="002200FE" w:rsidRPr="00526F31">
        <w:rPr>
          <w:rFonts w:ascii="Times New Roman" w:hAnsi="Times New Roman" w:cs="Times New Roman"/>
          <w:sz w:val="28"/>
          <w:szCs w:val="28"/>
        </w:rPr>
        <w:t>трации городского поселения Залукокоаже</w:t>
      </w:r>
      <w:r w:rsidRPr="00526F31">
        <w:rPr>
          <w:rFonts w:ascii="Times New Roman" w:hAnsi="Times New Roman" w:cs="Times New Roman"/>
          <w:sz w:val="28"/>
          <w:szCs w:val="28"/>
        </w:rPr>
        <w:t>, специалисты МФЦ оповещают заявителя посредством SMS-сообщений либо телефонного звонка о готовности результата предоставления муниципальной услуги, в зависимости от желания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Для выдачи результата оказания муниципальной услуги заявителю также выдается пронумерованный талон, свидетельствующий о постановке в системе электронной очереди. Результат выдается при предъявлении документа, удостоверяющего личность, доверенности (в случае обращения представителя заявителя) и расписки в получении документов, выданной заявителю при приеме заявления на предоставление муниципальной услуги. В расписке принятых документов заявителем ставится отметка о получении результата, которая остается на хранении в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3.11.5 основанием для отказа в приеме документов для предоставления муниципальной услуги, выдачи результата оказания муниципальной услуги является отсутствие у заявителя документа, удостоверяющего личность, и доверенности (в случае обращения представителя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3.11.6 сроки предоставления и причины отказа в предоставлении муниципальной услуги регламентируются настоящим административным регламентом.</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3.11. Осуществление оценки качества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w:t>
      </w:r>
    </w:p>
    <w:p w:rsidR="00242A8D" w:rsidRPr="00526F31" w:rsidRDefault="00242A8D" w:rsidP="001D114C">
      <w:pPr>
        <w:pStyle w:val="ConsPlusNormal"/>
        <w:spacing w:line="276" w:lineRule="auto"/>
        <w:jc w:val="both"/>
        <w:rPr>
          <w:rFonts w:ascii="Times New Roman" w:hAnsi="Times New Roman" w:cs="Times New Roman"/>
          <w:sz w:val="28"/>
          <w:szCs w:val="28"/>
        </w:rPr>
      </w:pPr>
    </w:p>
    <w:p w:rsidR="00242A8D" w:rsidRPr="00526F31" w:rsidRDefault="002E7342" w:rsidP="001D114C">
      <w:pPr>
        <w:pStyle w:val="ConsPlusTitle"/>
        <w:spacing w:line="276"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242A8D" w:rsidRPr="00526F31">
        <w:rPr>
          <w:rFonts w:ascii="Times New Roman" w:hAnsi="Times New Roman" w:cs="Times New Roman"/>
          <w:sz w:val="28"/>
          <w:szCs w:val="28"/>
        </w:rPr>
        <w:t>4. Порядок и формы контроля</w:t>
      </w:r>
      <w:r>
        <w:rPr>
          <w:rFonts w:ascii="Times New Roman" w:hAnsi="Times New Roman" w:cs="Times New Roman"/>
          <w:sz w:val="28"/>
          <w:szCs w:val="28"/>
        </w:rPr>
        <w:t xml:space="preserve"> </w:t>
      </w:r>
      <w:r w:rsidR="00242A8D" w:rsidRPr="00526F31">
        <w:rPr>
          <w:rFonts w:ascii="Times New Roman" w:hAnsi="Times New Roman" w:cs="Times New Roman"/>
          <w:sz w:val="28"/>
          <w:szCs w:val="28"/>
        </w:rPr>
        <w:t>за предоставлением муниципальной услуги</w:t>
      </w:r>
    </w:p>
    <w:p w:rsidR="00242A8D" w:rsidRPr="00526F31" w:rsidRDefault="00242A8D" w:rsidP="001D114C">
      <w:pPr>
        <w:pStyle w:val="ConsPlusNormal"/>
        <w:spacing w:line="276" w:lineRule="auto"/>
        <w:jc w:val="both"/>
        <w:rPr>
          <w:rFonts w:ascii="Times New Roman" w:hAnsi="Times New Roman" w:cs="Times New Roman"/>
          <w:sz w:val="28"/>
          <w:szCs w:val="28"/>
        </w:rPr>
      </w:pPr>
    </w:p>
    <w:p w:rsidR="00242A8D" w:rsidRPr="00526F31" w:rsidRDefault="00242A8D" w:rsidP="001D114C">
      <w:pPr>
        <w:pStyle w:val="ConsPlusNormal"/>
        <w:spacing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w:t>
      </w:r>
      <w:r w:rsidR="00071AC9" w:rsidRPr="00526F31">
        <w:rPr>
          <w:rFonts w:ascii="Times New Roman" w:hAnsi="Times New Roman" w:cs="Times New Roman"/>
          <w:sz w:val="28"/>
          <w:szCs w:val="28"/>
        </w:rPr>
        <w:t xml:space="preserve"> Администрации</w:t>
      </w:r>
      <w:r w:rsidRPr="00526F31">
        <w:rPr>
          <w:rFonts w:ascii="Times New Roman" w:hAnsi="Times New Roman" w:cs="Times New Roman"/>
          <w:sz w:val="28"/>
          <w:szCs w:val="28"/>
        </w:rPr>
        <w:t>, осуществл</w:t>
      </w:r>
      <w:r w:rsidR="00071AC9" w:rsidRPr="00526F31">
        <w:rPr>
          <w:rFonts w:ascii="Times New Roman" w:hAnsi="Times New Roman" w:cs="Times New Roman"/>
          <w:sz w:val="28"/>
          <w:szCs w:val="28"/>
        </w:rPr>
        <w:t>яется начальником Отдела</w:t>
      </w:r>
      <w:r w:rsidRPr="00526F31">
        <w:rPr>
          <w:rFonts w:ascii="Times New Roman" w:hAnsi="Times New Roman" w:cs="Times New Roman"/>
          <w:sz w:val="28"/>
          <w:szCs w:val="28"/>
        </w:rPr>
        <w:t>, а также должностными лицами местной администрации</w:t>
      </w:r>
      <w:r w:rsidR="00071AC9" w:rsidRPr="00526F31">
        <w:rPr>
          <w:rFonts w:ascii="Times New Roman" w:hAnsi="Times New Roman" w:cs="Times New Roman"/>
          <w:sz w:val="28"/>
          <w:szCs w:val="28"/>
        </w:rPr>
        <w:t xml:space="preserve"> городского поселения Залукокоаже</w:t>
      </w:r>
      <w:r w:rsidRPr="00526F31">
        <w:rPr>
          <w:rFonts w:ascii="Times New Roman" w:hAnsi="Times New Roman" w:cs="Times New Roman"/>
          <w:sz w:val="28"/>
          <w:szCs w:val="28"/>
        </w:rPr>
        <w:t xml:space="preserve">, ответственными за </w:t>
      </w:r>
      <w:r w:rsidRPr="00526F31">
        <w:rPr>
          <w:rFonts w:ascii="Times New Roman" w:hAnsi="Times New Roman" w:cs="Times New Roman"/>
          <w:sz w:val="28"/>
          <w:szCs w:val="28"/>
        </w:rPr>
        <w:lastRenderedPageBreak/>
        <w:t>организацию работы по предоставлению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4.2. Проверки полноты и качества представления муниципальной услуги могут быть плановыми  и внеплановыми.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4.4. Персональная ответственность специалиста закрепляется в его должностной инструкции в соответствии с требованиями законодательства.</w:t>
      </w:r>
    </w:p>
    <w:p w:rsidR="007D3B2C"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4.5. Контроль за предоставлением муниципальной услуги со стороны юридических лиц не предусмотрен.</w:t>
      </w:r>
    </w:p>
    <w:p w:rsidR="00242A8D" w:rsidRPr="00526F31" w:rsidRDefault="00242A8D" w:rsidP="001D114C">
      <w:pPr>
        <w:pStyle w:val="ConsPlusNormal"/>
        <w:spacing w:line="276" w:lineRule="auto"/>
        <w:jc w:val="both"/>
        <w:rPr>
          <w:rFonts w:ascii="Times New Roman" w:hAnsi="Times New Roman" w:cs="Times New Roman"/>
          <w:sz w:val="28"/>
          <w:szCs w:val="28"/>
        </w:rPr>
      </w:pPr>
    </w:p>
    <w:p w:rsidR="00242A8D" w:rsidRPr="00526F31" w:rsidRDefault="00242A8D" w:rsidP="001D114C">
      <w:pPr>
        <w:pStyle w:val="ConsPlusTitle"/>
        <w:spacing w:line="276" w:lineRule="auto"/>
        <w:jc w:val="center"/>
        <w:outlineLvl w:val="1"/>
        <w:rPr>
          <w:rFonts w:ascii="Times New Roman" w:hAnsi="Times New Roman" w:cs="Times New Roman"/>
          <w:sz w:val="28"/>
          <w:szCs w:val="28"/>
        </w:rPr>
      </w:pPr>
      <w:r w:rsidRPr="00526F31">
        <w:rPr>
          <w:rFonts w:ascii="Times New Roman" w:hAnsi="Times New Roman" w:cs="Times New Roman"/>
          <w:sz w:val="28"/>
          <w:szCs w:val="28"/>
        </w:rPr>
        <w:t>5. Досудебный (внесудебный) порядок обжалования решений</w:t>
      </w:r>
      <w:r w:rsidR="002E7342">
        <w:rPr>
          <w:rFonts w:ascii="Times New Roman" w:hAnsi="Times New Roman" w:cs="Times New Roman"/>
          <w:sz w:val="28"/>
          <w:szCs w:val="28"/>
        </w:rPr>
        <w:t xml:space="preserve"> </w:t>
      </w:r>
      <w:r w:rsidRPr="00526F31">
        <w:rPr>
          <w:rFonts w:ascii="Times New Roman" w:hAnsi="Times New Roman" w:cs="Times New Roman"/>
          <w:sz w:val="28"/>
          <w:szCs w:val="28"/>
        </w:rPr>
        <w:t>и действий (бездействия) структурного подразделения,</w:t>
      </w:r>
      <w:r w:rsidR="002E7342">
        <w:rPr>
          <w:rFonts w:ascii="Times New Roman" w:hAnsi="Times New Roman" w:cs="Times New Roman"/>
          <w:sz w:val="28"/>
          <w:szCs w:val="28"/>
        </w:rPr>
        <w:t xml:space="preserve"> </w:t>
      </w:r>
      <w:r w:rsidRPr="00526F31">
        <w:rPr>
          <w:rFonts w:ascii="Times New Roman" w:hAnsi="Times New Roman" w:cs="Times New Roman"/>
          <w:sz w:val="28"/>
          <w:szCs w:val="28"/>
        </w:rPr>
        <w:t>предоставляющего муниципальную услугу,</w:t>
      </w:r>
      <w:r w:rsidR="002E7342">
        <w:rPr>
          <w:rFonts w:ascii="Times New Roman" w:hAnsi="Times New Roman" w:cs="Times New Roman"/>
          <w:sz w:val="28"/>
          <w:szCs w:val="28"/>
        </w:rPr>
        <w:t xml:space="preserve"> </w:t>
      </w:r>
      <w:r w:rsidRPr="00526F31">
        <w:rPr>
          <w:rFonts w:ascii="Times New Roman" w:hAnsi="Times New Roman" w:cs="Times New Roman"/>
          <w:sz w:val="28"/>
          <w:szCs w:val="28"/>
        </w:rPr>
        <w:t>а также должностных лиц</w:t>
      </w:r>
    </w:p>
    <w:p w:rsidR="00242A8D" w:rsidRPr="00526F31" w:rsidRDefault="00242A8D" w:rsidP="001D114C">
      <w:pPr>
        <w:pStyle w:val="ConsPlusNormal"/>
        <w:spacing w:line="276" w:lineRule="auto"/>
        <w:jc w:val="both"/>
        <w:rPr>
          <w:rFonts w:ascii="Times New Roman" w:hAnsi="Times New Roman" w:cs="Times New Roman"/>
          <w:sz w:val="28"/>
          <w:szCs w:val="28"/>
        </w:rPr>
      </w:pPr>
    </w:p>
    <w:p w:rsidR="00242A8D" w:rsidRPr="00526F31" w:rsidRDefault="00242A8D" w:rsidP="001D114C">
      <w:pPr>
        <w:pStyle w:val="ConsPlusNormal"/>
        <w:spacing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 Заявитель имеет право на обжалование действий или бездействий должностных лиц местной администрации</w:t>
      </w:r>
      <w:r w:rsidR="00071AC9" w:rsidRPr="00526F31">
        <w:rPr>
          <w:rFonts w:ascii="Times New Roman" w:hAnsi="Times New Roman" w:cs="Times New Roman"/>
          <w:sz w:val="28"/>
          <w:szCs w:val="28"/>
        </w:rPr>
        <w:t xml:space="preserve"> городского поселения Залукокоаже</w:t>
      </w:r>
      <w:r w:rsidRPr="00526F31">
        <w:rPr>
          <w:rFonts w:ascii="Times New Roman" w:hAnsi="Times New Roman" w:cs="Times New Roman"/>
          <w:sz w:val="28"/>
          <w:szCs w:val="28"/>
        </w:rPr>
        <w:t xml:space="preserve">, ответственного должностного лица </w:t>
      </w:r>
      <w:r w:rsidR="00071AC9" w:rsidRPr="00526F31">
        <w:rPr>
          <w:rFonts w:ascii="Times New Roman" w:hAnsi="Times New Roman" w:cs="Times New Roman"/>
          <w:sz w:val="28"/>
          <w:szCs w:val="28"/>
        </w:rPr>
        <w:t xml:space="preserve">Отдела </w:t>
      </w:r>
      <w:r w:rsidRPr="00526F31">
        <w:rPr>
          <w:rFonts w:ascii="Times New Roman" w:hAnsi="Times New Roman" w:cs="Times New Roman"/>
          <w:sz w:val="28"/>
          <w:szCs w:val="28"/>
        </w:rPr>
        <w:t>местной администрации горо</w:t>
      </w:r>
      <w:r w:rsidR="00071AC9" w:rsidRPr="00526F31">
        <w:rPr>
          <w:rFonts w:ascii="Times New Roman" w:hAnsi="Times New Roman" w:cs="Times New Roman"/>
          <w:sz w:val="28"/>
          <w:szCs w:val="28"/>
        </w:rPr>
        <w:t xml:space="preserve">дского поселения Залукокоаже </w:t>
      </w:r>
      <w:r w:rsidRPr="00526F31">
        <w:rPr>
          <w:rFonts w:ascii="Times New Roman" w:hAnsi="Times New Roman" w:cs="Times New Roman"/>
          <w:sz w:val="28"/>
          <w:szCs w:val="28"/>
        </w:rPr>
        <w:t>, многофункционального центра, работника многофункционального центра.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5.2. Предметом жалобы являются решения или действия (бездействие) отдела и ответственного должностного лица при предоставлении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5.3. Заявитель имеет право обратиться с жалобой лично (устно) или направить обращение в письменной форме, или в форме электронного документа главе местной администрации </w:t>
      </w:r>
      <w:r w:rsidR="003712CB" w:rsidRPr="00526F31">
        <w:rPr>
          <w:rFonts w:ascii="Times New Roman" w:hAnsi="Times New Roman" w:cs="Times New Roman"/>
          <w:sz w:val="28"/>
          <w:szCs w:val="28"/>
        </w:rPr>
        <w:t xml:space="preserve">городского поселения Залукокоаже. </w:t>
      </w:r>
      <w:r w:rsidRPr="00526F31">
        <w:rPr>
          <w:rFonts w:ascii="Times New Roman" w:hAnsi="Times New Roman" w:cs="Times New Roman"/>
          <w:sz w:val="28"/>
          <w:szCs w:val="28"/>
        </w:rPr>
        <w:t>Жалоба может быть направлена по почте, через многофункциональный центр (МФЦ), с использованием информационно-телекоммуникационной сети "Интернет", официального</w:t>
      </w:r>
      <w:r w:rsidR="003712CB" w:rsidRPr="00526F31">
        <w:rPr>
          <w:rFonts w:ascii="Times New Roman" w:hAnsi="Times New Roman" w:cs="Times New Roman"/>
          <w:sz w:val="28"/>
          <w:szCs w:val="28"/>
        </w:rPr>
        <w:t xml:space="preserve"> сайта городского поселения Залукокоаже</w:t>
      </w:r>
      <w:r w:rsidRPr="00526F31">
        <w:rPr>
          <w:rFonts w:ascii="Times New Roman" w:hAnsi="Times New Roman" w:cs="Times New Roman"/>
          <w:sz w:val="28"/>
          <w:szCs w:val="28"/>
        </w:rPr>
        <w:t>, ЕПГУ.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5.4. Порядок подачи и рассмотрения жалобы: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5.4.1 основанием для начала процедуры досудебного обжалования является регистрация жалобы;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5.4.2 жалоба должна содержать:</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наименование органа, предоставляющего муниципальную услугу, </w:t>
      </w:r>
      <w:r w:rsidRPr="00526F31">
        <w:rPr>
          <w:rFonts w:ascii="Times New Roman" w:hAnsi="Times New Roman" w:cs="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5.5. Заявитель может обратиться с жалобой, в том числе в следующих случаях:</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нарушение срока регистрации запроса о предоставлении муниципальной услуги либо комплексного запроса, предоставляемого при однократном обращении заявителя в МФЦ;</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нарушение срока предоставления муниципальной услуги при предоставлении муниципальной услуги через МФЦ,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 отказ в приеме документов, представление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 В случае предоставления муниципальной услуги через МФЦ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нарушении установленного срока таких исправлений. В случае предоставления муниципальной услуги через МФЦ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w:t>
      </w:r>
      <w:r w:rsidRPr="00526F31">
        <w:rPr>
          <w:rFonts w:ascii="Times New Roman" w:hAnsi="Times New Roman" w:cs="Times New Roman"/>
          <w:sz w:val="28"/>
          <w:szCs w:val="28"/>
        </w:rPr>
        <w:lastRenderedPageBreak/>
        <w:t>муниципальными правовыми актами. В случае предоставления муниципальной услуги через МФЦ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526F31">
          <w:rPr>
            <w:rFonts w:ascii="Times New Roman" w:hAnsi="Times New Roman" w:cs="Times New Roman"/>
            <w:sz w:val="28"/>
            <w:szCs w:val="28"/>
          </w:rPr>
          <w:t>пунктом 4 части 1 статьи 7</w:t>
        </w:r>
      </w:hyperlink>
      <w:r w:rsidRPr="00526F31">
        <w:rPr>
          <w:rFonts w:ascii="Times New Roman" w:hAnsi="Times New Roman" w:cs="Times New Roman"/>
          <w:sz w:val="28"/>
          <w:szCs w:val="28"/>
        </w:rPr>
        <w:t xml:space="preserve"> Федерально</w:t>
      </w:r>
      <w:r w:rsidR="003712CB" w:rsidRPr="00526F31">
        <w:rPr>
          <w:rFonts w:ascii="Times New Roman" w:hAnsi="Times New Roman" w:cs="Times New Roman"/>
          <w:sz w:val="28"/>
          <w:szCs w:val="28"/>
        </w:rPr>
        <w:t>го закона от 27 июля 2010 года №</w:t>
      </w:r>
      <w:r w:rsidRPr="00526F31">
        <w:rPr>
          <w:rFonts w:ascii="Times New Roman" w:hAnsi="Times New Roman" w:cs="Times New Roman"/>
          <w:sz w:val="28"/>
          <w:szCs w:val="28"/>
        </w:rPr>
        <w:t xml:space="preserve"> 210-ФЗ "Об организации предоставления государственных и муниципальных услуг". В случае предоставления муниципальной услуги через МФЦ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5.5.1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bookmarkStart w:id="4" w:name="P303"/>
      <w:bookmarkEnd w:id="4"/>
      <w:r w:rsidRPr="00526F31">
        <w:rPr>
          <w:rFonts w:ascii="Times New Roman" w:hAnsi="Times New Roman" w:cs="Times New Roman"/>
          <w:sz w:val="28"/>
          <w:szCs w:val="28"/>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5.5.3 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5.5.4 в электронном виде жалоба может быть подана заявителем посредством информационно-телекоммуникационной сети "Интернет", федеральной государственной информационной системы ЕПГУ, а также официального сайта </w:t>
      </w:r>
      <w:r w:rsidR="003712CB" w:rsidRPr="00526F31">
        <w:rPr>
          <w:rFonts w:ascii="Times New Roman" w:hAnsi="Times New Roman" w:cs="Times New Roman"/>
          <w:sz w:val="28"/>
          <w:szCs w:val="28"/>
        </w:rPr>
        <w:t>городского поселения Залукокоаже</w:t>
      </w:r>
      <w:r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5.5.5 при подаче жалобы в электронном виде документ, указанный в </w:t>
      </w:r>
      <w:hyperlink w:anchor="P303" w:history="1">
        <w:r w:rsidRPr="00526F31">
          <w:rPr>
            <w:rFonts w:ascii="Times New Roman" w:hAnsi="Times New Roman" w:cs="Times New Roman"/>
            <w:sz w:val="28"/>
            <w:szCs w:val="28"/>
          </w:rPr>
          <w:t>пункте 5.5.2</w:t>
        </w:r>
      </w:hyperlink>
      <w:r w:rsidRPr="00526F31">
        <w:rPr>
          <w:rFonts w:ascii="Times New Roman" w:hAnsi="Times New Roman" w:cs="Times New Roman"/>
          <w:sz w:val="28"/>
          <w:szCs w:val="28"/>
        </w:rPr>
        <w:t xml:space="preserve">, может быть представлен в форме электронного документа, </w:t>
      </w:r>
      <w:r w:rsidRPr="00526F31">
        <w:rPr>
          <w:rFonts w:ascii="Times New Roman" w:hAnsi="Times New Roman" w:cs="Times New Roman"/>
          <w:sz w:val="28"/>
          <w:szCs w:val="28"/>
        </w:rPr>
        <w:lastRenderedPageBreak/>
        <w:t>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4EFB"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5.6. Жалобы рассматриваются </w:t>
      </w:r>
      <w:r w:rsidR="003712CB" w:rsidRPr="00526F31">
        <w:rPr>
          <w:rFonts w:ascii="Times New Roman" w:hAnsi="Times New Roman" w:cs="Times New Roman"/>
          <w:sz w:val="28"/>
          <w:szCs w:val="28"/>
        </w:rPr>
        <w:t xml:space="preserve">главой </w:t>
      </w:r>
      <w:r w:rsidRPr="00526F31">
        <w:rPr>
          <w:rFonts w:ascii="Times New Roman" w:hAnsi="Times New Roman" w:cs="Times New Roman"/>
          <w:sz w:val="28"/>
          <w:szCs w:val="28"/>
        </w:rPr>
        <w:t>местной администрации</w:t>
      </w:r>
      <w:r w:rsidR="003712CB" w:rsidRPr="00526F31">
        <w:rPr>
          <w:rFonts w:ascii="Times New Roman" w:hAnsi="Times New Roman" w:cs="Times New Roman"/>
          <w:sz w:val="28"/>
          <w:szCs w:val="28"/>
        </w:rPr>
        <w:t xml:space="preserve"> городского поселения Залукокоаже</w:t>
      </w:r>
      <w:r w:rsidRPr="00526F31">
        <w:rPr>
          <w:rFonts w:ascii="Times New Roman" w:hAnsi="Times New Roman" w:cs="Times New Roman"/>
          <w:sz w:val="28"/>
          <w:szCs w:val="28"/>
        </w:rPr>
        <w:t xml:space="preserve"> </w:t>
      </w:r>
      <w:r w:rsidR="00FF4EFB" w:rsidRPr="00526F31">
        <w:rPr>
          <w:rFonts w:ascii="Times New Roman" w:hAnsi="Times New Roman" w:cs="Times New Roman"/>
          <w:sz w:val="28"/>
          <w:szCs w:val="28"/>
        </w:rPr>
        <w:t>с участием</w:t>
      </w:r>
      <w:r w:rsidRPr="00526F31">
        <w:rPr>
          <w:rFonts w:ascii="Times New Roman" w:hAnsi="Times New Roman" w:cs="Times New Roman"/>
          <w:sz w:val="28"/>
          <w:szCs w:val="28"/>
        </w:rPr>
        <w:t xml:space="preserve"> </w:t>
      </w:r>
      <w:r w:rsidR="00FF4EFB" w:rsidRPr="00526F31">
        <w:rPr>
          <w:rFonts w:ascii="Times New Roman" w:hAnsi="Times New Roman" w:cs="Times New Roman"/>
          <w:sz w:val="28"/>
          <w:szCs w:val="28"/>
        </w:rPr>
        <w:t xml:space="preserve">ответственных </w:t>
      </w:r>
      <w:r w:rsidRPr="00526F31">
        <w:rPr>
          <w:rFonts w:ascii="Times New Roman" w:hAnsi="Times New Roman" w:cs="Times New Roman"/>
          <w:sz w:val="28"/>
          <w:szCs w:val="28"/>
        </w:rPr>
        <w:t>должностных лиц</w:t>
      </w:r>
      <w:r w:rsidR="00FF4EFB" w:rsidRPr="00526F31">
        <w:rPr>
          <w:rFonts w:ascii="Times New Roman" w:hAnsi="Times New Roman" w:cs="Times New Roman"/>
          <w:sz w:val="28"/>
          <w:szCs w:val="28"/>
        </w:rPr>
        <w:t xml:space="preserve"> и муниципальных служащих местной администрации,</w:t>
      </w:r>
      <w:r w:rsidRPr="00526F31">
        <w:rPr>
          <w:rFonts w:ascii="Times New Roman" w:hAnsi="Times New Roman" w:cs="Times New Roman"/>
          <w:sz w:val="28"/>
          <w:szCs w:val="28"/>
        </w:rPr>
        <w:t xml:space="preserve"> при предоставлении муниципальной услуги:</w:t>
      </w:r>
    </w:p>
    <w:p w:rsidR="00242A8D" w:rsidRPr="00526F31" w:rsidRDefault="00FF4EFB"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w:t>
      </w:r>
      <w:r w:rsidR="00242A8D" w:rsidRPr="00526F31">
        <w:rPr>
          <w:rFonts w:ascii="Times New Roman" w:hAnsi="Times New Roman" w:cs="Times New Roman"/>
          <w:sz w:val="28"/>
          <w:szCs w:val="28"/>
        </w:rPr>
        <w:t>по итогам рассмотрения жалобы</w:t>
      </w:r>
      <w:r w:rsidR="006D3BD0" w:rsidRPr="00526F31">
        <w:rPr>
          <w:rFonts w:ascii="Times New Roman" w:hAnsi="Times New Roman" w:cs="Times New Roman"/>
          <w:sz w:val="28"/>
          <w:szCs w:val="28"/>
        </w:rPr>
        <w:t>,</w:t>
      </w:r>
      <w:r w:rsidR="00242A8D" w:rsidRPr="00526F31">
        <w:rPr>
          <w:rFonts w:ascii="Times New Roman" w:hAnsi="Times New Roman" w:cs="Times New Roman"/>
          <w:sz w:val="28"/>
          <w:szCs w:val="28"/>
        </w:rPr>
        <w:t xml:space="preserve"> </w:t>
      </w:r>
      <w:r w:rsidRPr="00526F31">
        <w:rPr>
          <w:rFonts w:ascii="Times New Roman" w:hAnsi="Times New Roman" w:cs="Times New Roman"/>
          <w:sz w:val="28"/>
          <w:szCs w:val="28"/>
        </w:rPr>
        <w:t>глава местной администрации городского поселения Залукокоаже  принимает решение</w:t>
      </w:r>
      <w:r w:rsidR="00242A8D" w:rsidRPr="00526F31">
        <w:rPr>
          <w:rFonts w:ascii="Times New Roman" w:hAnsi="Times New Roman" w:cs="Times New Roman"/>
          <w:sz w:val="28"/>
          <w:szCs w:val="28"/>
        </w:rPr>
        <w:t xml:space="preserve"> по нему.</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5.7. Жалоба, поступившая в орган, предоставляющий муниципальную услугу,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5.8. Уполномоченный на рассмотрение жалобы орган отказывает в удовлетворении жалобы в следующих случаях:</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5.9. Уполномоченный на рассмотрение жалобы орган вправе оставить жалобу без ответа в следующих случаях:</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членам его семьи;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lastRenderedPageBreak/>
        <w:t>5.10. По результатам рассмотрения жалобы принимается одно из следующих решений:</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r w:rsidR="006D3BD0" w:rsidRPr="00526F31">
        <w:rPr>
          <w:rFonts w:ascii="Times New Roman" w:hAnsi="Times New Roman" w:cs="Times New Roman"/>
          <w:sz w:val="28"/>
          <w:szCs w:val="28"/>
        </w:rPr>
        <w:t>органов местного самоуправления городского поселения</w:t>
      </w:r>
      <w:r w:rsidRPr="00526F31">
        <w:rPr>
          <w:rFonts w:ascii="Times New Roman" w:hAnsi="Times New Roman" w:cs="Times New Roman"/>
          <w:sz w:val="28"/>
          <w:szCs w:val="28"/>
        </w:rPr>
        <w:t>;</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в удовлетворении жалобы отказывается.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5.15. Заявитель имеет право на получение информации и документов, необходимых ему для обоснования и рассмотрения жалобы.</w:t>
      </w:r>
    </w:p>
    <w:p w:rsidR="00242A8D" w:rsidRPr="00526F31" w:rsidRDefault="00242A8D"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w:t>
      </w:r>
      <w:r w:rsidR="002C7B72" w:rsidRPr="00526F31">
        <w:rPr>
          <w:rFonts w:ascii="Times New Roman" w:hAnsi="Times New Roman" w:cs="Times New Roman"/>
          <w:sz w:val="28"/>
          <w:szCs w:val="28"/>
        </w:rPr>
        <w:t>.16</w:t>
      </w:r>
      <w:r w:rsidRPr="00526F31">
        <w:rPr>
          <w:rFonts w:ascii="Times New Roman" w:hAnsi="Times New Roman" w:cs="Times New Roman"/>
          <w:sz w:val="28"/>
          <w:szCs w:val="28"/>
        </w:rPr>
        <w:t>. Заявитель имеет право обжаловать в судебном порядке решение, принятое в ходе рассмотрения его жалобы.</w:t>
      </w:r>
    </w:p>
    <w:p w:rsidR="002C7B72" w:rsidRDefault="002C7B72" w:rsidP="001D114C">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5.17</w:t>
      </w:r>
      <w:r w:rsidR="00242A8D" w:rsidRPr="00526F31">
        <w:rPr>
          <w:rFonts w:ascii="Times New Roman" w:hAnsi="Times New Roman" w:cs="Times New Roman"/>
          <w:sz w:val="28"/>
          <w:szCs w:val="28"/>
        </w:rPr>
        <w:t xml:space="preserve">. Порядок досудебного (внесудебного) обжалования решений и действий (бездействия) местной администрации </w:t>
      </w:r>
      <w:r w:rsidR="006D3BD0" w:rsidRPr="00526F31">
        <w:rPr>
          <w:rFonts w:ascii="Times New Roman" w:hAnsi="Times New Roman" w:cs="Times New Roman"/>
          <w:sz w:val="28"/>
          <w:szCs w:val="28"/>
        </w:rPr>
        <w:t>городского поселения Залукокоаже</w:t>
      </w:r>
      <w:r w:rsidR="00242A8D" w:rsidRPr="00526F31">
        <w:rPr>
          <w:rFonts w:ascii="Times New Roman" w:hAnsi="Times New Roman" w:cs="Times New Roman"/>
          <w:sz w:val="28"/>
          <w:szCs w:val="28"/>
        </w:rPr>
        <w:t xml:space="preserve"> и МФЦ, а также их должностных лиц регулируется Федеральным </w:t>
      </w:r>
      <w:hyperlink r:id="rId13" w:history="1">
        <w:r w:rsidR="00242A8D" w:rsidRPr="00526F31">
          <w:rPr>
            <w:rFonts w:ascii="Times New Roman" w:hAnsi="Times New Roman" w:cs="Times New Roman"/>
            <w:sz w:val="28"/>
            <w:szCs w:val="28"/>
          </w:rPr>
          <w:t>законом</w:t>
        </w:r>
      </w:hyperlink>
      <w:r w:rsidRPr="00526F31">
        <w:rPr>
          <w:rFonts w:ascii="Times New Roman" w:hAnsi="Times New Roman" w:cs="Times New Roman"/>
          <w:sz w:val="28"/>
          <w:szCs w:val="28"/>
        </w:rPr>
        <w:t xml:space="preserve"> от 27 июля 2010 года №</w:t>
      </w:r>
      <w:r w:rsidR="00242A8D" w:rsidRPr="00526F31">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7D3B2C" w:rsidRDefault="007D3B2C" w:rsidP="002C7B72">
      <w:pPr>
        <w:pStyle w:val="ConsPlusNormal"/>
        <w:spacing w:before="220" w:line="276" w:lineRule="auto"/>
        <w:ind w:firstLine="540"/>
        <w:jc w:val="both"/>
        <w:rPr>
          <w:rFonts w:ascii="Times New Roman" w:hAnsi="Times New Roman" w:cs="Times New Roman"/>
          <w:sz w:val="28"/>
          <w:szCs w:val="28"/>
        </w:rPr>
      </w:pPr>
    </w:p>
    <w:p w:rsidR="00242A8D" w:rsidRPr="00526F31" w:rsidRDefault="00242A8D" w:rsidP="00242A8D">
      <w:pPr>
        <w:pStyle w:val="ConsPlusNormal"/>
        <w:jc w:val="both"/>
      </w:pPr>
    </w:p>
    <w:p w:rsidR="00242A8D" w:rsidRDefault="00242A8D"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1D114C" w:rsidRDefault="001D114C"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3C11FE" w:rsidRDefault="003C11FE" w:rsidP="00242A8D">
      <w:pPr>
        <w:pStyle w:val="ConsPlusNormal"/>
        <w:jc w:val="both"/>
      </w:pPr>
    </w:p>
    <w:p w:rsidR="001D114C" w:rsidRPr="00526F31" w:rsidRDefault="001D114C" w:rsidP="00242A8D">
      <w:pPr>
        <w:pStyle w:val="ConsPlusNormal"/>
        <w:jc w:val="both"/>
      </w:pPr>
    </w:p>
    <w:p w:rsidR="00242A8D" w:rsidRPr="00242F64" w:rsidRDefault="00A27B26" w:rsidP="00526F31">
      <w:pPr>
        <w:pStyle w:val="ConsPlusNormal"/>
        <w:ind w:left="3686" w:firstLine="0"/>
        <w:jc w:val="center"/>
        <w:outlineLvl w:val="1"/>
        <w:rPr>
          <w:rFonts w:ascii="Times New Roman" w:hAnsi="Times New Roman" w:cs="Times New Roman"/>
          <w:sz w:val="24"/>
          <w:szCs w:val="24"/>
        </w:rPr>
      </w:pPr>
      <w:r w:rsidRPr="00242F64">
        <w:rPr>
          <w:rFonts w:ascii="Times New Roman" w:hAnsi="Times New Roman" w:cs="Times New Roman"/>
          <w:sz w:val="24"/>
          <w:szCs w:val="24"/>
        </w:rPr>
        <w:lastRenderedPageBreak/>
        <w:t>Приложение №</w:t>
      </w:r>
      <w:r w:rsidR="00242A8D" w:rsidRPr="00242F64">
        <w:rPr>
          <w:rFonts w:ascii="Times New Roman" w:hAnsi="Times New Roman" w:cs="Times New Roman"/>
          <w:sz w:val="24"/>
          <w:szCs w:val="24"/>
        </w:rPr>
        <w:t xml:space="preserve"> 1</w:t>
      </w:r>
    </w:p>
    <w:p w:rsidR="00242A8D" w:rsidRPr="00242F64" w:rsidRDefault="00242A8D" w:rsidP="00526F31">
      <w:pPr>
        <w:pStyle w:val="ConsPlusNormal"/>
        <w:ind w:left="3686" w:firstLine="0"/>
        <w:jc w:val="center"/>
        <w:rPr>
          <w:rFonts w:ascii="Times New Roman" w:hAnsi="Times New Roman" w:cs="Times New Roman"/>
          <w:sz w:val="24"/>
          <w:szCs w:val="24"/>
        </w:rPr>
      </w:pPr>
      <w:r w:rsidRPr="00242F64">
        <w:rPr>
          <w:rFonts w:ascii="Times New Roman" w:hAnsi="Times New Roman" w:cs="Times New Roman"/>
          <w:sz w:val="24"/>
          <w:szCs w:val="24"/>
        </w:rPr>
        <w:t>к административному регламенту</w:t>
      </w:r>
    </w:p>
    <w:p w:rsidR="00242A8D" w:rsidRPr="00242F64" w:rsidRDefault="00242A8D" w:rsidP="00526F31">
      <w:pPr>
        <w:pStyle w:val="ConsPlusNormal"/>
        <w:ind w:left="3686" w:firstLine="0"/>
        <w:jc w:val="center"/>
        <w:rPr>
          <w:rFonts w:ascii="Times New Roman" w:hAnsi="Times New Roman" w:cs="Times New Roman"/>
          <w:sz w:val="24"/>
          <w:szCs w:val="24"/>
        </w:rPr>
      </w:pPr>
      <w:r w:rsidRPr="00242F64">
        <w:rPr>
          <w:rFonts w:ascii="Times New Roman" w:hAnsi="Times New Roman" w:cs="Times New Roman"/>
          <w:sz w:val="24"/>
          <w:szCs w:val="24"/>
        </w:rPr>
        <w:t>по предоставлению муниципальной услуги</w:t>
      </w:r>
    </w:p>
    <w:p w:rsidR="00242A8D" w:rsidRPr="00242F64" w:rsidRDefault="00242A8D" w:rsidP="00526F31">
      <w:pPr>
        <w:pStyle w:val="ConsPlusNormal"/>
        <w:ind w:left="3686" w:firstLine="0"/>
        <w:jc w:val="center"/>
        <w:rPr>
          <w:sz w:val="24"/>
          <w:szCs w:val="24"/>
        </w:rPr>
      </w:pPr>
      <w:r w:rsidRPr="00242F64">
        <w:rPr>
          <w:rFonts w:ascii="Times New Roman" w:hAnsi="Times New Roman" w:cs="Times New Roman"/>
          <w:sz w:val="24"/>
          <w:szCs w:val="24"/>
        </w:rPr>
        <w:t>"Выдача разрешения на строительство"</w:t>
      </w:r>
    </w:p>
    <w:p w:rsidR="00242A8D" w:rsidRPr="00242F64" w:rsidRDefault="00242F64" w:rsidP="00242F64">
      <w:pPr>
        <w:pStyle w:val="ConsPlusNonformat"/>
        <w:tabs>
          <w:tab w:val="left" w:pos="2835"/>
        </w:tabs>
        <w:ind w:right="6520"/>
        <w:rPr>
          <w:sz w:val="24"/>
          <w:szCs w:val="24"/>
        </w:rPr>
      </w:pPr>
      <w:r>
        <w:rPr>
          <w:sz w:val="24"/>
          <w:szCs w:val="24"/>
        </w:rPr>
        <w:t>┌───────────────</w:t>
      </w:r>
      <w:r w:rsidR="00242A8D" w:rsidRPr="00242F64">
        <w:rPr>
          <w:sz w:val="24"/>
          <w:szCs w:val="24"/>
        </w:rPr>
        <w:t>┐</w:t>
      </w:r>
    </w:p>
    <w:p w:rsidR="00242A8D" w:rsidRPr="00242F64" w:rsidRDefault="00242A8D" w:rsidP="00242F64">
      <w:pPr>
        <w:pStyle w:val="ConsPlusNonformat"/>
        <w:tabs>
          <w:tab w:val="left" w:pos="2835"/>
        </w:tabs>
        <w:ind w:right="6520"/>
        <w:rPr>
          <w:sz w:val="22"/>
          <w:szCs w:val="22"/>
        </w:rPr>
      </w:pPr>
      <w:r w:rsidRPr="00242F64">
        <w:rPr>
          <w:sz w:val="24"/>
          <w:szCs w:val="24"/>
        </w:rPr>
        <w:t>│</w:t>
      </w:r>
      <w:r w:rsidRPr="00242F64">
        <w:rPr>
          <w:sz w:val="22"/>
          <w:szCs w:val="22"/>
        </w:rPr>
        <w:t>Отметка о принятии│</w:t>
      </w:r>
    </w:p>
    <w:p w:rsidR="00242A8D" w:rsidRPr="00526F31" w:rsidRDefault="00242A8D" w:rsidP="00242F64">
      <w:pPr>
        <w:pStyle w:val="ConsPlusNonformat"/>
        <w:tabs>
          <w:tab w:val="left" w:pos="2835"/>
        </w:tabs>
        <w:ind w:right="6520"/>
      </w:pPr>
      <w:r w:rsidRPr="00242F64">
        <w:rPr>
          <w:sz w:val="22"/>
          <w:szCs w:val="22"/>
        </w:rPr>
        <w:t>│ на рассмотрение</w:t>
      </w:r>
      <w:r w:rsidRPr="00526F31">
        <w:t xml:space="preserve">  </w:t>
      </w:r>
      <w:r w:rsidR="00242F64">
        <w:t xml:space="preserve">   </w:t>
      </w:r>
      <w:r w:rsidRPr="00526F31">
        <w:t>│</w:t>
      </w:r>
    </w:p>
    <w:p w:rsidR="00242A8D" w:rsidRPr="00526F31" w:rsidRDefault="00242A8D" w:rsidP="00242F64">
      <w:pPr>
        <w:pStyle w:val="ConsPlusNonformat"/>
        <w:tabs>
          <w:tab w:val="left" w:pos="2835"/>
        </w:tabs>
        <w:ind w:right="6520"/>
      </w:pPr>
      <w:r w:rsidRPr="00526F31">
        <w:t>└──────────────────┘</w:t>
      </w:r>
    </w:p>
    <w:p w:rsidR="00242A8D" w:rsidRPr="00940D8A" w:rsidRDefault="00242A8D" w:rsidP="00242A8D">
      <w:pPr>
        <w:pStyle w:val="ConsPlusNonformat"/>
        <w:jc w:val="both"/>
        <w:rPr>
          <w:rFonts w:ascii="Times New Roman" w:hAnsi="Times New Roman" w:cs="Times New Roman"/>
          <w:sz w:val="24"/>
          <w:szCs w:val="24"/>
        </w:rPr>
      </w:pPr>
      <w:r w:rsidRPr="00526F31">
        <w:t xml:space="preserve">                      </w:t>
      </w:r>
      <w:r w:rsidRPr="00940D8A">
        <w:rPr>
          <w:rFonts w:ascii="Times New Roman" w:hAnsi="Times New Roman" w:cs="Times New Roman"/>
          <w:sz w:val="24"/>
          <w:szCs w:val="24"/>
        </w:rPr>
        <w:t>Главе местной админис</w:t>
      </w:r>
      <w:r w:rsidR="002C7B72" w:rsidRPr="00940D8A">
        <w:rPr>
          <w:rFonts w:ascii="Times New Roman" w:hAnsi="Times New Roman" w:cs="Times New Roman"/>
          <w:sz w:val="24"/>
          <w:szCs w:val="24"/>
        </w:rPr>
        <w:t>трации городского поселения Залукокоаже</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(наименование муниципального образования)</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от 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(наименование застройщика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(фамилия, имя, отчество - для граждан, полное</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наименование организации, ИНН - для юридических лиц),</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его почтовый индекс, адрес, адрес электронной почты)</w:t>
      </w:r>
    </w:p>
    <w:p w:rsidR="00242A8D" w:rsidRPr="00940D8A" w:rsidRDefault="00242A8D" w:rsidP="00242A8D">
      <w:pPr>
        <w:pStyle w:val="ConsPlusNonformat"/>
        <w:jc w:val="both"/>
        <w:rPr>
          <w:rFonts w:ascii="Times New Roman" w:hAnsi="Times New Roman" w:cs="Times New Roman"/>
          <w:sz w:val="24"/>
          <w:szCs w:val="24"/>
        </w:rPr>
      </w:pPr>
    </w:p>
    <w:p w:rsidR="00242A8D" w:rsidRPr="00940D8A" w:rsidRDefault="00242A8D" w:rsidP="00242A8D">
      <w:pPr>
        <w:pStyle w:val="ConsPlusNonformat"/>
        <w:jc w:val="both"/>
        <w:rPr>
          <w:rFonts w:ascii="Times New Roman" w:hAnsi="Times New Roman" w:cs="Times New Roman"/>
          <w:sz w:val="24"/>
          <w:szCs w:val="24"/>
        </w:rPr>
      </w:pPr>
      <w:bookmarkStart w:id="5" w:name="P360"/>
      <w:bookmarkEnd w:id="5"/>
      <w:r w:rsidRPr="00940D8A">
        <w:rPr>
          <w:rFonts w:ascii="Times New Roman" w:hAnsi="Times New Roman" w:cs="Times New Roman"/>
          <w:sz w:val="24"/>
          <w:szCs w:val="24"/>
        </w:rPr>
        <w:t xml:space="preserve">                               </w:t>
      </w:r>
      <w:r w:rsidR="009E3137">
        <w:rPr>
          <w:rFonts w:ascii="Times New Roman" w:hAnsi="Times New Roman" w:cs="Times New Roman"/>
          <w:sz w:val="24"/>
          <w:szCs w:val="24"/>
        </w:rPr>
        <w:t xml:space="preserve">                 </w:t>
      </w:r>
      <w:r w:rsidRPr="00940D8A">
        <w:rPr>
          <w:rFonts w:ascii="Times New Roman" w:hAnsi="Times New Roman" w:cs="Times New Roman"/>
          <w:sz w:val="24"/>
          <w:szCs w:val="24"/>
        </w:rPr>
        <w:t xml:space="preserve">  ЗАЯВЛЕНИЕ</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w:t>
      </w:r>
      <w:r w:rsidR="009E3137">
        <w:rPr>
          <w:rFonts w:ascii="Times New Roman" w:hAnsi="Times New Roman" w:cs="Times New Roman"/>
          <w:sz w:val="24"/>
          <w:szCs w:val="24"/>
        </w:rPr>
        <w:t xml:space="preserve">               </w:t>
      </w:r>
      <w:r w:rsidRPr="00940D8A">
        <w:rPr>
          <w:rFonts w:ascii="Times New Roman" w:hAnsi="Times New Roman" w:cs="Times New Roman"/>
          <w:sz w:val="24"/>
          <w:szCs w:val="24"/>
        </w:rPr>
        <w:t>о выдаче разрешения на строительство</w:t>
      </w:r>
    </w:p>
    <w:p w:rsidR="00242A8D" w:rsidRPr="00940D8A" w:rsidRDefault="00242A8D" w:rsidP="00242A8D">
      <w:pPr>
        <w:pStyle w:val="ConsPlusNonformat"/>
        <w:jc w:val="both"/>
        <w:rPr>
          <w:rFonts w:ascii="Times New Roman" w:hAnsi="Times New Roman" w:cs="Times New Roman"/>
          <w:sz w:val="24"/>
          <w:szCs w:val="24"/>
        </w:rPr>
      </w:pP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Прошу   выдать   разрешение   на   строительство  объекта  капитального</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строительства/    реконструкцию    объекта    капитального   строительства/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строительство линейного объекта/ реконструкцию линейного объекта 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(ненужное зачеркнуть)</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Наименование объекта 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(в соответствии с утвержденной проектной документацией)</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Кадастровый номер реконструируемого объекта 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(в случае реконструкции объекта)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Этап строительства 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(указывается в случае выделения этапа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строительства и дается описание такого этапа)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Адрес (местоположение) объекта 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(указывается адрес объекта капитального строительства, а при наличии -</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реквизитов документов о присвоении, об изменении адреса; для линейных</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объектов - указывается описание местоположения в виде наименований субъекта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Российской Федерации и муниципального образования)</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Кадастровый номер земельного участка (земельных участков) 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(заполнение не является обязательным при выдаче разрешения на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строительство (реконструкцию) линейного объекта)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Номер кадастрового квартала (кадастровых кварталов) 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(заполнение не является обязательным при выдаче разрешения</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на строительство (реконструкцию) линейного объекта)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Сведения о градостроительном плане земельного участка 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lastRenderedPageBreak/>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(указывается дата выдачи градостроительного плана земельного участка, его</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номер и орган, выдавший градостроительный план земельного участка (не</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заполняется в отношении линейных объектов, кроме случаев, предусмотренных</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законодательством Российской Федерации)</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Сведения о проекте планировки и проекте межевания территории 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(заполняется в отношении линейных объектов, кроме случаев, предусмотренных</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законодательством Российской Федерации. Указываются дата и номер решения об</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утверждении проекта планировки и проекта межевания территории (в</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соответствии со сведениями, содержащимися ИСОГД) и лицо,</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принявшее такое решение)</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Сведения о проектной документации 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(указывается, кем, когда разработана проектная документация) (реквизиты</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документа, наименование проектной организации)</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Сведения о положительном заключении экспертизы проектной документации 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(указываются наименование организации, выдавшей заключение, регистрационный</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номер и дата выдачи заключения и в случаях, предусмотренных</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законодательством Российской Федерации, реквизиты приказа об утверждении</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положительного заключения государственной экологической экспертизы)</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Срок действия разрешения на строительство (месяцев) 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(в соответствии с разделом проектной</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документации "Проект организации строительства")</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Краткие проектные характеристики объекта </w:t>
      </w:r>
      <w:hyperlink w:anchor="P474" w:history="1">
        <w:r w:rsidRPr="00940D8A">
          <w:rPr>
            <w:rFonts w:ascii="Times New Roman" w:hAnsi="Times New Roman" w:cs="Times New Roman"/>
            <w:sz w:val="24"/>
            <w:szCs w:val="24"/>
          </w:rPr>
          <w:t>&lt;1&gt;</w:t>
        </w:r>
      </w:hyperlink>
      <w:r w:rsidRPr="00940D8A">
        <w:rPr>
          <w:rFonts w:ascii="Times New Roman" w:hAnsi="Times New Roman" w:cs="Times New Roman"/>
          <w:sz w:val="24"/>
          <w:szCs w:val="24"/>
        </w:rPr>
        <w:t>:</w:t>
      </w:r>
    </w:p>
    <w:p w:rsidR="00242A8D" w:rsidRPr="00940D8A" w:rsidRDefault="00242A8D" w:rsidP="00242A8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701"/>
        <w:gridCol w:w="931"/>
        <w:gridCol w:w="1984"/>
        <w:gridCol w:w="1417"/>
      </w:tblGrid>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1. Общая площадь (кв. м):</w:t>
            </w:r>
          </w:p>
        </w:tc>
        <w:tc>
          <w:tcPr>
            <w:tcW w:w="1701" w:type="dxa"/>
          </w:tcPr>
          <w:p w:rsidR="00242A8D" w:rsidRPr="00940D8A" w:rsidRDefault="00242A8D" w:rsidP="00242A8D">
            <w:pPr>
              <w:pStyle w:val="ConsPlusNormal"/>
              <w:rPr>
                <w:rFonts w:ascii="Times New Roman" w:hAnsi="Times New Roman" w:cs="Times New Roman"/>
                <w:sz w:val="24"/>
                <w:szCs w:val="24"/>
              </w:rPr>
            </w:pPr>
          </w:p>
        </w:tc>
        <w:tc>
          <w:tcPr>
            <w:tcW w:w="2915" w:type="dxa"/>
            <w:gridSpan w:val="2"/>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Площадь участка (кв. м):</w:t>
            </w:r>
          </w:p>
        </w:tc>
        <w:tc>
          <w:tcPr>
            <w:tcW w:w="1417" w:type="dxa"/>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Объем (куб. м):</w:t>
            </w:r>
          </w:p>
        </w:tc>
        <w:tc>
          <w:tcPr>
            <w:tcW w:w="1701" w:type="dxa"/>
          </w:tcPr>
          <w:p w:rsidR="00242A8D" w:rsidRPr="00940D8A" w:rsidRDefault="00242A8D" w:rsidP="00242A8D">
            <w:pPr>
              <w:pStyle w:val="ConsPlusNormal"/>
              <w:rPr>
                <w:rFonts w:ascii="Times New Roman" w:hAnsi="Times New Roman" w:cs="Times New Roman"/>
                <w:sz w:val="24"/>
                <w:szCs w:val="24"/>
              </w:rPr>
            </w:pPr>
          </w:p>
        </w:tc>
        <w:tc>
          <w:tcPr>
            <w:tcW w:w="2915" w:type="dxa"/>
            <w:gridSpan w:val="2"/>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в том числе подземной части (куб. м):</w:t>
            </w:r>
          </w:p>
        </w:tc>
        <w:tc>
          <w:tcPr>
            <w:tcW w:w="1417" w:type="dxa"/>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Количество этажей (шт.):</w:t>
            </w:r>
          </w:p>
        </w:tc>
        <w:tc>
          <w:tcPr>
            <w:tcW w:w="1701" w:type="dxa"/>
          </w:tcPr>
          <w:p w:rsidR="00242A8D" w:rsidRPr="00940D8A" w:rsidRDefault="00242A8D" w:rsidP="00242A8D">
            <w:pPr>
              <w:pStyle w:val="ConsPlusNormal"/>
              <w:rPr>
                <w:rFonts w:ascii="Times New Roman" w:hAnsi="Times New Roman" w:cs="Times New Roman"/>
                <w:sz w:val="24"/>
                <w:szCs w:val="24"/>
              </w:rPr>
            </w:pPr>
          </w:p>
        </w:tc>
        <w:tc>
          <w:tcPr>
            <w:tcW w:w="2915" w:type="dxa"/>
            <w:gridSpan w:val="2"/>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Высота (м):</w:t>
            </w:r>
          </w:p>
        </w:tc>
        <w:tc>
          <w:tcPr>
            <w:tcW w:w="1417" w:type="dxa"/>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Количество подземных этажей (шт.):</w:t>
            </w:r>
          </w:p>
        </w:tc>
        <w:tc>
          <w:tcPr>
            <w:tcW w:w="1701" w:type="dxa"/>
          </w:tcPr>
          <w:p w:rsidR="00242A8D" w:rsidRPr="00940D8A" w:rsidRDefault="00242A8D" w:rsidP="00242A8D">
            <w:pPr>
              <w:pStyle w:val="ConsPlusNormal"/>
              <w:rPr>
                <w:rFonts w:ascii="Times New Roman" w:hAnsi="Times New Roman" w:cs="Times New Roman"/>
                <w:sz w:val="24"/>
                <w:szCs w:val="24"/>
              </w:rPr>
            </w:pPr>
          </w:p>
        </w:tc>
        <w:tc>
          <w:tcPr>
            <w:tcW w:w="2915" w:type="dxa"/>
            <w:gridSpan w:val="2"/>
            <w:vMerge w:val="restart"/>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Вместимость (чел.):</w:t>
            </w:r>
          </w:p>
        </w:tc>
        <w:tc>
          <w:tcPr>
            <w:tcW w:w="1417" w:type="dxa"/>
            <w:vMerge w:val="restart"/>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Площадь застройки (кв. м):</w:t>
            </w:r>
          </w:p>
        </w:tc>
        <w:tc>
          <w:tcPr>
            <w:tcW w:w="1701" w:type="dxa"/>
          </w:tcPr>
          <w:p w:rsidR="00242A8D" w:rsidRPr="00940D8A" w:rsidRDefault="00242A8D" w:rsidP="00242A8D">
            <w:pPr>
              <w:pStyle w:val="ConsPlusNormal"/>
              <w:rPr>
                <w:rFonts w:ascii="Times New Roman" w:hAnsi="Times New Roman" w:cs="Times New Roman"/>
                <w:sz w:val="24"/>
                <w:szCs w:val="24"/>
              </w:rPr>
            </w:pPr>
          </w:p>
        </w:tc>
        <w:tc>
          <w:tcPr>
            <w:tcW w:w="2915" w:type="dxa"/>
            <w:gridSpan w:val="2"/>
            <w:vMerge/>
          </w:tcPr>
          <w:p w:rsidR="00242A8D" w:rsidRPr="00940D8A" w:rsidRDefault="00242A8D" w:rsidP="00242A8D">
            <w:pPr>
              <w:rPr>
                <w:rFonts w:ascii="Times New Roman" w:hAnsi="Times New Roman"/>
                <w:sz w:val="24"/>
                <w:szCs w:val="24"/>
              </w:rPr>
            </w:pPr>
          </w:p>
        </w:tc>
        <w:tc>
          <w:tcPr>
            <w:tcW w:w="1417" w:type="dxa"/>
            <w:vMerge/>
          </w:tcPr>
          <w:p w:rsidR="00242A8D" w:rsidRPr="00940D8A" w:rsidRDefault="00242A8D" w:rsidP="00242A8D">
            <w:pPr>
              <w:rPr>
                <w:rFonts w:ascii="Times New Roman" w:hAnsi="Times New Roman"/>
                <w:sz w:val="24"/>
                <w:szCs w:val="24"/>
              </w:rPr>
            </w:pPr>
          </w:p>
        </w:tc>
      </w:tr>
      <w:tr w:rsidR="00242A8D" w:rsidRPr="00940D8A" w:rsidTr="00242A8D">
        <w:tc>
          <w:tcPr>
            <w:tcW w:w="3005" w:type="dxa"/>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 xml:space="preserve">Иные показатели </w:t>
            </w:r>
            <w:hyperlink w:anchor="P475" w:history="1">
              <w:r w:rsidRPr="00940D8A">
                <w:rPr>
                  <w:rFonts w:ascii="Times New Roman" w:hAnsi="Times New Roman" w:cs="Times New Roman"/>
                  <w:sz w:val="24"/>
                  <w:szCs w:val="24"/>
                </w:rPr>
                <w:t>&lt;2&gt;</w:t>
              </w:r>
            </w:hyperlink>
            <w:r w:rsidRPr="00940D8A">
              <w:rPr>
                <w:rFonts w:ascii="Times New Roman" w:hAnsi="Times New Roman" w:cs="Times New Roman"/>
                <w:sz w:val="24"/>
                <w:szCs w:val="24"/>
              </w:rPr>
              <w:t>:</w:t>
            </w:r>
          </w:p>
        </w:tc>
        <w:tc>
          <w:tcPr>
            <w:tcW w:w="6033" w:type="dxa"/>
            <w:gridSpan w:val="4"/>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4706" w:type="dxa"/>
            <w:gridSpan w:val="2"/>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 xml:space="preserve">Адрес (местоположение) объекта </w:t>
            </w:r>
            <w:hyperlink w:anchor="P476" w:history="1">
              <w:r w:rsidRPr="00940D8A">
                <w:rPr>
                  <w:rFonts w:ascii="Times New Roman" w:hAnsi="Times New Roman" w:cs="Times New Roman"/>
                  <w:sz w:val="24"/>
                  <w:szCs w:val="24"/>
                </w:rPr>
                <w:t>&lt;3&gt;</w:t>
              </w:r>
            </w:hyperlink>
            <w:r w:rsidRPr="00940D8A">
              <w:rPr>
                <w:rFonts w:ascii="Times New Roman" w:hAnsi="Times New Roman" w:cs="Times New Roman"/>
                <w:sz w:val="24"/>
                <w:szCs w:val="24"/>
                <w:vertAlign w:val="subscript"/>
              </w:rPr>
              <w:t>:</w:t>
            </w:r>
          </w:p>
        </w:tc>
        <w:tc>
          <w:tcPr>
            <w:tcW w:w="4332" w:type="dxa"/>
            <w:gridSpan w:val="3"/>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9038" w:type="dxa"/>
            <w:gridSpan w:val="5"/>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 xml:space="preserve">Краткие проектные характеристики линейного объекта </w:t>
            </w:r>
            <w:hyperlink w:anchor="P477" w:history="1">
              <w:r w:rsidRPr="00940D8A">
                <w:rPr>
                  <w:rFonts w:ascii="Times New Roman" w:hAnsi="Times New Roman" w:cs="Times New Roman"/>
                  <w:sz w:val="24"/>
                  <w:szCs w:val="24"/>
                </w:rPr>
                <w:t>&lt;4&gt;</w:t>
              </w:r>
            </w:hyperlink>
            <w:r w:rsidRPr="00940D8A">
              <w:rPr>
                <w:rFonts w:ascii="Times New Roman" w:hAnsi="Times New Roman" w:cs="Times New Roman"/>
                <w:sz w:val="24"/>
                <w:szCs w:val="24"/>
              </w:rPr>
              <w:t>:</w:t>
            </w: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Категория: (класс)</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lastRenderedPageBreak/>
              <w:t>Протяженность:</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Мощность (пропускная способность, грузооборот, интенсивность движения):</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Тип (КЛ, ВЛ, КВЛ), уровень напряжения линий электропередачи</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Перечень конструктивных элементов, оказывающих влияние на безопасность:</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r w:rsidR="00242A8D" w:rsidRPr="00940D8A" w:rsidTr="00242A8D">
        <w:tc>
          <w:tcPr>
            <w:tcW w:w="5637" w:type="dxa"/>
            <w:gridSpan w:val="3"/>
          </w:tcPr>
          <w:p w:rsidR="00242A8D" w:rsidRPr="00940D8A" w:rsidRDefault="00242A8D" w:rsidP="00242A8D">
            <w:pPr>
              <w:pStyle w:val="ConsPlusNormal"/>
              <w:rPr>
                <w:rFonts w:ascii="Times New Roman" w:hAnsi="Times New Roman" w:cs="Times New Roman"/>
                <w:sz w:val="24"/>
                <w:szCs w:val="24"/>
              </w:rPr>
            </w:pPr>
            <w:r w:rsidRPr="00940D8A">
              <w:rPr>
                <w:rFonts w:ascii="Times New Roman" w:hAnsi="Times New Roman" w:cs="Times New Roman"/>
                <w:sz w:val="24"/>
                <w:szCs w:val="24"/>
              </w:rPr>
              <w:t xml:space="preserve">Иные показатели </w:t>
            </w:r>
            <w:hyperlink w:anchor="P478" w:history="1">
              <w:r w:rsidRPr="00940D8A">
                <w:rPr>
                  <w:rFonts w:ascii="Times New Roman" w:hAnsi="Times New Roman" w:cs="Times New Roman"/>
                  <w:sz w:val="24"/>
                  <w:szCs w:val="24"/>
                </w:rPr>
                <w:t>&lt;5&gt;</w:t>
              </w:r>
            </w:hyperlink>
            <w:r w:rsidRPr="00940D8A">
              <w:rPr>
                <w:rFonts w:ascii="Times New Roman" w:hAnsi="Times New Roman" w:cs="Times New Roman"/>
                <w:sz w:val="24"/>
                <w:szCs w:val="24"/>
              </w:rPr>
              <w:t>:</w:t>
            </w:r>
          </w:p>
        </w:tc>
        <w:tc>
          <w:tcPr>
            <w:tcW w:w="3401" w:type="dxa"/>
            <w:gridSpan w:val="2"/>
          </w:tcPr>
          <w:p w:rsidR="00242A8D" w:rsidRPr="00940D8A" w:rsidRDefault="00242A8D" w:rsidP="00242A8D">
            <w:pPr>
              <w:pStyle w:val="ConsPlusNormal"/>
              <w:rPr>
                <w:rFonts w:ascii="Times New Roman" w:hAnsi="Times New Roman" w:cs="Times New Roman"/>
                <w:sz w:val="24"/>
                <w:szCs w:val="24"/>
              </w:rPr>
            </w:pPr>
          </w:p>
        </w:tc>
      </w:tr>
    </w:tbl>
    <w:p w:rsidR="00242A8D" w:rsidRPr="00940D8A" w:rsidRDefault="00242A8D" w:rsidP="00242A8D">
      <w:pPr>
        <w:pStyle w:val="ConsPlusNormal"/>
        <w:jc w:val="both"/>
        <w:rPr>
          <w:rFonts w:ascii="Times New Roman" w:hAnsi="Times New Roman" w:cs="Times New Roman"/>
          <w:sz w:val="24"/>
          <w:szCs w:val="24"/>
        </w:rPr>
      </w:pP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К   настоящему   заявлению   прилагаются   документы   согласно   </w:t>
      </w:r>
      <w:hyperlink w:anchor="P490" w:history="1">
        <w:r w:rsidRPr="00940D8A">
          <w:rPr>
            <w:rFonts w:ascii="Times New Roman" w:hAnsi="Times New Roman" w:cs="Times New Roman"/>
            <w:sz w:val="24"/>
            <w:szCs w:val="24"/>
          </w:rPr>
          <w:t>описи</w:t>
        </w:r>
      </w:hyperlink>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(приложение). Интересы застройщика в администрации уполномочен представлять</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___________________________________________________________________________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(Ф.И.О., должность, контактный телефон)</w:t>
      </w:r>
    </w:p>
    <w:p w:rsidR="00242A8D" w:rsidRPr="00940D8A" w:rsidRDefault="00242A8D" w:rsidP="00242A8D">
      <w:pPr>
        <w:pStyle w:val="ConsPlusNonformat"/>
        <w:jc w:val="both"/>
        <w:rPr>
          <w:rFonts w:ascii="Times New Roman" w:hAnsi="Times New Roman" w:cs="Times New Roman"/>
          <w:sz w:val="24"/>
          <w:szCs w:val="24"/>
        </w:rPr>
      </w:pP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По доверенности N ___________ от 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(реквизиты доверенности)</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________________________________   ____________    ________________________</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(должность законного или иного       (подпись)        (расшифровка подписи)</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 xml:space="preserve"> уполномоченного представителя</w:t>
      </w:r>
    </w:p>
    <w:p w:rsidR="00242A8D" w:rsidRPr="00940D8A" w:rsidRDefault="00242A8D" w:rsidP="00242A8D">
      <w:pPr>
        <w:pStyle w:val="ConsPlusNonformat"/>
        <w:jc w:val="both"/>
        <w:rPr>
          <w:rFonts w:ascii="Times New Roman" w:hAnsi="Times New Roman" w:cs="Times New Roman"/>
          <w:sz w:val="24"/>
          <w:szCs w:val="24"/>
        </w:rPr>
      </w:pPr>
      <w:r w:rsidRPr="00940D8A">
        <w:rPr>
          <w:rFonts w:ascii="Times New Roman" w:hAnsi="Times New Roman" w:cs="Times New Roman"/>
          <w:sz w:val="24"/>
          <w:szCs w:val="24"/>
        </w:rPr>
        <w:t>застройщика - юридического лица)</w:t>
      </w:r>
    </w:p>
    <w:p w:rsidR="00242A8D" w:rsidRPr="00526F31" w:rsidRDefault="00242A8D" w:rsidP="00242A8D">
      <w:pPr>
        <w:pStyle w:val="ConsPlusNonformat"/>
        <w:jc w:val="both"/>
        <w:rPr>
          <w:rFonts w:ascii="Times New Roman" w:hAnsi="Times New Roman" w:cs="Times New Roman"/>
        </w:rPr>
      </w:pPr>
    </w:p>
    <w:p w:rsidR="00242A8D" w:rsidRPr="00526F31" w:rsidRDefault="00242A8D" w:rsidP="002E7342">
      <w:pPr>
        <w:pStyle w:val="ConsPlusNonformat"/>
        <w:jc w:val="both"/>
      </w:pPr>
      <w:r w:rsidRPr="00526F31">
        <w:rPr>
          <w:rFonts w:ascii="Times New Roman" w:hAnsi="Times New Roman" w:cs="Times New Roman"/>
        </w:rPr>
        <w:t xml:space="preserve">    М.П.</w:t>
      </w:r>
    </w:p>
    <w:p w:rsidR="00242A8D" w:rsidRPr="00526F31" w:rsidRDefault="00242A8D" w:rsidP="00242A8D">
      <w:pPr>
        <w:pStyle w:val="ConsPlusNormal"/>
        <w:ind w:firstLine="540"/>
        <w:jc w:val="both"/>
        <w:rPr>
          <w:rFonts w:ascii="Times New Roman" w:hAnsi="Times New Roman" w:cs="Times New Roman"/>
          <w:sz w:val="28"/>
          <w:szCs w:val="28"/>
        </w:rPr>
      </w:pPr>
      <w:r w:rsidRPr="00526F31">
        <w:rPr>
          <w:rFonts w:ascii="Times New Roman" w:hAnsi="Times New Roman" w:cs="Times New Roman"/>
          <w:sz w:val="28"/>
          <w:szCs w:val="28"/>
        </w:rPr>
        <w:t>--------------------------------</w:t>
      </w:r>
    </w:p>
    <w:p w:rsidR="00242A8D" w:rsidRPr="001D114C" w:rsidRDefault="00242A8D" w:rsidP="00242A8D">
      <w:pPr>
        <w:pStyle w:val="ConsPlusNormal"/>
        <w:spacing w:before="220"/>
        <w:ind w:firstLine="540"/>
        <w:jc w:val="both"/>
        <w:rPr>
          <w:rFonts w:ascii="Times New Roman" w:hAnsi="Times New Roman" w:cs="Times New Roman"/>
          <w:sz w:val="26"/>
          <w:szCs w:val="26"/>
        </w:rPr>
      </w:pPr>
      <w:bookmarkStart w:id="6" w:name="P474"/>
      <w:bookmarkEnd w:id="6"/>
      <w:r w:rsidRPr="001D114C">
        <w:rPr>
          <w:rFonts w:ascii="Times New Roman" w:hAnsi="Times New Roman" w:cs="Times New Roman"/>
          <w:sz w:val="26"/>
          <w:szCs w:val="26"/>
        </w:rPr>
        <w:t>&lt;1&gt; В отношении линейных объектов допускается заполнение не всех граф раздела.</w:t>
      </w:r>
    </w:p>
    <w:p w:rsidR="00242A8D" w:rsidRPr="001D114C" w:rsidRDefault="00242A8D" w:rsidP="00242A8D">
      <w:pPr>
        <w:pStyle w:val="ConsPlusNormal"/>
        <w:spacing w:before="220"/>
        <w:ind w:firstLine="540"/>
        <w:jc w:val="both"/>
        <w:rPr>
          <w:rFonts w:ascii="Times New Roman" w:hAnsi="Times New Roman" w:cs="Times New Roman"/>
          <w:sz w:val="26"/>
          <w:szCs w:val="26"/>
        </w:rPr>
      </w:pPr>
      <w:bookmarkStart w:id="7" w:name="P475"/>
      <w:bookmarkEnd w:id="7"/>
      <w:r w:rsidRPr="001D114C">
        <w:rPr>
          <w:rFonts w:ascii="Times New Roman" w:hAnsi="Times New Roman" w:cs="Times New Roman"/>
          <w:sz w:val="26"/>
          <w:szCs w:val="26"/>
        </w:rPr>
        <w:t>&lt;2&gt;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42A8D" w:rsidRPr="001D114C" w:rsidRDefault="00242A8D" w:rsidP="00242A8D">
      <w:pPr>
        <w:pStyle w:val="ConsPlusNormal"/>
        <w:spacing w:before="220"/>
        <w:ind w:firstLine="540"/>
        <w:jc w:val="both"/>
        <w:rPr>
          <w:rFonts w:ascii="Times New Roman" w:hAnsi="Times New Roman" w:cs="Times New Roman"/>
          <w:sz w:val="26"/>
          <w:szCs w:val="26"/>
        </w:rPr>
      </w:pPr>
      <w:bookmarkStart w:id="8" w:name="P476"/>
      <w:bookmarkEnd w:id="8"/>
      <w:r w:rsidRPr="001D114C">
        <w:rPr>
          <w:rFonts w:ascii="Times New Roman" w:hAnsi="Times New Roman" w:cs="Times New Roman"/>
          <w:sz w:val="26"/>
          <w:szCs w:val="26"/>
        </w:rPr>
        <w:t>&lt;3&gt;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242A8D" w:rsidRPr="001D114C" w:rsidRDefault="00242A8D" w:rsidP="00242A8D">
      <w:pPr>
        <w:pStyle w:val="ConsPlusNormal"/>
        <w:spacing w:before="220"/>
        <w:ind w:firstLine="540"/>
        <w:jc w:val="both"/>
        <w:rPr>
          <w:rFonts w:ascii="Times New Roman" w:hAnsi="Times New Roman" w:cs="Times New Roman"/>
          <w:sz w:val="26"/>
          <w:szCs w:val="26"/>
        </w:rPr>
      </w:pPr>
      <w:bookmarkStart w:id="9" w:name="P477"/>
      <w:bookmarkEnd w:id="9"/>
      <w:r w:rsidRPr="001D114C">
        <w:rPr>
          <w:rFonts w:ascii="Times New Roman" w:hAnsi="Times New Roman" w:cs="Times New Roman"/>
          <w:sz w:val="26"/>
          <w:szCs w:val="26"/>
        </w:rPr>
        <w:t>&lt;4&gt;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242A8D" w:rsidRPr="001D114C" w:rsidRDefault="00242A8D" w:rsidP="00242A8D">
      <w:pPr>
        <w:pStyle w:val="ConsPlusNormal"/>
        <w:spacing w:before="220"/>
        <w:ind w:firstLine="540"/>
        <w:jc w:val="both"/>
        <w:rPr>
          <w:rFonts w:ascii="Times New Roman" w:hAnsi="Times New Roman" w:cs="Times New Roman"/>
          <w:sz w:val="26"/>
          <w:szCs w:val="26"/>
        </w:rPr>
      </w:pPr>
      <w:bookmarkStart w:id="10" w:name="P478"/>
      <w:bookmarkEnd w:id="10"/>
      <w:r w:rsidRPr="001D114C">
        <w:rPr>
          <w:rFonts w:ascii="Times New Roman" w:hAnsi="Times New Roman" w:cs="Times New Roman"/>
          <w:sz w:val="26"/>
          <w:szCs w:val="26"/>
        </w:rPr>
        <w:t>&lt;5&gt;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42A8D" w:rsidRPr="001D114C" w:rsidRDefault="00242A8D" w:rsidP="00242A8D">
      <w:pPr>
        <w:pStyle w:val="ConsPlusNormal"/>
        <w:jc w:val="both"/>
        <w:rPr>
          <w:sz w:val="26"/>
          <w:szCs w:val="26"/>
        </w:rPr>
      </w:pPr>
    </w:p>
    <w:p w:rsidR="00242A8D" w:rsidRPr="00526F31" w:rsidRDefault="00242A8D" w:rsidP="001D114C">
      <w:pPr>
        <w:pStyle w:val="ConsPlusNormal"/>
        <w:ind w:left="4536" w:firstLine="0"/>
        <w:outlineLvl w:val="2"/>
        <w:rPr>
          <w:rFonts w:ascii="Times New Roman" w:hAnsi="Times New Roman" w:cs="Times New Roman"/>
          <w:sz w:val="24"/>
          <w:szCs w:val="24"/>
        </w:rPr>
      </w:pPr>
      <w:r w:rsidRPr="00526F31">
        <w:rPr>
          <w:rFonts w:ascii="Times New Roman" w:hAnsi="Times New Roman" w:cs="Times New Roman"/>
          <w:sz w:val="24"/>
          <w:szCs w:val="24"/>
        </w:rPr>
        <w:t>Приложение</w:t>
      </w:r>
      <w:r w:rsidR="001D114C">
        <w:rPr>
          <w:rFonts w:ascii="Times New Roman" w:hAnsi="Times New Roman" w:cs="Times New Roman"/>
          <w:sz w:val="24"/>
          <w:szCs w:val="24"/>
        </w:rPr>
        <w:t xml:space="preserve"> </w:t>
      </w:r>
      <w:r w:rsidRPr="00526F31">
        <w:rPr>
          <w:rFonts w:ascii="Times New Roman" w:hAnsi="Times New Roman" w:cs="Times New Roman"/>
          <w:sz w:val="24"/>
          <w:szCs w:val="24"/>
        </w:rPr>
        <w:t>к заявлению</w:t>
      </w:r>
      <w:r w:rsidR="001D114C">
        <w:rPr>
          <w:rFonts w:ascii="Times New Roman" w:hAnsi="Times New Roman" w:cs="Times New Roman"/>
          <w:sz w:val="24"/>
          <w:szCs w:val="24"/>
        </w:rPr>
        <w:t xml:space="preserve"> </w:t>
      </w:r>
      <w:r w:rsidRPr="00526F31">
        <w:rPr>
          <w:rFonts w:ascii="Times New Roman" w:hAnsi="Times New Roman" w:cs="Times New Roman"/>
          <w:sz w:val="24"/>
          <w:szCs w:val="24"/>
        </w:rPr>
        <w:t>о выдаче разрешения</w:t>
      </w:r>
    </w:p>
    <w:p w:rsidR="00242A8D" w:rsidRPr="00526F31" w:rsidRDefault="00242A8D" w:rsidP="001D114C">
      <w:pPr>
        <w:pStyle w:val="ConsPlusNormal"/>
        <w:ind w:left="4536" w:firstLine="0"/>
        <w:rPr>
          <w:rFonts w:ascii="Times New Roman" w:hAnsi="Times New Roman" w:cs="Times New Roman"/>
          <w:sz w:val="24"/>
          <w:szCs w:val="24"/>
        </w:rPr>
      </w:pPr>
      <w:r w:rsidRPr="00526F31">
        <w:rPr>
          <w:rFonts w:ascii="Times New Roman" w:hAnsi="Times New Roman" w:cs="Times New Roman"/>
          <w:sz w:val="24"/>
          <w:szCs w:val="24"/>
        </w:rPr>
        <w:t>на строительство</w:t>
      </w:r>
      <w:r w:rsidR="001D114C">
        <w:rPr>
          <w:rFonts w:ascii="Times New Roman" w:hAnsi="Times New Roman" w:cs="Times New Roman"/>
          <w:sz w:val="24"/>
          <w:szCs w:val="24"/>
        </w:rPr>
        <w:t xml:space="preserve"> </w:t>
      </w:r>
      <w:r w:rsidRPr="00526F31">
        <w:rPr>
          <w:rFonts w:ascii="Times New Roman" w:hAnsi="Times New Roman" w:cs="Times New Roman"/>
          <w:sz w:val="24"/>
          <w:szCs w:val="24"/>
        </w:rPr>
        <w:t>от ___________ 20___ года</w:t>
      </w:r>
    </w:p>
    <w:p w:rsidR="00242A8D" w:rsidRPr="00526F31" w:rsidRDefault="00242A8D" w:rsidP="001D114C">
      <w:pPr>
        <w:pStyle w:val="ConsPlusNormal"/>
        <w:ind w:left="3969" w:firstLine="0"/>
      </w:pPr>
    </w:p>
    <w:p w:rsidR="00242A8D" w:rsidRPr="00526F31" w:rsidRDefault="00242A8D" w:rsidP="00242A8D">
      <w:pPr>
        <w:pStyle w:val="ConsPlusNormal"/>
        <w:jc w:val="center"/>
        <w:rPr>
          <w:rFonts w:ascii="Times New Roman" w:hAnsi="Times New Roman" w:cs="Times New Roman"/>
        </w:rPr>
      </w:pPr>
      <w:bookmarkStart w:id="11" w:name="P490"/>
      <w:bookmarkEnd w:id="11"/>
      <w:r w:rsidRPr="00526F31">
        <w:rPr>
          <w:rFonts w:ascii="Times New Roman" w:hAnsi="Times New Roman" w:cs="Times New Roman"/>
        </w:rPr>
        <w:t>ОПИСЬ</w:t>
      </w:r>
    </w:p>
    <w:p w:rsidR="00242A8D" w:rsidRPr="00526F31" w:rsidRDefault="00242A8D" w:rsidP="00242A8D">
      <w:pPr>
        <w:pStyle w:val="ConsPlusNormal"/>
        <w:jc w:val="center"/>
        <w:rPr>
          <w:rFonts w:ascii="Times New Roman" w:hAnsi="Times New Roman" w:cs="Times New Roman"/>
        </w:rPr>
      </w:pPr>
      <w:r w:rsidRPr="00526F31">
        <w:rPr>
          <w:rFonts w:ascii="Times New Roman" w:hAnsi="Times New Roman" w:cs="Times New Roman"/>
        </w:rPr>
        <w:t>ДОКУМЕНТОВ, ПРЕДСТАВЛЕННЫХ В АДМИНИСТРАЦИЮ</w:t>
      </w:r>
    </w:p>
    <w:p w:rsidR="00242A8D" w:rsidRPr="00526F31" w:rsidRDefault="00242A8D" w:rsidP="00242A8D">
      <w:pPr>
        <w:pStyle w:val="ConsPlusNormal"/>
        <w:jc w:val="center"/>
        <w:rPr>
          <w:rFonts w:ascii="Times New Roman" w:hAnsi="Times New Roman" w:cs="Times New Roman"/>
        </w:rPr>
      </w:pPr>
      <w:r w:rsidRPr="00526F31">
        <w:rPr>
          <w:rFonts w:ascii="Times New Roman" w:hAnsi="Times New Roman" w:cs="Times New Roman"/>
        </w:rPr>
        <w:t>МУНИЦИПАЛЬНОГО ОБРАЗОВАНИЯ, ДЛЯ ПОЛУЧЕНИЯ</w:t>
      </w:r>
    </w:p>
    <w:p w:rsidR="00242A8D" w:rsidRPr="00526F31" w:rsidRDefault="00242A8D" w:rsidP="00242A8D">
      <w:pPr>
        <w:pStyle w:val="ConsPlusNormal"/>
        <w:jc w:val="center"/>
        <w:rPr>
          <w:rFonts w:ascii="Times New Roman" w:hAnsi="Times New Roman" w:cs="Times New Roman"/>
        </w:rPr>
      </w:pPr>
      <w:r w:rsidRPr="00526F31">
        <w:rPr>
          <w:rFonts w:ascii="Times New Roman" w:hAnsi="Times New Roman" w:cs="Times New Roman"/>
        </w:rPr>
        <w:t>РАЗРЕШЕНИЯ НА СТРОИТЕЛЬСТВО</w:t>
      </w:r>
    </w:p>
    <w:p w:rsidR="00242A8D" w:rsidRPr="00526F31" w:rsidRDefault="00242A8D" w:rsidP="00242A8D">
      <w:pPr>
        <w:pStyle w:val="ConsPlusNormal"/>
        <w:jc w:val="both"/>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333"/>
        <w:gridCol w:w="994"/>
        <w:gridCol w:w="1133"/>
        <w:gridCol w:w="1531"/>
      </w:tblGrid>
      <w:tr w:rsidR="00242A8D" w:rsidRPr="00526F31" w:rsidTr="00785D68">
        <w:tc>
          <w:tcPr>
            <w:tcW w:w="709" w:type="dxa"/>
            <w:vMerge w:val="restart"/>
          </w:tcPr>
          <w:p w:rsidR="00242A8D" w:rsidRDefault="00242A8D" w:rsidP="00785D68">
            <w:pPr>
              <w:pStyle w:val="ConsPlusNormal"/>
              <w:ind w:firstLine="0"/>
              <w:jc w:val="both"/>
            </w:pPr>
            <w:r w:rsidRPr="00526F31">
              <w:t>N</w:t>
            </w:r>
            <w:r w:rsidR="00785D68">
              <w:t xml:space="preserve">/№ </w:t>
            </w:r>
          </w:p>
          <w:p w:rsidR="00785D68" w:rsidRPr="00526F31" w:rsidRDefault="00785D68" w:rsidP="00785D68">
            <w:pPr>
              <w:pStyle w:val="ConsPlusNormal"/>
              <w:ind w:firstLine="0"/>
              <w:jc w:val="both"/>
            </w:pPr>
            <w:r>
              <w:t>п/п</w:t>
            </w:r>
          </w:p>
        </w:tc>
        <w:tc>
          <w:tcPr>
            <w:tcW w:w="5333" w:type="dxa"/>
            <w:vMerge w:val="restart"/>
          </w:tcPr>
          <w:p w:rsidR="00242A8D" w:rsidRPr="00526F31" w:rsidRDefault="00242A8D" w:rsidP="00242A8D">
            <w:pPr>
              <w:pStyle w:val="ConsPlusNormal"/>
              <w:jc w:val="center"/>
            </w:pPr>
            <w:r w:rsidRPr="00526F31">
              <w:t>Наименование документа</w:t>
            </w:r>
          </w:p>
        </w:tc>
        <w:tc>
          <w:tcPr>
            <w:tcW w:w="3658" w:type="dxa"/>
            <w:gridSpan w:val="3"/>
          </w:tcPr>
          <w:p w:rsidR="00242A8D" w:rsidRPr="00526F31" w:rsidRDefault="00242A8D" w:rsidP="00242A8D">
            <w:pPr>
              <w:pStyle w:val="ConsPlusNormal"/>
              <w:jc w:val="center"/>
            </w:pPr>
            <w:r w:rsidRPr="00526F31">
              <w:t>Документы представлены</w:t>
            </w:r>
          </w:p>
        </w:tc>
      </w:tr>
      <w:tr w:rsidR="00242A8D" w:rsidRPr="00526F31" w:rsidTr="00785D68">
        <w:tc>
          <w:tcPr>
            <w:tcW w:w="709" w:type="dxa"/>
            <w:vMerge/>
          </w:tcPr>
          <w:p w:rsidR="00242A8D" w:rsidRPr="00526F31" w:rsidRDefault="00242A8D" w:rsidP="00785D68">
            <w:pPr>
              <w:jc w:val="both"/>
            </w:pPr>
          </w:p>
        </w:tc>
        <w:tc>
          <w:tcPr>
            <w:tcW w:w="5333" w:type="dxa"/>
            <w:vMerge/>
          </w:tcPr>
          <w:p w:rsidR="00242A8D" w:rsidRPr="00526F31" w:rsidRDefault="00242A8D" w:rsidP="00242A8D"/>
        </w:tc>
        <w:tc>
          <w:tcPr>
            <w:tcW w:w="2127" w:type="dxa"/>
            <w:gridSpan w:val="2"/>
          </w:tcPr>
          <w:p w:rsidR="00242A8D" w:rsidRPr="00526F31" w:rsidRDefault="00242A8D" w:rsidP="00242A8D">
            <w:pPr>
              <w:pStyle w:val="ConsPlusNormal"/>
              <w:jc w:val="center"/>
            </w:pPr>
            <w:r w:rsidRPr="00526F31">
              <w:t>на бумажных носителях/ через функционал ПГУ ЛО</w:t>
            </w:r>
          </w:p>
        </w:tc>
        <w:tc>
          <w:tcPr>
            <w:tcW w:w="1531" w:type="dxa"/>
          </w:tcPr>
          <w:p w:rsidR="00242A8D" w:rsidRPr="00526F31" w:rsidRDefault="00242A8D" w:rsidP="00242A8D">
            <w:pPr>
              <w:pStyle w:val="ConsPlusNormal"/>
              <w:jc w:val="center"/>
            </w:pPr>
            <w:r w:rsidRPr="00526F31">
              <w:t>на электронных носителях</w:t>
            </w:r>
          </w:p>
        </w:tc>
      </w:tr>
      <w:tr w:rsidR="00242A8D" w:rsidRPr="00526F31" w:rsidTr="00785D68">
        <w:tc>
          <w:tcPr>
            <w:tcW w:w="709" w:type="dxa"/>
            <w:vMerge/>
          </w:tcPr>
          <w:p w:rsidR="00242A8D" w:rsidRPr="00526F31" w:rsidRDefault="00242A8D" w:rsidP="00785D68">
            <w:pPr>
              <w:jc w:val="both"/>
            </w:pPr>
          </w:p>
        </w:tc>
        <w:tc>
          <w:tcPr>
            <w:tcW w:w="5333" w:type="dxa"/>
            <w:vMerge/>
          </w:tcPr>
          <w:p w:rsidR="00242A8D" w:rsidRPr="00526F31" w:rsidRDefault="00242A8D" w:rsidP="00242A8D"/>
        </w:tc>
        <w:tc>
          <w:tcPr>
            <w:tcW w:w="994" w:type="dxa"/>
          </w:tcPr>
          <w:p w:rsidR="00242A8D" w:rsidRPr="00526F31" w:rsidRDefault="002C7B72" w:rsidP="00242A8D">
            <w:pPr>
              <w:pStyle w:val="ConsPlusNormal"/>
              <w:jc w:val="center"/>
            </w:pPr>
            <w:r w:rsidRPr="00526F31">
              <w:t xml:space="preserve"> </w:t>
            </w:r>
            <w:r w:rsidR="00242A8D" w:rsidRPr="00526F31">
              <w:t>кол-во экзем</w:t>
            </w:r>
            <w:r w:rsidRPr="00526F31">
              <w:t>-</w:t>
            </w:r>
            <w:r w:rsidR="00242A8D" w:rsidRPr="00526F31">
              <w:t xml:space="preserve"> пляров</w:t>
            </w:r>
          </w:p>
        </w:tc>
        <w:tc>
          <w:tcPr>
            <w:tcW w:w="1133" w:type="dxa"/>
          </w:tcPr>
          <w:p w:rsidR="00242A8D" w:rsidRPr="00526F31" w:rsidRDefault="002C7B72" w:rsidP="00242A8D">
            <w:pPr>
              <w:pStyle w:val="ConsPlusNormal"/>
              <w:jc w:val="center"/>
            </w:pPr>
            <w:r w:rsidRPr="00526F31">
              <w:t xml:space="preserve"> </w:t>
            </w:r>
            <w:r w:rsidR="00242A8D" w:rsidRPr="00526F31">
              <w:t xml:space="preserve">кол-во листов в одном экземпляре </w:t>
            </w:r>
            <w:hyperlink w:anchor="P617" w:history="1">
              <w:r w:rsidR="00242A8D" w:rsidRPr="00526F31">
                <w:t>&lt;*&gt;</w:t>
              </w:r>
            </w:hyperlink>
          </w:p>
        </w:tc>
        <w:tc>
          <w:tcPr>
            <w:tcW w:w="1531" w:type="dxa"/>
          </w:tcPr>
          <w:p w:rsidR="00242A8D" w:rsidRPr="00526F31" w:rsidRDefault="002C7B72" w:rsidP="00242A8D">
            <w:pPr>
              <w:pStyle w:val="ConsPlusNormal"/>
              <w:jc w:val="center"/>
            </w:pPr>
            <w:r w:rsidRPr="00526F31">
              <w:t xml:space="preserve"> </w:t>
            </w:r>
            <w:r w:rsidR="00242A8D" w:rsidRPr="00526F31">
              <w:t>наименование файла</w:t>
            </w:r>
          </w:p>
        </w:tc>
      </w:tr>
      <w:tr w:rsidR="00242A8D" w:rsidRPr="00526F31" w:rsidTr="00785D68">
        <w:tc>
          <w:tcPr>
            <w:tcW w:w="709" w:type="dxa"/>
          </w:tcPr>
          <w:p w:rsidR="00242A8D" w:rsidRPr="00526F31" w:rsidRDefault="00242A8D" w:rsidP="00785D68">
            <w:pPr>
              <w:pStyle w:val="ConsPlusNormal"/>
              <w:ind w:firstLine="0"/>
              <w:jc w:val="both"/>
            </w:pPr>
            <w:r w:rsidRPr="00526F31">
              <w:t>1.</w:t>
            </w:r>
          </w:p>
        </w:tc>
        <w:tc>
          <w:tcPr>
            <w:tcW w:w="8991" w:type="dxa"/>
            <w:gridSpan w:val="4"/>
          </w:tcPr>
          <w:p w:rsidR="00242A8D" w:rsidRPr="00526F31" w:rsidRDefault="00242A8D" w:rsidP="00242A8D">
            <w:pPr>
              <w:pStyle w:val="ConsPlusNormal"/>
            </w:pPr>
            <w:r w:rsidRPr="00526F31">
              <w:t>Правоустанавливающие документы на земельный участок (вид документа, дата, номер, срок действия)</w:t>
            </w:r>
          </w:p>
        </w:tc>
      </w:tr>
      <w:tr w:rsidR="00242A8D" w:rsidRPr="00526F31" w:rsidTr="00785D68">
        <w:tc>
          <w:tcPr>
            <w:tcW w:w="709" w:type="dxa"/>
          </w:tcPr>
          <w:p w:rsidR="00242A8D" w:rsidRPr="00526F31" w:rsidRDefault="00785D68" w:rsidP="00785D68">
            <w:pPr>
              <w:pStyle w:val="ConsPlusNormal"/>
              <w:ind w:firstLine="0"/>
              <w:jc w:val="both"/>
            </w:pPr>
            <w:r>
              <w:t>1</w:t>
            </w:r>
            <w:r w:rsidR="00242A8D" w:rsidRPr="00526F31">
              <w:t>.1</w:t>
            </w:r>
          </w:p>
        </w:tc>
        <w:tc>
          <w:tcPr>
            <w:tcW w:w="5333" w:type="dxa"/>
          </w:tcPr>
          <w:p w:rsidR="00242A8D" w:rsidRPr="00526F31" w:rsidRDefault="00242A8D" w:rsidP="00242A8D">
            <w:pPr>
              <w:pStyle w:val="ConsPlusNormal"/>
            </w:pP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785D68" w:rsidP="00785D68">
            <w:pPr>
              <w:pStyle w:val="ConsPlusNormal"/>
              <w:ind w:firstLine="0"/>
              <w:jc w:val="both"/>
            </w:pPr>
            <w:r>
              <w:t>1.</w:t>
            </w:r>
            <w:r w:rsidR="00242A8D" w:rsidRPr="00526F31">
              <w:t>2</w:t>
            </w:r>
          </w:p>
        </w:tc>
        <w:tc>
          <w:tcPr>
            <w:tcW w:w="5333" w:type="dxa"/>
          </w:tcPr>
          <w:p w:rsidR="00242A8D" w:rsidRPr="00526F31" w:rsidRDefault="00242A8D" w:rsidP="00242A8D">
            <w:pPr>
              <w:pStyle w:val="ConsPlusNormal"/>
            </w:pP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785D68" w:rsidP="00785D68">
            <w:pPr>
              <w:pStyle w:val="ConsPlusNormal"/>
              <w:ind w:firstLine="0"/>
              <w:jc w:val="both"/>
            </w:pPr>
            <w:r>
              <w:t>1.</w:t>
            </w:r>
            <w:r w:rsidR="00242A8D" w:rsidRPr="00526F31">
              <w:t>3</w:t>
            </w:r>
          </w:p>
        </w:tc>
        <w:tc>
          <w:tcPr>
            <w:tcW w:w="5333" w:type="dxa"/>
          </w:tcPr>
          <w:p w:rsidR="00242A8D" w:rsidRPr="00526F31" w:rsidRDefault="00242A8D" w:rsidP="00242A8D">
            <w:pPr>
              <w:pStyle w:val="ConsPlusNormal"/>
            </w:pP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2.</w:t>
            </w:r>
          </w:p>
        </w:tc>
        <w:tc>
          <w:tcPr>
            <w:tcW w:w="5333" w:type="dxa"/>
          </w:tcPr>
          <w:p w:rsidR="00242A8D" w:rsidRPr="00526F31" w:rsidRDefault="00242A8D" w:rsidP="00242A8D">
            <w:pPr>
              <w:pStyle w:val="ConsPlusNormal"/>
            </w:pPr>
            <w:r w:rsidRPr="00526F31">
              <w:t>Градостроительный план земельного участка, для линейного объекта - проект планировки территории и проект межевания территории (ненужное зачеркнуть)</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w:t>
            </w:r>
          </w:p>
        </w:tc>
        <w:tc>
          <w:tcPr>
            <w:tcW w:w="8991" w:type="dxa"/>
            <w:gridSpan w:val="4"/>
          </w:tcPr>
          <w:p w:rsidR="00242A8D" w:rsidRPr="00526F31" w:rsidRDefault="00242A8D" w:rsidP="00242A8D">
            <w:pPr>
              <w:pStyle w:val="ConsPlusNormal"/>
            </w:pPr>
            <w:r w:rsidRPr="00526F31">
              <w:t>Материалы, содержащиеся в проектной документации:</w:t>
            </w:r>
          </w:p>
        </w:tc>
      </w:tr>
      <w:tr w:rsidR="00242A8D" w:rsidRPr="00526F31" w:rsidTr="00785D68">
        <w:tc>
          <w:tcPr>
            <w:tcW w:w="709" w:type="dxa"/>
          </w:tcPr>
          <w:p w:rsidR="00242A8D" w:rsidRPr="00526F31" w:rsidRDefault="00242A8D" w:rsidP="00785D68">
            <w:pPr>
              <w:pStyle w:val="ConsPlusNormal"/>
              <w:ind w:firstLine="0"/>
              <w:jc w:val="both"/>
            </w:pPr>
            <w:r w:rsidRPr="00526F31">
              <w:t>3.1</w:t>
            </w:r>
          </w:p>
        </w:tc>
        <w:tc>
          <w:tcPr>
            <w:tcW w:w="5333" w:type="dxa"/>
          </w:tcPr>
          <w:p w:rsidR="00242A8D" w:rsidRPr="00526F31" w:rsidRDefault="00242A8D" w:rsidP="00242A8D">
            <w:pPr>
              <w:pStyle w:val="ConsPlusNormal"/>
            </w:pPr>
            <w:r w:rsidRPr="00526F31">
              <w:t>Пояснительная записка</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3.2.</w:t>
            </w:r>
          </w:p>
        </w:tc>
        <w:tc>
          <w:tcPr>
            <w:tcW w:w="5333" w:type="dxa"/>
          </w:tcPr>
          <w:p w:rsidR="00242A8D" w:rsidRPr="00526F31" w:rsidRDefault="00242A8D" w:rsidP="00242A8D">
            <w:pPr>
              <w:pStyle w:val="ConsPlusNormal"/>
            </w:pPr>
            <w:r w:rsidRPr="00526F31">
              <w:t>Схема планировочной организации земельного участка</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3.3</w:t>
            </w:r>
          </w:p>
        </w:tc>
        <w:tc>
          <w:tcPr>
            <w:tcW w:w="5333" w:type="dxa"/>
          </w:tcPr>
          <w:p w:rsidR="00242A8D" w:rsidRPr="00526F31" w:rsidRDefault="00242A8D" w:rsidP="00242A8D">
            <w:pPr>
              <w:pStyle w:val="ConsPlusNormal"/>
            </w:pPr>
            <w:r w:rsidRPr="00526F31">
              <w:t>Схемы, отображающие архитектурные решения</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3.4</w:t>
            </w:r>
          </w:p>
        </w:tc>
        <w:tc>
          <w:tcPr>
            <w:tcW w:w="5333" w:type="dxa"/>
          </w:tcPr>
          <w:p w:rsidR="00242A8D" w:rsidRPr="00526F31" w:rsidRDefault="00242A8D" w:rsidP="00242A8D">
            <w:pPr>
              <w:pStyle w:val="ConsPlusNormal"/>
            </w:pPr>
            <w:r w:rsidRPr="00526F31">
              <w:t>Сведения об инженерном оборудовании, сводный план сетей инженерно-технического обеспечения</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3.5</w:t>
            </w:r>
          </w:p>
        </w:tc>
        <w:tc>
          <w:tcPr>
            <w:tcW w:w="5333" w:type="dxa"/>
          </w:tcPr>
          <w:p w:rsidR="00242A8D" w:rsidRPr="00526F31" w:rsidRDefault="00242A8D" w:rsidP="00242A8D">
            <w:pPr>
              <w:pStyle w:val="ConsPlusNormal"/>
            </w:pPr>
            <w:r w:rsidRPr="00526F31">
              <w:t>Проект организации строительства</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3.6</w:t>
            </w:r>
          </w:p>
        </w:tc>
        <w:tc>
          <w:tcPr>
            <w:tcW w:w="5333" w:type="dxa"/>
          </w:tcPr>
          <w:p w:rsidR="00242A8D" w:rsidRPr="00526F31" w:rsidRDefault="00242A8D" w:rsidP="00242A8D">
            <w:pPr>
              <w:pStyle w:val="ConsPlusNormal"/>
            </w:pPr>
            <w:r w:rsidRPr="00526F31">
              <w:t>Проект организации работ по сносу или демонтажу объектов</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4.</w:t>
            </w:r>
          </w:p>
        </w:tc>
        <w:tc>
          <w:tcPr>
            <w:tcW w:w="5333" w:type="dxa"/>
          </w:tcPr>
          <w:p w:rsidR="00242A8D" w:rsidRPr="00526F31" w:rsidRDefault="00242A8D" w:rsidP="00242A8D">
            <w:pPr>
              <w:pStyle w:val="ConsPlusNormal"/>
            </w:pPr>
            <w:r w:rsidRPr="00526F31">
              <w:t>Положительное заключение государственной экспертизы проектной документации искусственного земельного участка</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5.</w:t>
            </w:r>
          </w:p>
        </w:tc>
        <w:tc>
          <w:tcPr>
            <w:tcW w:w="5333" w:type="dxa"/>
          </w:tcPr>
          <w:p w:rsidR="00242A8D" w:rsidRPr="00526F31" w:rsidRDefault="00242A8D" w:rsidP="00242A8D">
            <w:pPr>
              <w:pStyle w:val="ConsPlusNormal"/>
            </w:pPr>
            <w:r w:rsidRPr="00526F31">
              <w:t>Положительное заключение государственной экологической экспертизы проектной документации</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6.</w:t>
            </w:r>
          </w:p>
        </w:tc>
        <w:tc>
          <w:tcPr>
            <w:tcW w:w="5333" w:type="dxa"/>
          </w:tcPr>
          <w:p w:rsidR="00242A8D" w:rsidRPr="00526F31" w:rsidRDefault="00242A8D" w:rsidP="00242A8D">
            <w:pPr>
              <w:pStyle w:val="ConsPlusNormal"/>
            </w:pPr>
            <w:r w:rsidRPr="00526F31">
              <w:t xml:space="preserve">Разрешение на отклонение от предельных параметров разрешенного строительства, </w:t>
            </w:r>
            <w:r w:rsidRPr="00526F31">
              <w:lastRenderedPageBreak/>
              <w:t>реконструкции</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lastRenderedPageBreak/>
              <w:t>7.</w:t>
            </w:r>
          </w:p>
        </w:tc>
        <w:tc>
          <w:tcPr>
            <w:tcW w:w="5333" w:type="dxa"/>
          </w:tcPr>
          <w:p w:rsidR="00242A8D" w:rsidRPr="00526F31" w:rsidRDefault="00242A8D" w:rsidP="00242A8D">
            <w:pPr>
              <w:pStyle w:val="ConsPlusNormal"/>
            </w:pPr>
            <w:r w:rsidRPr="00526F31">
              <w:t>Согласие всех правообладателей объекта капитального строительства в случае реконструкции такого объекта</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8.</w:t>
            </w:r>
          </w:p>
        </w:tc>
        <w:tc>
          <w:tcPr>
            <w:tcW w:w="5333" w:type="dxa"/>
          </w:tcPr>
          <w:p w:rsidR="00242A8D" w:rsidRPr="00526F31" w:rsidRDefault="00242A8D" w:rsidP="00242A8D">
            <w:pPr>
              <w:pStyle w:val="ConsPlusNormal"/>
            </w:pPr>
            <w:r w:rsidRPr="00526F31">
              <w:t>Соглашение о проведении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9.</w:t>
            </w:r>
          </w:p>
        </w:tc>
        <w:tc>
          <w:tcPr>
            <w:tcW w:w="5333" w:type="dxa"/>
          </w:tcPr>
          <w:p w:rsidR="00242A8D" w:rsidRPr="00526F31" w:rsidRDefault="00242A8D" w:rsidP="00242A8D">
            <w:pPr>
              <w:pStyle w:val="ConsPlusNormal"/>
            </w:pPr>
            <w:r w:rsidRPr="00526F31">
              <w:t>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10.</w:t>
            </w:r>
          </w:p>
        </w:tc>
        <w:tc>
          <w:tcPr>
            <w:tcW w:w="8991" w:type="dxa"/>
            <w:gridSpan w:val="4"/>
          </w:tcPr>
          <w:p w:rsidR="00242A8D" w:rsidRPr="00526F31" w:rsidRDefault="00242A8D" w:rsidP="00242A8D">
            <w:pPr>
              <w:pStyle w:val="ConsPlusNormal"/>
            </w:pPr>
            <w:r w:rsidRPr="00526F31">
              <w:t>Иной документ в соответствии с законодательством Российской Федерации (указать наименование)</w:t>
            </w:r>
          </w:p>
        </w:tc>
      </w:tr>
      <w:tr w:rsidR="00242A8D" w:rsidRPr="00526F31" w:rsidTr="00785D68">
        <w:tc>
          <w:tcPr>
            <w:tcW w:w="709" w:type="dxa"/>
          </w:tcPr>
          <w:p w:rsidR="00242A8D" w:rsidRPr="00526F31" w:rsidRDefault="00242A8D" w:rsidP="00785D68">
            <w:pPr>
              <w:pStyle w:val="ConsPlusNormal"/>
              <w:ind w:firstLine="0"/>
              <w:jc w:val="both"/>
            </w:pPr>
            <w:r w:rsidRPr="00526F31">
              <w:t>10.1</w:t>
            </w:r>
          </w:p>
        </w:tc>
        <w:tc>
          <w:tcPr>
            <w:tcW w:w="5333" w:type="dxa"/>
          </w:tcPr>
          <w:p w:rsidR="00242A8D" w:rsidRPr="00526F31" w:rsidRDefault="00242A8D" w:rsidP="00242A8D">
            <w:pPr>
              <w:pStyle w:val="ConsPlusNormal"/>
            </w:pP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10.2</w:t>
            </w:r>
          </w:p>
        </w:tc>
        <w:tc>
          <w:tcPr>
            <w:tcW w:w="5333" w:type="dxa"/>
          </w:tcPr>
          <w:p w:rsidR="00242A8D" w:rsidRPr="00526F31" w:rsidRDefault="00242A8D" w:rsidP="00242A8D">
            <w:pPr>
              <w:pStyle w:val="ConsPlusNormal"/>
            </w:pP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11.</w:t>
            </w:r>
          </w:p>
        </w:tc>
        <w:tc>
          <w:tcPr>
            <w:tcW w:w="8991" w:type="dxa"/>
            <w:gridSpan w:val="4"/>
          </w:tcPr>
          <w:p w:rsidR="00242A8D" w:rsidRPr="00526F31" w:rsidRDefault="00242A8D" w:rsidP="00242A8D">
            <w:pPr>
              <w:pStyle w:val="ConsPlusNormal"/>
            </w:pPr>
            <w:r w:rsidRPr="00526F31">
              <w:t>Сведения об электронном носителе</w:t>
            </w:r>
          </w:p>
        </w:tc>
      </w:tr>
      <w:tr w:rsidR="00242A8D" w:rsidRPr="00526F31" w:rsidTr="00785D68">
        <w:tc>
          <w:tcPr>
            <w:tcW w:w="709" w:type="dxa"/>
          </w:tcPr>
          <w:p w:rsidR="00242A8D" w:rsidRPr="00526F31" w:rsidRDefault="00242A8D" w:rsidP="00785D68">
            <w:pPr>
              <w:pStyle w:val="ConsPlusNormal"/>
              <w:ind w:firstLine="0"/>
              <w:jc w:val="both"/>
            </w:pPr>
            <w:r w:rsidRPr="00526F31">
              <w:t>11.1</w:t>
            </w:r>
          </w:p>
        </w:tc>
        <w:tc>
          <w:tcPr>
            <w:tcW w:w="5333" w:type="dxa"/>
          </w:tcPr>
          <w:p w:rsidR="00242A8D" w:rsidRPr="00526F31" w:rsidRDefault="00242A8D" w:rsidP="00242A8D">
            <w:pPr>
              <w:pStyle w:val="ConsPlusNormal"/>
            </w:pPr>
            <w:r w:rsidRPr="00526F31">
              <w:t>Наименование носителя</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r w:rsidR="00242A8D" w:rsidRPr="00526F31" w:rsidTr="00785D68">
        <w:tc>
          <w:tcPr>
            <w:tcW w:w="709" w:type="dxa"/>
          </w:tcPr>
          <w:p w:rsidR="00242A8D" w:rsidRPr="00526F31" w:rsidRDefault="00242A8D" w:rsidP="00785D68">
            <w:pPr>
              <w:pStyle w:val="ConsPlusNormal"/>
              <w:ind w:firstLine="0"/>
              <w:jc w:val="both"/>
            </w:pPr>
            <w:r w:rsidRPr="00526F31">
              <w:t>11.2</w:t>
            </w:r>
          </w:p>
        </w:tc>
        <w:tc>
          <w:tcPr>
            <w:tcW w:w="5333" w:type="dxa"/>
          </w:tcPr>
          <w:p w:rsidR="00242A8D" w:rsidRPr="00526F31" w:rsidRDefault="00242A8D" w:rsidP="00242A8D">
            <w:pPr>
              <w:pStyle w:val="ConsPlusNormal"/>
            </w:pPr>
            <w:r w:rsidRPr="00526F31">
              <w:t>Количество</w:t>
            </w:r>
          </w:p>
        </w:tc>
        <w:tc>
          <w:tcPr>
            <w:tcW w:w="994" w:type="dxa"/>
          </w:tcPr>
          <w:p w:rsidR="00242A8D" w:rsidRPr="00526F31" w:rsidRDefault="00242A8D" w:rsidP="00242A8D">
            <w:pPr>
              <w:pStyle w:val="ConsPlusNormal"/>
            </w:pPr>
          </w:p>
        </w:tc>
        <w:tc>
          <w:tcPr>
            <w:tcW w:w="1133" w:type="dxa"/>
          </w:tcPr>
          <w:p w:rsidR="00242A8D" w:rsidRPr="00526F31" w:rsidRDefault="00242A8D" w:rsidP="00242A8D">
            <w:pPr>
              <w:pStyle w:val="ConsPlusNormal"/>
            </w:pPr>
          </w:p>
        </w:tc>
        <w:tc>
          <w:tcPr>
            <w:tcW w:w="1531" w:type="dxa"/>
          </w:tcPr>
          <w:p w:rsidR="00242A8D" w:rsidRPr="00526F31" w:rsidRDefault="00242A8D" w:rsidP="00242A8D">
            <w:pPr>
              <w:pStyle w:val="ConsPlusNormal"/>
            </w:pPr>
          </w:p>
        </w:tc>
      </w:tr>
    </w:tbl>
    <w:p w:rsidR="00242A8D" w:rsidRPr="00526F31" w:rsidRDefault="00242A8D" w:rsidP="00242A8D">
      <w:pPr>
        <w:pStyle w:val="ConsPlusNormal"/>
        <w:jc w:val="both"/>
      </w:pPr>
    </w:p>
    <w:p w:rsidR="00242A8D" w:rsidRPr="00526F31" w:rsidRDefault="00242A8D" w:rsidP="00242A8D">
      <w:pPr>
        <w:pStyle w:val="ConsPlusNonformat"/>
        <w:jc w:val="both"/>
      </w:pPr>
      <w:r w:rsidRPr="00526F31">
        <w:t>(должность  законного  или  иного  уполномоченного  (подпись)  (расшифровка</w:t>
      </w:r>
    </w:p>
    <w:p w:rsidR="00242A8D" w:rsidRPr="00526F31" w:rsidRDefault="00242A8D" w:rsidP="00242A8D">
      <w:pPr>
        <w:pStyle w:val="ConsPlusNonformat"/>
        <w:jc w:val="both"/>
      </w:pPr>
      <w:r w:rsidRPr="00526F31">
        <w:t>подписи)</w:t>
      </w:r>
      <w:r w:rsidR="001D114C">
        <w:t xml:space="preserve"> </w:t>
      </w:r>
      <w:r w:rsidRPr="00526F31">
        <w:t>представителя застройщика - юридического лица)</w:t>
      </w:r>
    </w:p>
    <w:p w:rsidR="00242A8D" w:rsidRPr="00526F31" w:rsidRDefault="00242A8D" w:rsidP="00242A8D">
      <w:pPr>
        <w:pStyle w:val="ConsPlusNormal"/>
        <w:jc w:val="both"/>
      </w:pPr>
    </w:p>
    <w:p w:rsidR="00242A8D" w:rsidRPr="00526F31" w:rsidRDefault="00242A8D" w:rsidP="00242A8D">
      <w:pPr>
        <w:pStyle w:val="ConsPlusNormal"/>
        <w:ind w:firstLine="540"/>
        <w:jc w:val="both"/>
      </w:pPr>
      <w:r w:rsidRPr="00526F31">
        <w:t>--------------------------------</w:t>
      </w:r>
    </w:p>
    <w:p w:rsidR="00242A8D" w:rsidRPr="00785D68" w:rsidRDefault="00242A8D" w:rsidP="00785D68">
      <w:pPr>
        <w:pStyle w:val="ConsPlusNormal"/>
        <w:spacing w:before="220"/>
        <w:ind w:firstLine="0"/>
        <w:jc w:val="both"/>
        <w:rPr>
          <w:rFonts w:ascii="Times New Roman" w:hAnsi="Times New Roman" w:cs="Times New Roman"/>
          <w:sz w:val="26"/>
          <w:szCs w:val="26"/>
        </w:rPr>
      </w:pPr>
      <w:bookmarkStart w:id="12" w:name="P617"/>
      <w:bookmarkEnd w:id="12"/>
      <w:r w:rsidRPr="00785D68">
        <w:rPr>
          <w:rFonts w:ascii="Times New Roman" w:hAnsi="Times New Roman" w:cs="Times New Roman"/>
          <w:sz w:val="26"/>
          <w:szCs w:val="26"/>
        </w:rPr>
        <w:t>&lt;*&gt; Не заполняется в случае подачи заявления в электронном виде через ПГУ ЛО</w:t>
      </w:r>
    </w:p>
    <w:p w:rsidR="00242A8D" w:rsidRPr="00785D68" w:rsidRDefault="00242A8D" w:rsidP="00242A8D">
      <w:pPr>
        <w:pStyle w:val="ConsPlusNormal"/>
        <w:jc w:val="both"/>
        <w:rPr>
          <w:sz w:val="26"/>
          <w:szCs w:val="26"/>
        </w:rPr>
      </w:pPr>
    </w:p>
    <w:p w:rsidR="00242A8D" w:rsidRPr="00526F31" w:rsidRDefault="00242A8D" w:rsidP="00242A8D">
      <w:pPr>
        <w:pStyle w:val="ConsPlusNormal"/>
        <w:jc w:val="both"/>
      </w:pPr>
    </w:p>
    <w:p w:rsidR="00242A8D" w:rsidRPr="00526F31" w:rsidRDefault="00242A8D" w:rsidP="00242A8D">
      <w:pPr>
        <w:pStyle w:val="ConsPlusNormal"/>
        <w:jc w:val="both"/>
      </w:pPr>
    </w:p>
    <w:p w:rsidR="00242A8D" w:rsidRPr="00526F31" w:rsidRDefault="00242A8D" w:rsidP="00242A8D">
      <w:pPr>
        <w:pStyle w:val="ConsPlusNormal"/>
        <w:jc w:val="both"/>
      </w:pPr>
    </w:p>
    <w:p w:rsidR="00242A8D" w:rsidRPr="00526F31" w:rsidRDefault="00242A8D" w:rsidP="00242A8D">
      <w:pPr>
        <w:pStyle w:val="ConsPlusNormal"/>
        <w:jc w:val="both"/>
      </w:pPr>
    </w:p>
    <w:p w:rsidR="00BC5BBF" w:rsidRDefault="00BC5BBF" w:rsidP="00242A8D">
      <w:pPr>
        <w:pStyle w:val="ConsPlusNormal"/>
        <w:jc w:val="right"/>
        <w:outlineLvl w:val="2"/>
        <w:rPr>
          <w:rFonts w:ascii="Times New Roman" w:hAnsi="Times New Roman" w:cs="Times New Roman"/>
          <w:sz w:val="24"/>
          <w:szCs w:val="24"/>
        </w:rPr>
      </w:pPr>
    </w:p>
    <w:p w:rsidR="00BC5BBF" w:rsidRDefault="00BC5BBF" w:rsidP="00242A8D">
      <w:pPr>
        <w:pStyle w:val="ConsPlusNormal"/>
        <w:jc w:val="right"/>
        <w:outlineLvl w:val="2"/>
        <w:rPr>
          <w:rFonts w:ascii="Times New Roman" w:hAnsi="Times New Roman" w:cs="Times New Roman"/>
          <w:sz w:val="24"/>
          <w:szCs w:val="24"/>
        </w:rPr>
      </w:pPr>
    </w:p>
    <w:p w:rsidR="00BC5BBF" w:rsidRDefault="00BC5BBF" w:rsidP="00242A8D">
      <w:pPr>
        <w:pStyle w:val="ConsPlusNormal"/>
        <w:jc w:val="right"/>
        <w:outlineLvl w:val="2"/>
        <w:rPr>
          <w:rFonts w:ascii="Times New Roman" w:hAnsi="Times New Roman" w:cs="Times New Roman"/>
          <w:sz w:val="24"/>
          <w:szCs w:val="24"/>
        </w:rPr>
      </w:pPr>
    </w:p>
    <w:p w:rsidR="00BC5BBF" w:rsidRDefault="00BC5BBF" w:rsidP="00242A8D">
      <w:pPr>
        <w:pStyle w:val="ConsPlusNormal"/>
        <w:jc w:val="right"/>
        <w:outlineLvl w:val="2"/>
        <w:rPr>
          <w:rFonts w:ascii="Times New Roman" w:hAnsi="Times New Roman" w:cs="Times New Roman"/>
          <w:sz w:val="24"/>
          <w:szCs w:val="24"/>
        </w:rPr>
      </w:pPr>
    </w:p>
    <w:p w:rsidR="00BC5BBF" w:rsidRDefault="00BC5BBF" w:rsidP="00242A8D">
      <w:pPr>
        <w:pStyle w:val="ConsPlusNormal"/>
        <w:jc w:val="right"/>
        <w:outlineLvl w:val="2"/>
        <w:rPr>
          <w:rFonts w:ascii="Times New Roman" w:hAnsi="Times New Roman" w:cs="Times New Roman"/>
          <w:sz w:val="24"/>
          <w:szCs w:val="24"/>
        </w:rPr>
      </w:pPr>
    </w:p>
    <w:p w:rsidR="00BC5BBF" w:rsidRDefault="00BC5BBF" w:rsidP="00242A8D">
      <w:pPr>
        <w:pStyle w:val="ConsPlusNormal"/>
        <w:jc w:val="right"/>
        <w:outlineLvl w:val="2"/>
        <w:rPr>
          <w:rFonts w:ascii="Times New Roman" w:hAnsi="Times New Roman" w:cs="Times New Roman"/>
          <w:sz w:val="24"/>
          <w:szCs w:val="24"/>
        </w:rPr>
      </w:pPr>
    </w:p>
    <w:p w:rsidR="00242A8D" w:rsidRPr="00526F31" w:rsidRDefault="00242A8D" w:rsidP="00FA2767">
      <w:pPr>
        <w:pStyle w:val="ConsPlusNormal"/>
        <w:ind w:left="4536" w:firstLine="0"/>
        <w:outlineLvl w:val="2"/>
        <w:rPr>
          <w:rFonts w:ascii="Times New Roman" w:hAnsi="Times New Roman" w:cs="Times New Roman"/>
          <w:sz w:val="24"/>
          <w:szCs w:val="24"/>
        </w:rPr>
      </w:pPr>
      <w:r w:rsidRPr="00526F31">
        <w:rPr>
          <w:rFonts w:ascii="Times New Roman" w:hAnsi="Times New Roman" w:cs="Times New Roman"/>
          <w:sz w:val="24"/>
          <w:szCs w:val="24"/>
        </w:rPr>
        <w:t>Приложение</w:t>
      </w:r>
      <w:r w:rsidR="00FA2767">
        <w:rPr>
          <w:rFonts w:ascii="Times New Roman" w:hAnsi="Times New Roman" w:cs="Times New Roman"/>
          <w:sz w:val="24"/>
          <w:szCs w:val="24"/>
        </w:rPr>
        <w:t xml:space="preserve"> </w:t>
      </w:r>
      <w:r w:rsidRPr="00526F31">
        <w:rPr>
          <w:rFonts w:ascii="Times New Roman" w:hAnsi="Times New Roman" w:cs="Times New Roman"/>
          <w:sz w:val="24"/>
          <w:szCs w:val="24"/>
        </w:rPr>
        <w:t>к заявлению</w:t>
      </w:r>
      <w:r w:rsidR="00FA2767">
        <w:rPr>
          <w:rFonts w:ascii="Times New Roman" w:hAnsi="Times New Roman" w:cs="Times New Roman"/>
          <w:sz w:val="24"/>
          <w:szCs w:val="24"/>
        </w:rPr>
        <w:t xml:space="preserve"> </w:t>
      </w:r>
      <w:r w:rsidRPr="00526F31">
        <w:rPr>
          <w:rFonts w:ascii="Times New Roman" w:hAnsi="Times New Roman" w:cs="Times New Roman"/>
          <w:sz w:val="24"/>
          <w:szCs w:val="24"/>
        </w:rPr>
        <w:t>о выдаче разрешения</w:t>
      </w:r>
    </w:p>
    <w:p w:rsidR="00242A8D" w:rsidRPr="00526F31" w:rsidRDefault="00242A8D" w:rsidP="00FA2767">
      <w:pPr>
        <w:pStyle w:val="ConsPlusNormal"/>
        <w:ind w:left="4536" w:firstLine="0"/>
        <w:rPr>
          <w:rFonts w:ascii="Times New Roman" w:hAnsi="Times New Roman" w:cs="Times New Roman"/>
          <w:sz w:val="24"/>
          <w:szCs w:val="24"/>
        </w:rPr>
      </w:pPr>
      <w:r w:rsidRPr="00526F31">
        <w:rPr>
          <w:rFonts w:ascii="Times New Roman" w:hAnsi="Times New Roman" w:cs="Times New Roman"/>
          <w:sz w:val="24"/>
          <w:szCs w:val="24"/>
        </w:rPr>
        <w:t>на строительство</w:t>
      </w:r>
      <w:r w:rsidR="00FA2767">
        <w:rPr>
          <w:rFonts w:ascii="Times New Roman" w:hAnsi="Times New Roman" w:cs="Times New Roman"/>
          <w:sz w:val="24"/>
          <w:szCs w:val="24"/>
        </w:rPr>
        <w:t xml:space="preserve"> </w:t>
      </w:r>
      <w:r w:rsidRPr="00526F31">
        <w:rPr>
          <w:rFonts w:ascii="Times New Roman" w:hAnsi="Times New Roman" w:cs="Times New Roman"/>
          <w:sz w:val="24"/>
          <w:szCs w:val="24"/>
        </w:rPr>
        <w:t>от ___________ 20___ года</w:t>
      </w:r>
    </w:p>
    <w:p w:rsidR="00646009" w:rsidRPr="00526F31" w:rsidRDefault="00646009" w:rsidP="00242A8D">
      <w:pPr>
        <w:pStyle w:val="ConsPlusNormal"/>
        <w:jc w:val="right"/>
        <w:rPr>
          <w:rFonts w:ascii="Times New Roman" w:hAnsi="Times New Roman" w:cs="Times New Roman"/>
          <w:sz w:val="24"/>
          <w:szCs w:val="24"/>
        </w:rPr>
      </w:pPr>
    </w:p>
    <w:p w:rsidR="00242A8D" w:rsidRPr="008C0677" w:rsidRDefault="00242A8D" w:rsidP="00242A8D">
      <w:pPr>
        <w:pStyle w:val="ConsPlusNonformat"/>
        <w:jc w:val="both"/>
        <w:rPr>
          <w:rFonts w:ascii="Times New Roman" w:hAnsi="Times New Roman" w:cs="Times New Roman"/>
          <w:sz w:val="22"/>
          <w:szCs w:val="22"/>
        </w:rPr>
      </w:pPr>
      <w:r w:rsidRPr="00526F31">
        <w:t xml:space="preserve">                                     </w:t>
      </w:r>
      <w:r w:rsidR="008C0677">
        <w:rPr>
          <w:rFonts w:ascii="Times New Roman" w:hAnsi="Times New Roman" w:cs="Times New Roman"/>
          <w:sz w:val="22"/>
          <w:szCs w:val="22"/>
        </w:rPr>
        <w:t xml:space="preserve">Кому     </w:t>
      </w:r>
      <w:r w:rsidRPr="008C0677">
        <w:rPr>
          <w:rFonts w:ascii="Times New Roman" w:hAnsi="Times New Roman" w:cs="Times New Roman"/>
          <w:sz w:val="22"/>
          <w:szCs w:val="22"/>
        </w:rPr>
        <w:t>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008C0677">
        <w:rPr>
          <w:rFonts w:ascii="Times New Roman" w:hAnsi="Times New Roman" w:cs="Times New Roman"/>
          <w:sz w:val="22"/>
          <w:szCs w:val="22"/>
        </w:rPr>
        <w:t xml:space="preserve">   </w:t>
      </w:r>
      <w:r w:rsidRPr="008C0677">
        <w:rPr>
          <w:rFonts w:ascii="Times New Roman" w:hAnsi="Times New Roman" w:cs="Times New Roman"/>
          <w:sz w:val="22"/>
          <w:szCs w:val="22"/>
        </w:rPr>
        <w:t>(наименование застройщика</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(фамилия, имя, отчество - для граждан,</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полное наименование организации - для</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юридических лиц), его почтовый индекс</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и адрес, адрес электронной почты) </w:t>
      </w:r>
      <w:hyperlink w:anchor="P762" w:history="1">
        <w:r w:rsidRPr="008C0677">
          <w:rPr>
            <w:rFonts w:ascii="Times New Roman" w:hAnsi="Times New Roman" w:cs="Times New Roman"/>
            <w:sz w:val="22"/>
            <w:szCs w:val="22"/>
          </w:rPr>
          <w:t>*(1)</w:t>
        </w:r>
      </w:hyperlink>
    </w:p>
    <w:p w:rsidR="00242A8D" w:rsidRPr="008C0677" w:rsidRDefault="00242A8D" w:rsidP="00242A8D">
      <w:pPr>
        <w:pStyle w:val="ConsPlusNonformat"/>
        <w:jc w:val="both"/>
        <w:rPr>
          <w:rFonts w:ascii="Times New Roman" w:hAnsi="Times New Roman" w:cs="Times New Roman"/>
          <w:sz w:val="22"/>
          <w:szCs w:val="22"/>
        </w:rPr>
      </w:pP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FA2767" w:rsidRPr="008C0677">
        <w:rPr>
          <w:rFonts w:ascii="Times New Roman" w:hAnsi="Times New Roman" w:cs="Times New Roman"/>
          <w:sz w:val="22"/>
          <w:szCs w:val="22"/>
        </w:rPr>
        <w:t xml:space="preserve">                                   </w:t>
      </w:r>
      <w:r w:rsidRPr="008C0677">
        <w:rPr>
          <w:rFonts w:ascii="Times New Roman" w:hAnsi="Times New Roman" w:cs="Times New Roman"/>
          <w:sz w:val="22"/>
          <w:szCs w:val="22"/>
        </w:rPr>
        <w:t xml:space="preserve"> РАЗРЕШЕНИЕ</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w:t>
      </w:r>
      <w:r w:rsidR="008C0677" w:rsidRPr="008C0677">
        <w:rPr>
          <w:rFonts w:ascii="Times New Roman" w:hAnsi="Times New Roman" w:cs="Times New Roman"/>
          <w:sz w:val="22"/>
          <w:szCs w:val="22"/>
        </w:rPr>
        <w:t xml:space="preserve">                                     </w:t>
      </w:r>
      <w:r w:rsidRPr="008C0677">
        <w:rPr>
          <w:rFonts w:ascii="Times New Roman" w:hAnsi="Times New Roman" w:cs="Times New Roman"/>
          <w:sz w:val="22"/>
          <w:szCs w:val="22"/>
        </w:rPr>
        <w:t>на строительство</w:t>
      </w:r>
    </w:p>
    <w:p w:rsidR="00242A8D" w:rsidRPr="008C0677" w:rsidRDefault="00242A8D" w:rsidP="00242A8D">
      <w:pPr>
        <w:pStyle w:val="ConsPlusNonformat"/>
        <w:jc w:val="both"/>
        <w:rPr>
          <w:rFonts w:ascii="Times New Roman" w:hAnsi="Times New Roman" w:cs="Times New Roman"/>
          <w:sz w:val="22"/>
          <w:szCs w:val="22"/>
        </w:rPr>
      </w:pP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Дата ____________ </w:t>
      </w:r>
      <w:hyperlink w:anchor="P765" w:history="1">
        <w:r w:rsidRPr="008C0677">
          <w:rPr>
            <w:rFonts w:ascii="Times New Roman" w:hAnsi="Times New Roman" w:cs="Times New Roman"/>
            <w:sz w:val="22"/>
            <w:szCs w:val="22"/>
          </w:rPr>
          <w:t>*(2)</w:t>
        </w:r>
      </w:hyperlink>
      <w:r w:rsidRPr="008C0677">
        <w:rPr>
          <w:rFonts w:ascii="Times New Roman" w:hAnsi="Times New Roman" w:cs="Times New Roman"/>
          <w:sz w:val="22"/>
          <w:szCs w:val="22"/>
        </w:rPr>
        <w:t xml:space="preserve">                               N ____________ </w:t>
      </w:r>
      <w:hyperlink w:anchor="P766" w:history="1">
        <w:r w:rsidRPr="008C0677">
          <w:rPr>
            <w:rFonts w:ascii="Times New Roman" w:hAnsi="Times New Roman" w:cs="Times New Roman"/>
            <w:sz w:val="22"/>
            <w:szCs w:val="22"/>
          </w:rPr>
          <w:t>*(3)</w:t>
        </w:r>
      </w:hyperlink>
    </w:p>
    <w:p w:rsidR="00242A8D" w:rsidRPr="008C0677" w:rsidRDefault="00242A8D" w:rsidP="00242A8D">
      <w:pPr>
        <w:pStyle w:val="ConsPlusNonformat"/>
        <w:jc w:val="both"/>
        <w:rPr>
          <w:rFonts w:ascii="Times New Roman" w:hAnsi="Times New Roman" w:cs="Times New Roman"/>
          <w:sz w:val="22"/>
          <w:szCs w:val="22"/>
        </w:rPr>
      </w:pP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__________________________________________________________________________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(наименование уполномоченного федерального органа исполнительной власти или</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органа исполнительной власти субъекта Российской Федерации, или</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___________________________________________________________________________</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    органа  местного  самоуправления,  осуществляющих  выдачу разрешения на</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 xml:space="preserve">строительство, в   соответствии   со  </w:t>
      </w:r>
      <w:hyperlink r:id="rId14" w:history="1">
        <w:r w:rsidRPr="008C0677">
          <w:rPr>
            <w:rFonts w:ascii="Times New Roman" w:hAnsi="Times New Roman" w:cs="Times New Roman"/>
            <w:sz w:val="22"/>
            <w:szCs w:val="22"/>
          </w:rPr>
          <w:t>статьей  51</w:t>
        </w:r>
      </w:hyperlink>
      <w:r w:rsidRPr="008C0677">
        <w:rPr>
          <w:rFonts w:ascii="Times New Roman" w:hAnsi="Times New Roman" w:cs="Times New Roman"/>
          <w:sz w:val="22"/>
          <w:szCs w:val="22"/>
        </w:rPr>
        <w:t xml:space="preserve">  Градостроительного  кодекса  Российской</w:t>
      </w:r>
    </w:p>
    <w:p w:rsidR="00242A8D" w:rsidRPr="008C0677" w:rsidRDefault="00242A8D" w:rsidP="00242A8D">
      <w:pPr>
        <w:pStyle w:val="ConsPlusNonformat"/>
        <w:jc w:val="both"/>
        <w:rPr>
          <w:rFonts w:ascii="Times New Roman" w:hAnsi="Times New Roman" w:cs="Times New Roman"/>
          <w:sz w:val="22"/>
          <w:szCs w:val="22"/>
        </w:rPr>
      </w:pPr>
      <w:r w:rsidRPr="008C0677">
        <w:rPr>
          <w:rFonts w:ascii="Times New Roman" w:hAnsi="Times New Roman" w:cs="Times New Roman"/>
          <w:sz w:val="22"/>
          <w:szCs w:val="22"/>
        </w:rPr>
        <w:t>Федерации, разрешает:</w:t>
      </w:r>
    </w:p>
    <w:p w:rsidR="00242A8D" w:rsidRPr="00FA2767" w:rsidRDefault="00242A8D" w:rsidP="00242A8D">
      <w:pPr>
        <w:pStyle w:val="ConsPlusNormal"/>
        <w:jc w:val="both"/>
        <w:rPr>
          <w:rFonts w:ascii="Times New Roman" w:hAnsi="Times New Roman" w:cs="Times New Roman"/>
        </w:rPr>
      </w:pPr>
    </w:p>
    <w:tbl>
      <w:tblPr>
        <w:tblW w:w="1063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30"/>
        <w:gridCol w:w="1871"/>
        <w:gridCol w:w="1262"/>
        <w:gridCol w:w="1985"/>
        <w:gridCol w:w="141"/>
        <w:gridCol w:w="1276"/>
      </w:tblGrid>
      <w:tr w:rsidR="00242A8D" w:rsidRPr="00FA2767" w:rsidTr="00FA2767">
        <w:tc>
          <w:tcPr>
            <w:tcW w:w="567" w:type="dxa"/>
            <w:vMerge w:val="restart"/>
          </w:tcPr>
          <w:p w:rsidR="00785D68" w:rsidRPr="00FA2767" w:rsidRDefault="00785D68" w:rsidP="00242A8D">
            <w:pPr>
              <w:pStyle w:val="ConsPlusNormal"/>
              <w:jc w:val="center"/>
              <w:rPr>
                <w:rFonts w:ascii="Times New Roman" w:hAnsi="Times New Roman" w:cs="Times New Roman"/>
              </w:rPr>
            </w:pPr>
          </w:p>
          <w:p w:rsidR="00242A8D" w:rsidRPr="00FA2767" w:rsidRDefault="00242A8D" w:rsidP="00785D68">
            <w:pPr>
              <w:pStyle w:val="ConsPlusNormal"/>
              <w:ind w:firstLine="0"/>
              <w:rPr>
                <w:rFonts w:ascii="Times New Roman" w:hAnsi="Times New Roman" w:cs="Times New Roman"/>
              </w:rPr>
            </w:pPr>
            <w:r w:rsidRPr="00FA2767">
              <w:rPr>
                <w:rFonts w:ascii="Times New Roman" w:hAnsi="Times New Roman" w:cs="Times New Roman"/>
              </w:rPr>
              <w:t>1.</w:t>
            </w:r>
          </w:p>
        </w:tc>
        <w:tc>
          <w:tcPr>
            <w:tcW w:w="8789" w:type="dxa"/>
            <w:gridSpan w:val="5"/>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Строительство объекта капитального строительства </w:t>
            </w:r>
            <w:hyperlink w:anchor="P776" w:history="1">
              <w:r w:rsidRPr="00FA2767">
                <w:rPr>
                  <w:rFonts w:ascii="Times New Roman" w:hAnsi="Times New Roman" w:cs="Times New Roman"/>
                </w:rPr>
                <w:t>*(4)</w:t>
              </w:r>
            </w:hyperlink>
          </w:p>
        </w:tc>
        <w:tc>
          <w:tcPr>
            <w:tcW w:w="1276" w:type="dxa"/>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8789" w:type="dxa"/>
            <w:gridSpan w:val="5"/>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Реконструкцию объекта капитального строительства </w:t>
            </w:r>
            <w:hyperlink w:anchor="P776" w:history="1">
              <w:r w:rsidRPr="00FA2767">
                <w:rPr>
                  <w:rFonts w:ascii="Times New Roman" w:hAnsi="Times New Roman" w:cs="Times New Roman"/>
                </w:rPr>
                <w:t>*(4)</w:t>
              </w:r>
            </w:hyperlink>
          </w:p>
        </w:tc>
        <w:tc>
          <w:tcPr>
            <w:tcW w:w="1276" w:type="dxa"/>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8789" w:type="dxa"/>
            <w:gridSpan w:val="5"/>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776" w:history="1">
              <w:r w:rsidRPr="00FA2767">
                <w:rPr>
                  <w:rFonts w:ascii="Times New Roman" w:hAnsi="Times New Roman" w:cs="Times New Roman"/>
                </w:rPr>
                <w:t>*(4)</w:t>
              </w:r>
            </w:hyperlink>
          </w:p>
        </w:tc>
        <w:tc>
          <w:tcPr>
            <w:tcW w:w="1276" w:type="dxa"/>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8789" w:type="dxa"/>
            <w:gridSpan w:val="5"/>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Строительство линейного объекта (объекта капитального строительства, входящего в состав линейного объекта) </w:t>
            </w:r>
            <w:hyperlink w:anchor="P776" w:history="1">
              <w:r w:rsidRPr="00FA2767">
                <w:rPr>
                  <w:rFonts w:ascii="Times New Roman" w:hAnsi="Times New Roman" w:cs="Times New Roman"/>
                </w:rPr>
                <w:t>*(4)</w:t>
              </w:r>
            </w:hyperlink>
          </w:p>
        </w:tc>
        <w:tc>
          <w:tcPr>
            <w:tcW w:w="1276" w:type="dxa"/>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8789" w:type="dxa"/>
            <w:gridSpan w:val="5"/>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Реконструкцию линейного объекта (объекта капитального строительства, входящего в состав линейного объекта) </w:t>
            </w:r>
            <w:hyperlink w:anchor="P776" w:history="1">
              <w:r w:rsidRPr="00FA2767">
                <w:rPr>
                  <w:rFonts w:ascii="Times New Roman" w:hAnsi="Times New Roman" w:cs="Times New Roman"/>
                </w:rPr>
                <w:t>*(4)</w:t>
              </w:r>
            </w:hyperlink>
          </w:p>
        </w:tc>
        <w:tc>
          <w:tcPr>
            <w:tcW w:w="1276" w:type="dxa"/>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val="restart"/>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2.</w:t>
            </w: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Наименование объекта капитального строительства (этапа) в соответствии с проектной документацией </w:t>
            </w:r>
            <w:hyperlink w:anchor="P777" w:history="1">
              <w:r w:rsidRPr="00FA2767">
                <w:rPr>
                  <w:rFonts w:ascii="Times New Roman" w:hAnsi="Times New Roman" w:cs="Times New Roman"/>
                </w:rPr>
                <w:t>*(5)</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6663" w:type="dxa"/>
            <w:gridSpan w:val="3"/>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778" w:history="1">
              <w:r w:rsidRPr="00FA2767">
                <w:rPr>
                  <w:rFonts w:ascii="Times New Roman" w:hAnsi="Times New Roman" w:cs="Times New Roman"/>
                </w:rPr>
                <w:t>*(6)</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val="restart"/>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3.</w:t>
            </w: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Номер кадастрового квартала (кадастровых кварталов), в пределах </w:t>
            </w:r>
            <w:r w:rsidRPr="00FA2767">
              <w:rPr>
                <w:rFonts w:ascii="Times New Roman" w:hAnsi="Times New Roman" w:cs="Times New Roman"/>
              </w:rPr>
              <w:lastRenderedPageBreak/>
              <w:t xml:space="preserve">которого (которых) расположен или планируется расположение объекта капитального строительства </w:t>
            </w:r>
            <w:hyperlink w:anchor="P779" w:history="1">
              <w:r w:rsidRPr="00FA2767">
                <w:rPr>
                  <w:rFonts w:ascii="Times New Roman" w:hAnsi="Times New Roman" w:cs="Times New Roman"/>
                </w:rPr>
                <w:t>*(7)</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Кадастровый номер реконструируемого объекта капитального строительства </w:t>
            </w:r>
            <w:hyperlink w:anchor="P780" w:history="1">
              <w:r w:rsidRPr="00FA2767">
                <w:rPr>
                  <w:rFonts w:ascii="Times New Roman" w:hAnsi="Times New Roman" w:cs="Times New Roman"/>
                </w:rPr>
                <w:t>*(8)</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tcPr>
          <w:p w:rsidR="00242A8D" w:rsidRPr="00FA2767" w:rsidRDefault="00FA2767" w:rsidP="00FA2767">
            <w:pPr>
              <w:pStyle w:val="ConsPlusNormal"/>
              <w:ind w:firstLine="0"/>
              <w:jc w:val="both"/>
              <w:rPr>
                <w:rFonts w:ascii="Times New Roman" w:hAnsi="Times New Roman" w:cs="Times New Roman"/>
              </w:rPr>
            </w:pPr>
            <w:r w:rsidRPr="00FA2767">
              <w:rPr>
                <w:rFonts w:ascii="Times New Roman" w:hAnsi="Times New Roman" w:cs="Times New Roman"/>
              </w:rPr>
              <w:t>3.</w:t>
            </w:r>
            <w:r w:rsidR="00242A8D" w:rsidRPr="00FA2767">
              <w:rPr>
                <w:rFonts w:ascii="Times New Roman" w:hAnsi="Times New Roman" w:cs="Times New Roman"/>
              </w:rPr>
              <w:t>1</w:t>
            </w: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Сведения о градостроительном плане земельного участка </w:t>
            </w:r>
            <w:hyperlink w:anchor="P781" w:history="1">
              <w:r w:rsidRPr="00FA2767">
                <w:rPr>
                  <w:rFonts w:ascii="Times New Roman" w:hAnsi="Times New Roman" w:cs="Times New Roman"/>
                </w:rPr>
                <w:t>*(9)</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3.2.</w:t>
            </w: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Сведения о проекте планировки и проекте межевания территории </w:t>
            </w:r>
            <w:hyperlink w:anchor="P782" w:history="1">
              <w:r w:rsidRPr="00FA2767">
                <w:rPr>
                  <w:rFonts w:ascii="Times New Roman" w:hAnsi="Times New Roman" w:cs="Times New Roman"/>
                </w:rPr>
                <w:t>*(10)</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3.3.</w:t>
            </w:r>
          </w:p>
        </w:tc>
        <w:tc>
          <w:tcPr>
            <w:tcW w:w="6663" w:type="dxa"/>
            <w:gridSpan w:val="3"/>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783" w:history="1">
              <w:r w:rsidRPr="00FA2767">
                <w:rPr>
                  <w:rFonts w:ascii="Times New Roman" w:hAnsi="Times New Roman" w:cs="Times New Roman"/>
                </w:rPr>
                <w:t>*(11)</w:t>
              </w:r>
            </w:hyperlink>
          </w:p>
        </w:tc>
        <w:tc>
          <w:tcPr>
            <w:tcW w:w="3402" w:type="dxa"/>
            <w:gridSpan w:val="3"/>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val="restart"/>
            <w:tcBorders>
              <w:bottom w:val="nil"/>
            </w:tcBorders>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4.</w:t>
            </w:r>
          </w:p>
        </w:tc>
        <w:tc>
          <w:tcPr>
            <w:tcW w:w="10065" w:type="dxa"/>
            <w:gridSpan w:val="6"/>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784" w:history="1">
              <w:r w:rsidRPr="00FA2767">
                <w:rPr>
                  <w:rFonts w:ascii="Times New Roman" w:hAnsi="Times New Roman" w:cs="Times New Roman"/>
                </w:rPr>
                <w:t>*(12)</w:t>
              </w:r>
            </w:hyperlink>
          </w:p>
        </w:tc>
      </w:tr>
      <w:tr w:rsidR="00242A8D" w:rsidRPr="00FA2767" w:rsidTr="00FA2767">
        <w:tc>
          <w:tcPr>
            <w:tcW w:w="567" w:type="dxa"/>
            <w:vMerge/>
            <w:tcBorders>
              <w:bottom w:val="nil"/>
            </w:tcBorders>
          </w:tcPr>
          <w:p w:rsidR="00242A8D" w:rsidRPr="00FA2767" w:rsidRDefault="00242A8D" w:rsidP="00242A8D">
            <w:pPr>
              <w:rPr>
                <w:rFonts w:ascii="Times New Roman" w:hAnsi="Times New Roman"/>
              </w:rPr>
            </w:pPr>
          </w:p>
        </w:tc>
        <w:tc>
          <w:tcPr>
            <w:tcW w:w="10065" w:type="dxa"/>
            <w:gridSpan w:val="6"/>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785" w:history="1">
              <w:r w:rsidRPr="00FA2767">
                <w:rPr>
                  <w:rFonts w:ascii="Times New Roman" w:hAnsi="Times New Roman" w:cs="Times New Roman"/>
                </w:rPr>
                <w:t>*(13)</w:t>
              </w:r>
            </w:hyperlink>
          </w:p>
        </w:tc>
      </w:tr>
      <w:tr w:rsidR="00242A8D" w:rsidRPr="00FA2767" w:rsidTr="00FA2767">
        <w:tc>
          <w:tcPr>
            <w:tcW w:w="567" w:type="dxa"/>
            <w:vMerge w:val="restart"/>
            <w:tcBorders>
              <w:top w:val="nil"/>
            </w:tcBorders>
            <w:vAlign w:val="bottom"/>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5.</w:t>
            </w: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Общая площадь (кв. м):</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Площадь участка (кв. м):</w:t>
            </w: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Объем (куб. м):</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в том числе подземной части (куб. м):</w:t>
            </w: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Количество этажей (шт.):</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Высота (м):</w:t>
            </w: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Количество</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Вместимость (чел.):</w:t>
            </w: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подземных этажей (шт.):</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tcPr>
          <w:p w:rsidR="00242A8D" w:rsidRPr="00FA2767" w:rsidRDefault="00242A8D" w:rsidP="00242A8D">
            <w:pPr>
              <w:pStyle w:val="ConsPlusNormal"/>
              <w:rPr>
                <w:rFonts w:ascii="Times New Roman" w:hAnsi="Times New Roman" w:cs="Times New Roman"/>
              </w:rPr>
            </w:pP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Площадь застройки (кв. м):</w:t>
            </w:r>
          </w:p>
        </w:tc>
        <w:tc>
          <w:tcPr>
            <w:tcW w:w="1871" w:type="dxa"/>
          </w:tcPr>
          <w:p w:rsidR="00242A8D" w:rsidRPr="00FA2767" w:rsidRDefault="00242A8D" w:rsidP="00242A8D">
            <w:pPr>
              <w:pStyle w:val="ConsPlusNormal"/>
              <w:rPr>
                <w:rFonts w:ascii="Times New Roman" w:hAnsi="Times New Roman" w:cs="Times New Roman"/>
              </w:rPr>
            </w:pPr>
          </w:p>
        </w:tc>
        <w:tc>
          <w:tcPr>
            <w:tcW w:w="3247" w:type="dxa"/>
            <w:gridSpan w:val="2"/>
          </w:tcPr>
          <w:p w:rsidR="00242A8D" w:rsidRPr="00FA2767" w:rsidRDefault="00242A8D" w:rsidP="00242A8D">
            <w:pPr>
              <w:pStyle w:val="ConsPlusNormal"/>
              <w:rPr>
                <w:rFonts w:ascii="Times New Roman" w:hAnsi="Times New Roman" w:cs="Times New Roman"/>
              </w:rPr>
            </w:pPr>
          </w:p>
        </w:tc>
        <w:tc>
          <w:tcPr>
            <w:tcW w:w="1417" w:type="dxa"/>
            <w:gridSpan w:val="2"/>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3530" w:type="dxa"/>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Иные показатели </w:t>
            </w:r>
            <w:hyperlink w:anchor="P786" w:history="1">
              <w:r w:rsidRPr="00FA2767">
                <w:rPr>
                  <w:rFonts w:ascii="Times New Roman" w:hAnsi="Times New Roman" w:cs="Times New Roman"/>
                </w:rPr>
                <w:t>*(14)</w:t>
              </w:r>
            </w:hyperlink>
            <w:r w:rsidRPr="00FA2767">
              <w:rPr>
                <w:rFonts w:ascii="Times New Roman" w:hAnsi="Times New Roman" w:cs="Times New Roman"/>
              </w:rPr>
              <w:t>:</w:t>
            </w:r>
          </w:p>
        </w:tc>
        <w:tc>
          <w:tcPr>
            <w:tcW w:w="6535" w:type="dxa"/>
            <w:gridSpan w:val="5"/>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Borders>
              <w:top w:val="nil"/>
            </w:tcBorders>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Адрес (местоположение) объекта </w:t>
            </w:r>
            <w:hyperlink w:anchor="P787" w:history="1">
              <w:r w:rsidRPr="00FA2767">
                <w:rPr>
                  <w:rFonts w:ascii="Times New Roman" w:hAnsi="Times New Roman" w:cs="Times New Roman"/>
                </w:rPr>
                <w:t>*(15)</w:t>
              </w:r>
            </w:hyperlink>
            <w:r w:rsidRPr="00FA2767">
              <w:rPr>
                <w:rFonts w:ascii="Times New Roman" w:hAnsi="Times New Roman" w:cs="Times New Roman"/>
              </w:rPr>
              <w:t>:</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val="restart"/>
          </w:tcPr>
          <w:p w:rsidR="00242A8D" w:rsidRPr="00FA2767" w:rsidRDefault="00242A8D" w:rsidP="00FA2767">
            <w:pPr>
              <w:pStyle w:val="ConsPlusNormal"/>
              <w:ind w:firstLine="0"/>
              <w:rPr>
                <w:rFonts w:ascii="Times New Roman" w:hAnsi="Times New Roman" w:cs="Times New Roman"/>
              </w:rPr>
            </w:pPr>
            <w:r w:rsidRPr="00FA2767">
              <w:rPr>
                <w:rFonts w:ascii="Times New Roman" w:hAnsi="Times New Roman" w:cs="Times New Roman"/>
              </w:rPr>
              <w:t>6.</w:t>
            </w:r>
          </w:p>
        </w:tc>
        <w:tc>
          <w:tcPr>
            <w:tcW w:w="10065" w:type="dxa"/>
            <w:gridSpan w:val="6"/>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Краткие проектные характеристики линейного объекта </w:t>
            </w:r>
            <w:hyperlink w:anchor="P788" w:history="1">
              <w:r w:rsidRPr="00FA2767">
                <w:rPr>
                  <w:rFonts w:ascii="Times New Roman" w:hAnsi="Times New Roman" w:cs="Times New Roman"/>
                </w:rPr>
                <w:t>*(16)</w:t>
              </w:r>
            </w:hyperlink>
            <w:r w:rsidRPr="00FA2767">
              <w:rPr>
                <w:rFonts w:ascii="Times New Roman" w:hAnsi="Times New Roman" w:cs="Times New Roman"/>
              </w:rPr>
              <w:t>:</w:t>
            </w: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Категория: (класс)</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Протяженность:</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Мощность (пропускная способность, грузооборот, интенсивность движения):</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Тип (КЛ, ВЛ, КВЛ), уровень напряжения линий электропередачи</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Перечень конструктивных элементов, оказывающих влияние на безопасность:</w:t>
            </w:r>
          </w:p>
        </w:tc>
        <w:tc>
          <w:tcPr>
            <w:tcW w:w="4664" w:type="dxa"/>
            <w:gridSpan w:val="4"/>
          </w:tcPr>
          <w:p w:rsidR="00242A8D" w:rsidRPr="00FA2767" w:rsidRDefault="00242A8D" w:rsidP="00242A8D">
            <w:pPr>
              <w:pStyle w:val="ConsPlusNormal"/>
              <w:rPr>
                <w:rFonts w:ascii="Times New Roman" w:hAnsi="Times New Roman" w:cs="Times New Roman"/>
              </w:rPr>
            </w:pPr>
          </w:p>
        </w:tc>
      </w:tr>
      <w:tr w:rsidR="00242A8D" w:rsidRPr="00FA2767" w:rsidTr="00FA2767">
        <w:tc>
          <w:tcPr>
            <w:tcW w:w="567" w:type="dxa"/>
            <w:vMerge/>
          </w:tcPr>
          <w:p w:rsidR="00242A8D" w:rsidRPr="00FA2767" w:rsidRDefault="00242A8D" w:rsidP="00242A8D">
            <w:pPr>
              <w:rPr>
                <w:rFonts w:ascii="Times New Roman" w:hAnsi="Times New Roman"/>
              </w:rPr>
            </w:pPr>
          </w:p>
        </w:tc>
        <w:tc>
          <w:tcPr>
            <w:tcW w:w="5401" w:type="dxa"/>
            <w:gridSpan w:val="2"/>
            <w:vAlign w:val="bottom"/>
          </w:tcPr>
          <w:p w:rsidR="00242A8D" w:rsidRPr="00FA2767" w:rsidRDefault="00242A8D" w:rsidP="00242A8D">
            <w:pPr>
              <w:pStyle w:val="ConsPlusNormal"/>
              <w:rPr>
                <w:rFonts w:ascii="Times New Roman" w:hAnsi="Times New Roman" w:cs="Times New Roman"/>
              </w:rPr>
            </w:pPr>
            <w:r w:rsidRPr="00FA2767">
              <w:rPr>
                <w:rFonts w:ascii="Times New Roman" w:hAnsi="Times New Roman" w:cs="Times New Roman"/>
              </w:rPr>
              <w:t xml:space="preserve">Иные показатели </w:t>
            </w:r>
            <w:hyperlink w:anchor="P789" w:history="1">
              <w:r w:rsidRPr="00FA2767">
                <w:rPr>
                  <w:rFonts w:ascii="Times New Roman" w:hAnsi="Times New Roman" w:cs="Times New Roman"/>
                </w:rPr>
                <w:t>*(17)</w:t>
              </w:r>
            </w:hyperlink>
            <w:r w:rsidRPr="00FA2767">
              <w:rPr>
                <w:rFonts w:ascii="Times New Roman" w:hAnsi="Times New Roman" w:cs="Times New Roman"/>
              </w:rPr>
              <w:t>:</w:t>
            </w:r>
          </w:p>
        </w:tc>
        <w:tc>
          <w:tcPr>
            <w:tcW w:w="4664" w:type="dxa"/>
            <w:gridSpan w:val="4"/>
          </w:tcPr>
          <w:p w:rsidR="00242A8D" w:rsidRPr="00FA2767" w:rsidRDefault="00242A8D" w:rsidP="00242A8D">
            <w:pPr>
              <w:pStyle w:val="ConsPlusNormal"/>
              <w:rPr>
                <w:rFonts w:ascii="Times New Roman" w:hAnsi="Times New Roman" w:cs="Times New Roman"/>
              </w:rPr>
            </w:pPr>
          </w:p>
        </w:tc>
      </w:tr>
    </w:tbl>
    <w:p w:rsidR="00242A8D" w:rsidRPr="00FA2767" w:rsidRDefault="00242A8D" w:rsidP="00242A8D">
      <w:pPr>
        <w:pStyle w:val="ConsPlusNormal"/>
        <w:jc w:val="both"/>
        <w:rPr>
          <w:rFonts w:ascii="Times New Roman" w:hAnsi="Times New Roman" w:cs="Times New Roman"/>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Срок  действия  настоящего разрешения - до "___" ___________ 20___ г. в</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соответствии с ____________________________________________________________</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_____________________________________________________________________ </w:t>
      </w:r>
      <w:hyperlink w:anchor="P790" w:history="1">
        <w:r w:rsidRPr="00FA2767">
          <w:rPr>
            <w:rFonts w:ascii="Times New Roman" w:hAnsi="Times New Roman" w:cs="Times New Roman"/>
            <w:sz w:val="24"/>
            <w:szCs w:val="24"/>
          </w:rPr>
          <w:t>*(18)</w:t>
        </w:r>
      </w:hyperlink>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_______________________________     _____________     _____________________</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lastRenderedPageBreak/>
        <w:t>(должность уполномоченного лица        подпись        (расшифровка подписи)</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органа, осуществляющего выдачу</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разрешения на строительство)</w:t>
      </w:r>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"___" ___________ 20___ г.</w:t>
      </w:r>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М.П.</w:t>
      </w:r>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Действие настоящего разрешения продлено до "___" ___________ 20___ г.</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_______________________________     _____________     _____________________</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(должность уполномоченного лица        подпись        (расшифровка подписи)</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органа, осуществляющего выдачу</w:t>
      </w: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разрешения на строительство)</w:t>
      </w:r>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"___" ___________ 20___ г.</w:t>
      </w:r>
    </w:p>
    <w:p w:rsidR="00242A8D" w:rsidRPr="00FA2767" w:rsidRDefault="00242A8D" w:rsidP="00242A8D">
      <w:pPr>
        <w:pStyle w:val="ConsPlusNonformat"/>
        <w:jc w:val="both"/>
        <w:rPr>
          <w:rFonts w:ascii="Times New Roman" w:hAnsi="Times New Roman" w:cs="Times New Roman"/>
          <w:sz w:val="24"/>
          <w:szCs w:val="24"/>
        </w:rPr>
      </w:pPr>
    </w:p>
    <w:p w:rsidR="00242A8D" w:rsidRPr="00FA2767" w:rsidRDefault="00242A8D" w:rsidP="00242A8D">
      <w:pPr>
        <w:pStyle w:val="ConsPlusNonformat"/>
        <w:jc w:val="both"/>
        <w:rPr>
          <w:rFonts w:ascii="Times New Roman" w:hAnsi="Times New Roman" w:cs="Times New Roman"/>
          <w:sz w:val="24"/>
          <w:szCs w:val="24"/>
        </w:rPr>
      </w:pPr>
      <w:r w:rsidRPr="00FA2767">
        <w:rPr>
          <w:rFonts w:ascii="Times New Roman" w:hAnsi="Times New Roman" w:cs="Times New Roman"/>
          <w:sz w:val="24"/>
          <w:szCs w:val="24"/>
        </w:rPr>
        <w:t xml:space="preserve">    М.П.</w:t>
      </w:r>
    </w:p>
    <w:p w:rsidR="00242A8D" w:rsidRPr="00526F31" w:rsidRDefault="00242A8D" w:rsidP="00242A8D">
      <w:pPr>
        <w:pStyle w:val="ConsPlusNormal"/>
        <w:jc w:val="both"/>
      </w:pPr>
    </w:p>
    <w:p w:rsidR="00242A8D" w:rsidRPr="00526F31" w:rsidRDefault="00242A8D" w:rsidP="00242A8D">
      <w:pPr>
        <w:pStyle w:val="ConsPlusNormal"/>
        <w:ind w:firstLine="540"/>
        <w:jc w:val="both"/>
      </w:pPr>
      <w:r w:rsidRPr="00526F31">
        <w:t>--------------------------------</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3" w:name="P762"/>
      <w:bookmarkEnd w:id="13"/>
      <w:r w:rsidRPr="008C0677">
        <w:rPr>
          <w:rFonts w:ascii="Times New Roman" w:hAnsi="Times New Roman" w:cs="Times New Roman"/>
          <w:sz w:val="24"/>
          <w:szCs w:val="24"/>
        </w:rPr>
        <w:t>*(1) Указываются:</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 xml:space="preserve">- полное наименование организации в соответствии со </w:t>
      </w:r>
      <w:hyperlink r:id="rId15" w:history="1">
        <w:r w:rsidRPr="008C0677">
          <w:rPr>
            <w:rFonts w:ascii="Times New Roman" w:hAnsi="Times New Roman" w:cs="Times New Roman"/>
            <w:sz w:val="24"/>
            <w:szCs w:val="24"/>
          </w:rPr>
          <w:t>статьей 54</w:t>
        </w:r>
      </w:hyperlink>
      <w:r w:rsidRPr="008C0677">
        <w:rPr>
          <w:rFonts w:ascii="Times New Roman" w:hAnsi="Times New Roman" w:cs="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4" w:name="P765"/>
      <w:bookmarkEnd w:id="14"/>
      <w:r w:rsidRPr="008C0677">
        <w:rPr>
          <w:rFonts w:ascii="Times New Roman" w:hAnsi="Times New Roman" w:cs="Times New Roman"/>
          <w:sz w:val="24"/>
          <w:szCs w:val="24"/>
        </w:rPr>
        <w:t>*(2) Указывается дата подписания разрешения на строительство.</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5" w:name="P766"/>
      <w:bookmarkEnd w:id="15"/>
      <w:r w:rsidRPr="008C0677">
        <w:rPr>
          <w:rFonts w:ascii="Times New Roman" w:hAnsi="Times New Roman" w:cs="Times New Roman"/>
          <w:sz w:val="24"/>
          <w:szCs w:val="24"/>
        </w:rPr>
        <w:t xml:space="preserve">*(3) Указывается номер разрешения на строительство, присвоенный органом, осуществляющим выдачу разрешения на строительство, который имеет </w:t>
      </w:r>
      <w:hyperlink w:anchor="P767" w:history="1">
        <w:r w:rsidRPr="008C0677">
          <w:rPr>
            <w:rFonts w:ascii="Times New Roman" w:hAnsi="Times New Roman" w:cs="Times New Roman"/>
            <w:sz w:val="24"/>
            <w:szCs w:val="24"/>
          </w:rPr>
          <w:t>структуру А</w:t>
        </w:r>
      </w:hyperlink>
      <w:r w:rsidRPr="008C0677">
        <w:rPr>
          <w:rFonts w:ascii="Times New Roman" w:hAnsi="Times New Roman" w:cs="Times New Roman"/>
          <w:sz w:val="24"/>
          <w:szCs w:val="24"/>
        </w:rPr>
        <w:t xml:space="preserve"> - </w:t>
      </w:r>
      <w:hyperlink w:anchor="P769" w:history="1">
        <w:r w:rsidRPr="008C0677">
          <w:rPr>
            <w:rFonts w:ascii="Times New Roman" w:hAnsi="Times New Roman" w:cs="Times New Roman"/>
            <w:sz w:val="24"/>
            <w:szCs w:val="24"/>
          </w:rPr>
          <w:t>Б</w:t>
        </w:r>
      </w:hyperlink>
      <w:r w:rsidRPr="008C0677">
        <w:rPr>
          <w:rFonts w:ascii="Times New Roman" w:hAnsi="Times New Roman" w:cs="Times New Roman"/>
          <w:sz w:val="24"/>
          <w:szCs w:val="24"/>
        </w:rPr>
        <w:t xml:space="preserve"> - </w:t>
      </w:r>
      <w:hyperlink w:anchor="P770" w:history="1">
        <w:r w:rsidRPr="008C0677">
          <w:rPr>
            <w:rFonts w:ascii="Times New Roman" w:hAnsi="Times New Roman" w:cs="Times New Roman"/>
            <w:sz w:val="24"/>
            <w:szCs w:val="24"/>
          </w:rPr>
          <w:t>В</w:t>
        </w:r>
      </w:hyperlink>
      <w:r w:rsidRPr="008C0677">
        <w:rPr>
          <w:rFonts w:ascii="Times New Roman" w:hAnsi="Times New Roman" w:cs="Times New Roman"/>
          <w:sz w:val="24"/>
          <w:szCs w:val="24"/>
        </w:rPr>
        <w:t xml:space="preserve"> - </w:t>
      </w:r>
      <w:hyperlink w:anchor="P771" w:history="1">
        <w:r w:rsidRPr="008C0677">
          <w:rPr>
            <w:rFonts w:ascii="Times New Roman" w:hAnsi="Times New Roman" w:cs="Times New Roman"/>
            <w:sz w:val="24"/>
            <w:szCs w:val="24"/>
          </w:rPr>
          <w:t>Г</w:t>
        </w:r>
      </w:hyperlink>
      <w:r w:rsidRPr="008C0677">
        <w:rPr>
          <w:rFonts w:ascii="Times New Roman" w:hAnsi="Times New Roman" w:cs="Times New Roman"/>
          <w:sz w:val="24"/>
          <w:szCs w:val="24"/>
        </w:rPr>
        <w:t>, где:</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6" w:name="P767"/>
      <w:bookmarkEnd w:id="16"/>
      <w:r w:rsidRPr="008C0677">
        <w:rPr>
          <w:rFonts w:ascii="Times New Roman" w:hAnsi="Times New Roman" w:cs="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В случае, если объект расположен на территории двух и более субъектов Российской Федерации, указывается номер "00";</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7" w:name="P769"/>
      <w:bookmarkEnd w:id="17"/>
      <w:r w:rsidRPr="008C0677">
        <w:rPr>
          <w:rFonts w:ascii="Times New Roman" w:hAnsi="Times New Roman" w:cs="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8" w:name="P770"/>
      <w:bookmarkEnd w:id="18"/>
      <w:r w:rsidRPr="008C0677">
        <w:rPr>
          <w:rFonts w:ascii="Times New Roman" w:hAnsi="Times New Roman" w:cs="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19" w:name="P771"/>
      <w:bookmarkEnd w:id="19"/>
      <w:r w:rsidRPr="008C0677">
        <w:rPr>
          <w:rFonts w:ascii="Times New Roman" w:hAnsi="Times New Roman" w:cs="Times New Roman"/>
          <w:sz w:val="24"/>
          <w:szCs w:val="24"/>
        </w:rPr>
        <w:t>Г - год выдачи разрешения на строительство (полностью).</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Составные части номера отделяются друг от друга знаком "-". Цифровые индексы обозначаются арабскими цифрами.</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0" w:name="P776"/>
      <w:bookmarkEnd w:id="20"/>
      <w:r w:rsidRPr="008C0677">
        <w:rPr>
          <w:rFonts w:ascii="Times New Roman" w:hAnsi="Times New Roman" w:cs="Times New Roman"/>
          <w:sz w:val="24"/>
          <w:szCs w:val="24"/>
        </w:rPr>
        <w:t>*(4) Указывается один из перечисленных видов строительства (реконструкции), на который оформляется разрешение на строительство.</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1" w:name="P777"/>
      <w:bookmarkEnd w:id="21"/>
      <w:r w:rsidRPr="008C0677">
        <w:rPr>
          <w:rFonts w:ascii="Times New Roman" w:hAnsi="Times New Roman" w:cs="Times New Roman"/>
          <w:sz w:val="24"/>
          <w:szCs w:val="24"/>
        </w:rPr>
        <w:lastRenderedPageBreak/>
        <w:t>*(5)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2" w:name="P778"/>
      <w:bookmarkEnd w:id="22"/>
      <w:r w:rsidRPr="008C0677">
        <w:rPr>
          <w:rFonts w:ascii="Times New Roman" w:hAnsi="Times New Roman" w:cs="Times New Roman"/>
          <w:sz w:val="24"/>
          <w:szCs w:val="24"/>
        </w:rPr>
        <w:t>*(6)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3" w:name="P779"/>
      <w:bookmarkEnd w:id="23"/>
      <w:r w:rsidRPr="008C0677">
        <w:rPr>
          <w:rFonts w:ascii="Times New Roman" w:hAnsi="Times New Roman" w:cs="Times New Roman"/>
          <w:sz w:val="24"/>
          <w:szCs w:val="24"/>
        </w:rPr>
        <w:t>*(7) Заполнение не является обязательным при выдаче разрешения на строительство (реконструкцию) линейного объекта.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4" w:name="P780"/>
      <w:bookmarkEnd w:id="24"/>
      <w:r w:rsidRPr="008C0677">
        <w:rPr>
          <w:rFonts w:ascii="Times New Roman" w:hAnsi="Times New Roman" w:cs="Times New Roman"/>
          <w:sz w:val="24"/>
          <w:szCs w:val="24"/>
        </w:rPr>
        <w:t>*(8)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5" w:name="P781"/>
      <w:bookmarkEnd w:id="25"/>
      <w:r w:rsidRPr="008C0677">
        <w:rPr>
          <w:rFonts w:ascii="Times New Roman" w:hAnsi="Times New Roman" w:cs="Times New Roman"/>
          <w:sz w:val="24"/>
          <w:szCs w:val="24"/>
        </w:rPr>
        <w:t>*(9)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6" w:name="P782"/>
      <w:bookmarkEnd w:id="26"/>
      <w:r w:rsidRPr="008C0677">
        <w:rPr>
          <w:rFonts w:ascii="Times New Roman" w:hAnsi="Times New Roman" w:cs="Times New Roman"/>
          <w:sz w:val="24"/>
          <w:szCs w:val="24"/>
        </w:rPr>
        <w:t>*(10)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7" w:name="P783"/>
      <w:bookmarkEnd w:id="27"/>
      <w:r w:rsidRPr="008C0677">
        <w:rPr>
          <w:rFonts w:ascii="Times New Roman" w:hAnsi="Times New Roman" w:cs="Times New Roman"/>
          <w:sz w:val="24"/>
          <w:szCs w:val="24"/>
        </w:rPr>
        <w:t>*(11) Указывается кем, когда разработана проектная документация (реквизиты документа, наименование проектной организации).</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8" w:name="P784"/>
      <w:bookmarkEnd w:id="28"/>
      <w:r w:rsidRPr="008C0677">
        <w:rPr>
          <w:rFonts w:ascii="Times New Roman" w:hAnsi="Times New Roman" w:cs="Times New Roman"/>
          <w:sz w:val="24"/>
          <w:szCs w:val="24"/>
        </w:rPr>
        <w:t>*(12) В отношении линейных объектов допускается заполнение не всех граф раздела.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29" w:name="P785"/>
      <w:bookmarkEnd w:id="29"/>
      <w:r w:rsidRPr="008C0677">
        <w:rPr>
          <w:rFonts w:ascii="Times New Roman" w:hAnsi="Times New Roman" w:cs="Times New Roman"/>
          <w:sz w:val="24"/>
          <w:szCs w:val="24"/>
        </w:rPr>
        <w:t>*(13)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30" w:name="P786"/>
      <w:bookmarkEnd w:id="30"/>
      <w:r w:rsidRPr="008C0677">
        <w:rPr>
          <w:rFonts w:ascii="Times New Roman" w:hAnsi="Times New Roman" w:cs="Times New Roman"/>
          <w:sz w:val="24"/>
          <w:szCs w:val="24"/>
        </w:rPr>
        <w:t>*(14)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31" w:name="P787"/>
      <w:bookmarkEnd w:id="31"/>
      <w:r w:rsidRPr="008C0677">
        <w:rPr>
          <w:rFonts w:ascii="Times New Roman" w:hAnsi="Times New Roman" w:cs="Times New Roman"/>
          <w:sz w:val="24"/>
          <w:szCs w:val="24"/>
        </w:rPr>
        <w:t>*(15)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32" w:name="P788"/>
      <w:bookmarkEnd w:id="32"/>
      <w:r w:rsidRPr="008C0677">
        <w:rPr>
          <w:rFonts w:ascii="Times New Roman" w:hAnsi="Times New Roman" w:cs="Times New Roman"/>
          <w:sz w:val="24"/>
          <w:szCs w:val="24"/>
        </w:rPr>
        <w:t>*(16)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33" w:name="P789"/>
      <w:bookmarkEnd w:id="33"/>
      <w:r w:rsidRPr="008C0677">
        <w:rPr>
          <w:rFonts w:ascii="Times New Roman" w:hAnsi="Times New Roman" w:cs="Times New Roman"/>
          <w:sz w:val="24"/>
          <w:szCs w:val="24"/>
        </w:rPr>
        <w:t xml:space="preserve">*(17) Указываются дополнительные характеристики, необходимые для осуществления </w:t>
      </w:r>
      <w:r w:rsidRPr="008C0677">
        <w:rPr>
          <w:rFonts w:ascii="Times New Roman" w:hAnsi="Times New Roman" w:cs="Times New Roman"/>
          <w:sz w:val="24"/>
          <w:szCs w:val="24"/>
        </w:rPr>
        <w:lastRenderedPageBreak/>
        <w:t>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42A8D" w:rsidRPr="008C0677" w:rsidRDefault="00242A8D" w:rsidP="00242A8D">
      <w:pPr>
        <w:pStyle w:val="ConsPlusNormal"/>
        <w:spacing w:before="220"/>
        <w:ind w:firstLine="540"/>
        <w:jc w:val="both"/>
        <w:rPr>
          <w:rFonts w:ascii="Times New Roman" w:hAnsi="Times New Roman" w:cs="Times New Roman"/>
          <w:sz w:val="24"/>
          <w:szCs w:val="24"/>
        </w:rPr>
      </w:pPr>
      <w:bookmarkStart w:id="34" w:name="P790"/>
      <w:bookmarkEnd w:id="34"/>
      <w:r w:rsidRPr="008C0677">
        <w:rPr>
          <w:rFonts w:ascii="Times New Roman" w:hAnsi="Times New Roman" w:cs="Times New Roman"/>
          <w:sz w:val="24"/>
          <w:szCs w:val="24"/>
        </w:rPr>
        <w:t>*(18) Указываются основания для установления срока действия разрешения на строительство:</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 проектная документация (раздел);</w:t>
      </w:r>
    </w:p>
    <w:p w:rsidR="00242A8D" w:rsidRPr="008C0677" w:rsidRDefault="00242A8D" w:rsidP="00242A8D">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 нормативный правовой акт (номер, дата, статья).</w:t>
      </w:r>
    </w:p>
    <w:p w:rsidR="00242A8D" w:rsidRPr="008C0677" w:rsidRDefault="00242A8D" w:rsidP="00970868">
      <w:pPr>
        <w:pStyle w:val="ConsPlusNormal"/>
        <w:spacing w:before="220"/>
        <w:ind w:firstLine="540"/>
        <w:jc w:val="both"/>
        <w:rPr>
          <w:rFonts w:ascii="Times New Roman" w:hAnsi="Times New Roman" w:cs="Times New Roman"/>
          <w:sz w:val="24"/>
          <w:szCs w:val="24"/>
        </w:rPr>
      </w:pPr>
      <w:r w:rsidRPr="008C0677">
        <w:rPr>
          <w:rFonts w:ascii="Times New Roman" w:hAnsi="Times New Roman" w:cs="Times New Roman"/>
          <w:sz w:val="24"/>
          <w:szCs w:val="24"/>
        </w:rPr>
        <w:t>*(19)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940D8A" w:rsidRDefault="00940D8A" w:rsidP="00970868">
      <w:pPr>
        <w:pStyle w:val="ConsPlusNormal"/>
        <w:spacing w:before="220"/>
        <w:ind w:firstLine="540"/>
        <w:jc w:val="both"/>
        <w:rPr>
          <w:rFonts w:ascii="Times New Roman" w:hAnsi="Times New Roman" w:cs="Times New Roman"/>
          <w:sz w:val="28"/>
          <w:szCs w:val="28"/>
        </w:rPr>
      </w:pPr>
    </w:p>
    <w:p w:rsidR="00940D8A" w:rsidRPr="00526F31" w:rsidRDefault="00940D8A" w:rsidP="00970868">
      <w:pPr>
        <w:pStyle w:val="ConsPlusNormal"/>
        <w:spacing w:before="220"/>
        <w:ind w:firstLine="540"/>
        <w:jc w:val="both"/>
      </w:pPr>
    </w:p>
    <w:p w:rsidR="00242A8D" w:rsidRPr="00526F31" w:rsidRDefault="00242A8D" w:rsidP="00242A8D">
      <w:pPr>
        <w:pStyle w:val="ConsPlusNormal"/>
        <w:jc w:val="both"/>
      </w:pPr>
    </w:p>
    <w:p w:rsidR="00BC5BBF" w:rsidRDefault="00BC5BBF" w:rsidP="00242A8D">
      <w:pPr>
        <w:pStyle w:val="ConsPlusNormal"/>
        <w:ind w:firstLine="4678"/>
        <w:jc w:val="center"/>
        <w:outlineLvl w:val="1"/>
        <w:rPr>
          <w:rFonts w:ascii="Times New Roman" w:hAnsi="Times New Roman" w:cs="Times New Roman"/>
          <w:sz w:val="24"/>
          <w:szCs w:val="24"/>
        </w:rPr>
      </w:pPr>
    </w:p>
    <w:p w:rsidR="00BC5BBF" w:rsidRDefault="00BC5BBF" w:rsidP="00242A8D">
      <w:pPr>
        <w:pStyle w:val="ConsPlusNormal"/>
        <w:ind w:firstLine="4678"/>
        <w:jc w:val="center"/>
        <w:outlineLvl w:val="1"/>
        <w:rPr>
          <w:rFonts w:ascii="Times New Roman" w:hAnsi="Times New Roman" w:cs="Times New Roman"/>
          <w:sz w:val="24"/>
          <w:szCs w:val="24"/>
        </w:rPr>
      </w:pPr>
    </w:p>
    <w:p w:rsidR="00BC5BBF" w:rsidRDefault="00BC5BBF"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8C0677" w:rsidRDefault="008C0677" w:rsidP="00242A8D">
      <w:pPr>
        <w:pStyle w:val="ConsPlusNormal"/>
        <w:ind w:firstLine="4678"/>
        <w:jc w:val="center"/>
        <w:outlineLvl w:val="1"/>
        <w:rPr>
          <w:rFonts w:ascii="Times New Roman" w:hAnsi="Times New Roman" w:cs="Times New Roman"/>
          <w:sz w:val="24"/>
          <w:szCs w:val="24"/>
        </w:rPr>
      </w:pPr>
    </w:p>
    <w:p w:rsidR="00242A8D" w:rsidRPr="00526F31" w:rsidRDefault="00242A8D" w:rsidP="00242A8D">
      <w:pPr>
        <w:pStyle w:val="ConsPlusNormal"/>
        <w:ind w:firstLine="4678"/>
        <w:jc w:val="center"/>
        <w:outlineLvl w:val="1"/>
        <w:rPr>
          <w:rFonts w:ascii="Times New Roman" w:hAnsi="Times New Roman" w:cs="Times New Roman"/>
          <w:sz w:val="24"/>
          <w:szCs w:val="24"/>
        </w:rPr>
      </w:pPr>
      <w:r w:rsidRPr="00526F31">
        <w:rPr>
          <w:rFonts w:ascii="Times New Roman" w:hAnsi="Times New Roman" w:cs="Times New Roman"/>
          <w:sz w:val="24"/>
          <w:szCs w:val="24"/>
        </w:rPr>
        <w:t>Приложение № 2</w:t>
      </w:r>
    </w:p>
    <w:p w:rsidR="00242A8D" w:rsidRPr="00526F31" w:rsidRDefault="00242A8D" w:rsidP="00242A8D">
      <w:pPr>
        <w:pStyle w:val="ConsPlusNormal"/>
        <w:ind w:firstLine="4678"/>
        <w:jc w:val="center"/>
        <w:rPr>
          <w:rFonts w:ascii="Times New Roman" w:hAnsi="Times New Roman" w:cs="Times New Roman"/>
          <w:sz w:val="24"/>
          <w:szCs w:val="24"/>
        </w:rPr>
      </w:pPr>
      <w:r w:rsidRPr="00526F31">
        <w:rPr>
          <w:rFonts w:ascii="Times New Roman" w:hAnsi="Times New Roman" w:cs="Times New Roman"/>
          <w:sz w:val="24"/>
          <w:szCs w:val="24"/>
        </w:rPr>
        <w:t>к административному регламенту</w:t>
      </w:r>
    </w:p>
    <w:p w:rsidR="00242A8D" w:rsidRPr="00526F31" w:rsidRDefault="00242A8D" w:rsidP="00242A8D">
      <w:pPr>
        <w:pStyle w:val="ConsPlusNormal"/>
        <w:ind w:firstLine="4678"/>
        <w:jc w:val="center"/>
        <w:rPr>
          <w:rFonts w:ascii="Times New Roman" w:hAnsi="Times New Roman" w:cs="Times New Roman"/>
          <w:sz w:val="24"/>
          <w:szCs w:val="24"/>
        </w:rPr>
      </w:pPr>
      <w:r w:rsidRPr="00526F31">
        <w:rPr>
          <w:rFonts w:ascii="Times New Roman" w:hAnsi="Times New Roman" w:cs="Times New Roman"/>
          <w:sz w:val="24"/>
          <w:szCs w:val="24"/>
        </w:rPr>
        <w:t>по предоставлению муниципальной услуги</w:t>
      </w:r>
    </w:p>
    <w:p w:rsidR="00242A8D" w:rsidRPr="00526F31" w:rsidRDefault="00242A8D" w:rsidP="00242A8D">
      <w:pPr>
        <w:pStyle w:val="ConsPlusNormal"/>
        <w:ind w:firstLine="4678"/>
        <w:jc w:val="center"/>
        <w:rPr>
          <w:rFonts w:ascii="Times New Roman" w:hAnsi="Times New Roman" w:cs="Times New Roman"/>
          <w:sz w:val="24"/>
          <w:szCs w:val="24"/>
        </w:rPr>
      </w:pPr>
      <w:r w:rsidRPr="00526F31">
        <w:rPr>
          <w:rFonts w:ascii="Times New Roman" w:hAnsi="Times New Roman" w:cs="Times New Roman"/>
          <w:sz w:val="24"/>
          <w:szCs w:val="24"/>
        </w:rPr>
        <w:t>"Выдача разрешения на строительство"</w:t>
      </w:r>
    </w:p>
    <w:p w:rsidR="00242A8D" w:rsidRPr="00526F31" w:rsidRDefault="00242A8D" w:rsidP="00242A8D">
      <w:pPr>
        <w:pStyle w:val="ConsPlusNormal"/>
        <w:jc w:val="both"/>
      </w:pPr>
    </w:p>
    <w:p w:rsidR="00242A8D" w:rsidRPr="00526F31" w:rsidRDefault="00242A8D" w:rsidP="00242A8D">
      <w:pPr>
        <w:pStyle w:val="ConsPlusNormal"/>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Кабардино-Балкарская Республика, </w:t>
      </w:r>
      <w:r w:rsidR="00F50705" w:rsidRPr="00526F31">
        <w:rPr>
          <w:rFonts w:ascii="Times New Roman" w:hAnsi="Times New Roman" w:cs="Times New Roman"/>
          <w:sz w:val="28"/>
          <w:szCs w:val="28"/>
        </w:rPr>
        <w:t>Зольский район, п. Залукокоаже, ул. Калмыкова, 20, 2-й этаж, кабинет №3</w:t>
      </w:r>
    </w:p>
    <w:p w:rsidR="00242A8D" w:rsidRPr="00526F31" w:rsidRDefault="00242A8D" w:rsidP="00242A8D">
      <w:pPr>
        <w:pStyle w:val="ConsPlusNormal"/>
        <w:spacing w:before="220"/>
        <w:ind w:firstLine="540"/>
        <w:jc w:val="both"/>
        <w:rPr>
          <w:rFonts w:ascii="Times New Roman" w:hAnsi="Times New Roman" w:cs="Times New Roman"/>
          <w:sz w:val="28"/>
          <w:szCs w:val="28"/>
        </w:rPr>
      </w:pPr>
      <w:r w:rsidRPr="00526F31">
        <w:rPr>
          <w:rFonts w:ascii="Times New Roman" w:hAnsi="Times New Roman" w:cs="Times New Roman"/>
          <w:sz w:val="28"/>
          <w:szCs w:val="28"/>
        </w:rPr>
        <w:t>Прием граждан осуществляется: вторник, четверг с 09-00 до 17-00, перерыв с 13-00 до 14-00. Выходные дни: суббота, воскресенье.</w:t>
      </w:r>
    </w:p>
    <w:p w:rsidR="00646009" w:rsidRPr="00526F31" w:rsidRDefault="00F50705" w:rsidP="00646009">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Телефон для справок: (866-37) 41-5-62</w:t>
      </w:r>
      <w:r w:rsidR="00242A8D" w:rsidRPr="00526F31">
        <w:rPr>
          <w:rFonts w:ascii="Times New Roman" w:hAnsi="Times New Roman" w:cs="Times New Roman"/>
          <w:sz w:val="28"/>
          <w:szCs w:val="28"/>
        </w:rPr>
        <w:t xml:space="preserve">; </w:t>
      </w:r>
    </w:p>
    <w:p w:rsidR="00242A8D" w:rsidRPr="00526F31" w:rsidRDefault="00242A8D" w:rsidP="00646009">
      <w:pPr>
        <w:pStyle w:val="ConsPlusNormal"/>
        <w:spacing w:before="220" w:line="276" w:lineRule="auto"/>
        <w:ind w:firstLine="540"/>
        <w:jc w:val="both"/>
        <w:rPr>
          <w:rFonts w:ascii="Times New Roman" w:hAnsi="Times New Roman" w:cs="Times New Roman"/>
          <w:sz w:val="28"/>
          <w:szCs w:val="28"/>
        </w:rPr>
      </w:pPr>
      <w:r w:rsidRPr="00526F31">
        <w:rPr>
          <w:rFonts w:ascii="Times New Roman" w:hAnsi="Times New Roman" w:cs="Times New Roman"/>
          <w:sz w:val="28"/>
          <w:szCs w:val="28"/>
        </w:rPr>
        <w:t xml:space="preserve">адрес официального сайта </w:t>
      </w:r>
      <w:r w:rsidR="00F50705" w:rsidRPr="00526F31">
        <w:rPr>
          <w:rFonts w:ascii="Times New Roman" w:hAnsi="Times New Roman" w:cs="Times New Roman"/>
          <w:sz w:val="28"/>
          <w:szCs w:val="28"/>
        </w:rPr>
        <w:t>местной администрации г.п.Залукокоаже</w:t>
      </w:r>
      <w:r w:rsidRPr="00526F31">
        <w:rPr>
          <w:rFonts w:ascii="Times New Roman" w:hAnsi="Times New Roman" w:cs="Times New Roman"/>
          <w:sz w:val="28"/>
          <w:szCs w:val="28"/>
        </w:rPr>
        <w:t>:</w:t>
      </w:r>
      <w:r w:rsidR="003A4D9B" w:rsidRPr="00526F31">
        <w:rPr>
          <w:rFonts w:ascii="Times New Roman" w:hAnsi="Times New Roman" w:cs="Times New Roman"/>
          <w:sz w:val="28"/>
          <w:szCs w:val="28"/>
        </w:rPr>
        <w:t xml:space="preserve"> www.</w:t>
      </w:r>
      <w:r w:rsidR="003A4D9B" w:rsidRPr="00526F31">
        <w:rPr>
          <w:rFonts w:ascii="Times New Roman" w:hAnsi="Times New Roman" w:cs="Times New Roman"/>
          <w:sz w:val="28"/>
          <w:szCs w:val="28"/>
          <w:lang w:val="en-US"/>
        </w:rPr>
        <w:t>gpzalukokoazhe</w:t>
      </w:r>
      <w:r w:rsidRPr="00526F31">
        <w:rPr>
          <w:rFonts w:ascii="Times New Roman" w:hAnsi="Times New Roman" w:cs="Times New Roman"/>
          <w:sz w:val="28"/>
          <w:szCs w:val="28"/>
        </w:rPr>
        <w:t>.ru;</w:t>
      </w:r>
    </w:p>
    <w:p w:rsidR="00940D8A" w:rsidRDefault="00F50705" w:rsidP="00970868">
      <w:pPr>
        <w:pStyle w:val="ConsPlusNormal"/>
        <w:spacing w:before="220"/>
        <w:ind w:firstLine="540"/>
        <w:jc w:val="both"/>
        <w:rPr>
          <w:rFonts w:ascii="Times New Roman" w:hAnsi="Times New Roman" w:cs="Times New Roman"/>
          <w:sz w:val="28"/>
          <w:szCs w:val="28"/>
        </w:rPr>
      </w:pPr>
      <w:r w:rsidRPr="00526F31">
        <w:rPr>
          <w:rFonts w:ascii="Times New Roman" w:hAnsi="Times New Roman" w:cs="Times New Roman"/>
          <w:sz w:val="28"/>
          <w:szCs w:val="28"/>
        </w:rPr>
        <w:t>адрес электронной почты</w:t>
      </w:r>
      <w:r w:rsidR="00242A8D" w:rsidRPr="00526F31">
        <w:rPr>
          <w:rFonts w:ascii="Times New Roman" w:hAnsi="Times New Roman" w:cs="Times New Roman"/>
          <w:sz w:val="28"/>
          <w:szCs w:val="28"/>
        </w:rPr>
        <w:t>:</w:t>
      </w:r>
      <w:r w:rsidR="003A4D9B" w:rsidRPr="00526F31">
        <w:rPr>
          <w:rFonts w:ascii="Times New Roman" w:hAnsi="Times New Roman" w:cs="Times New Roman"/>
          <w:sz w:val="28"/>
          <w:szCs w:val="28"/>
        </w:rPr>
        <w:t xml:space="preserve"> </w:t>
      </w:r>
      <w:r w:rsidR="003A4D9B" w:rsidRPr="00526F31">
        <w:rPr>
          <w:rFonts w:ascii="Times New Roman" w:hAnsi="Times New Roman" w:cs="Times New Roman"/>
          <w:sz w:val="28"/>
          <w:szCs w:val="28"/>
          <w:lang w:val="en-US"/>
        </w:rPr>
        <w:t>gpzalukokoazhe</w:t>
      </w:r>
      <w:r w:rsidR="003A4D9B" w:rsidRPr="00526F31">
        <w:rPr>
          <w:rFonts w:ascii="Times New Roman" w:hAnsi="Times New Roman" w:cs="Times New Roman"/>
          <w:sz w:val="28"/>
          <w:szCs w:val="28"/>
        </w:rPr>
        <w:t xml:space="preserve"> @</w:t>
      </w:r>
      <w:r w:rsidR="003A4D9B" w:rsidRPr="00526F31">
        <w:rPr>
          <w:rFonts w:ascii="Times New Roman" w:hAnsi="Times New Roman" w:cs="Times New Roman"/>
          <w:sz w:val="28"/>
          <w:szCs w:val="28"/>
          <w:lang w:val="en-US"/>
        </w:rPr>
        <w:t>mail</w:t>
      </w:r>
      <w:r w:rsidR="003A4D9B" w:rsidRPr="00526F31">
        <w:rPr>
          <w:rFonts w:ascii="Times New Roman" w:hAnsi="Times New Roman" w:cs="Times New Roman"/>
          <w:sz w:val="28"/>
          <w:szCs w:val="28"/>
        </w:rPr>
        <w:t>.</w:t>
      </w:r>
      <w:r w:rsidR="003A4D9B" w:rsidRPr="00526F31">
        <w:rPr>
          <w:rFonts w:ascii="Times New Roman" w:hAnsi="Times New Roman" w:cs="Times New Roman"/>
          <w:sz w:val="28"/>
          <w:szCs w:val="28"/>
          <w:lang w:val="en-US"/>
        </w:rPr>
        <w:t>ru</w:t>
      </w:r>
    </w:p>
    <w:p w:rsidR="00BC5BBF" w:rsidRDefault="00BC5BBF" w:rsidP="00970868">
      <w:pPr>
        <w:pStyle w:val="ConsPlusNormal"/>
        <w:spacing w:before="220"/>
        <w:ind w:firstLine="540"/>
        <w:jc w:val="both"/>
        <w:rPr>
          <w:rFonts w:ascii="Times New Roman" w:hAnsi="Times New Roman" w:cs="Times New Roman"/>
          <w:sz w:val="28"/>
          <w:szCs w:val="28"/>
        </w:rPr>
      </w:pPr>
    </w:p>
    <w:p w:rsidR="00BC5BBF" w:rsidRDefault="00BC5BBF" w:rsidP="00970868">
      <w:pPr>
        <w:pStyle w:val="ConsPlusNormal"/>
        <w:spacing w:before="220"/>
        <w:ind w:firstLine="540"/>
        <w:jc w:val="both"/>
        <w:rPr>
          <w:rFonts w:ascii="Times New Roman" w:hAnsi="Times New Roman" w:cs="Times New Roman"/>
          <w:sz w:val="28"/>
          <w:szCs w:val="28"/>
        </w:rPr>
      </w:pPr>
    </w:p>
    <w:p w:rsidR="00BC5BBF" w:rsidRPr="00BC5BBF" w:rsidRDefault="00BC5BBF" w:rsidP="00970868">
      <w:pPr>
        <w:pStyle w:val="ConsPlusNormal"/>
        <w:spacing w:before="220"/>
        <w:ind w:firstLine="540"/>
        <w:jc w:val="both"/>
      </w:pPr>
    </w:p>
    <w:p w:rsidR="00242A8D" w:rsidRPr="00526F31" w:rsidRDefault="00242A8D" w:rsidP="00242A8D">
      <w:pPr>
        <w:pStyle w:val="ConsPlusNormal"/>
        <w:jc w:val="both"/>
      </w:pPr>
    </w:p>
    <w:p w:rsidR="00242A8D" w:rsidRPr="00526F31" w:rsidRDefault="00242A8D" w:rsidP="00242A8D">
      <w:pPr>
        <w:pStyle w:val="ConsPlusNormal"/>
        <w:jc w:val="both"/>
      </w:pPr>
    </w:p>
    <w:p w:rsidR="00242A8D" w:rsidRPr="00526F31" w:rsidRDefault="00242A8D" w:rsidP="00242A8D">
      <w:pPr>
        <w:pStyle w:val="ConsPlusNormal"/>
        <w:jc w:val="both"/>
      </w:pPr>
    </w:p>
    <w:p w:rsidR="00242A8D" w:rsidRPr="00526F31" w:rsidRDefault="00646009" w:rsidP="00646009">
      <w:pPr>
        <w:pStyle w:val="ConsPlusNormal"/>
        <w:ind w:left="4820" w:firstLine="0"/>
        <w:jc w:val="center"/>
        <w:outlineLvl w:val="1"/>
        <w:rPr>
          <w:rFonts w:ascii="Times New Roman" w:hAnsi="Times New Roman" w:cs="Times New Roman"/>
          <w:sz w:val="24"/>
          <w:szCs w:val="24"/>
        </w:rPr>
      </w:pPr>
      <w:r w:rsidRPr="00526F31">
        <w:rPr>
          <w:rFonts w:ascii="Times New Roman" w:hAnsi="Times New Roman" w:cs="Times New Roman"/>
          <w:sz w:val="24"/>
          <w:szCs w:val="24"/>
        </w:rPr>
        <w:t>Приложение №</w:t>
      </w:r>
      <w:r w:rsidR="00242A8D" w:rsidRPr="00526F31">
        <w:rPr>
          <w:rFonts w:ascii="Times New Roman" w:hAnsi="Times New Roman" w:cs="Times New Roman"/>
          <w:sz w:val="24"/>
          <w:szCs w:val="24"/>
        </w:rPr>
        <w:t xml:space="preserve"> 3</w:t>
      </w:r>
    </w:p>
    <w:p w:rsidR="00242A8D" w:rsidRPr="00526F31" w:rsidRDefault="00242A8D" w:rsidP="00646009">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к административному регламенту</w:t>
      </w:r>
    </w:p>
    <w:p w:rsidR="00242A8D" w:rsidRPr="00526F31" w:rsidRDefault="00242A8D" w:rsidP="00646009">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по предоставлению муниципальной услуги</w:t>
      </w:r>
    </w:p>
    <w:p w:rsidR="00242A8D" w:rsidRDefault="00242A8D" w:rsidP="00646009">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"Выдача разрешения на строительство"</w:t>
      </w:r>
    </w:p>
    <w:p w:rsidR="00C04618" w:rsidRPr="00526F31" w:rsidRDefault="00C04618" w:rsidP="00646009">
      <w:pPr>
        <w:pStyle w:val="ConsPlusNormal"/>
        <w:ind w:left="4820" w:firstLine="0"/>
        <w:jc w:val="center"/>
        <w:rPr>
          <w:rFonts w:ascii="Times New Roman" w:hAnsi="Times New Roman" w:cs="Times New Roman"/>
          <w:sz w:val="24"/>
          <w:szCs w:val="24"/>
        </w:rPr>
      </w:pPr>
    </w:p>
    <w:p w:rsidR="00242A8D" w:rsidRPr="00526F31" w:rsidRDefault="00242A8D" w:rsidP="00646009">
      <w:pPr>
        <w:pStyle w:val="ConsPlusNormal"/>
        <w:spacing w:line="276" w:lineRule="auto"/>
        <w:jc w:val="both"/>
        <w:rPr>
          <w:rFonts w:ascii="Times New Roman" w:hAnsi="Times New Roman" w:cs="Times New Roman"/>
          <w:sz w:val="28"/>
          <w:szCs w:val="28"/>
        </w:rPr>
      </w:pPr>
    </w:p>
    <w:p w:rsidR="00242A8D" w:rsidRPr="00526F31" w:rsidRDefault="00242A8D" w:rsidP="00C04618">
      <w:pPr>
        <w:pStyle w:val="ConsPlusNormal"/>
        <w:spacing w:line="360" w:lineRule="auto"/>
        <w:ind w:left="-284" w:firstLine="0"/>
        <w:jc w:val="both"/>
        <w:rPr>
          <w:rFonts w:ascii="Times New Roman" w:hAnsi="Times New Roman" w:cs="Times New Roman"/>
          <w:sz w:val="28"/>
          <w:szCs w:val="28"/>
        </w:rPr>
      </w:pPr>
      <w:r w:rsidRPr="00526F31">
        <w:rPr>
          <w:rFonts w:ascii="Times New Roman" w:hAnsi="Times New Roman" w:cs="Times New Roman"/>
          <w:sz w:val="28"/>
          <w:szCs w:val="28"/>
        </w:rPr>
        <w:t>Кабардино</w:t>
      </w:r>
      <w:r w:rsidR="00C04618">
        <w:rPr>
          <w:rFonts w:ascii="Times New Roman" w:hAnsi="Times New Roman" w:cs="Times New Roman"/>
          <w:sz w:val="28"/>
          <w:szCs w:val="28"/>
        </w:rPr>
        <w:t xml:space="preserve"> </w:t>
      </w:r>
      <w:r w:rsidRPr="00526F31">
        <w:rPr>
          <w:rFonts w:ascii="Times New Roman" w:hAnsi="Times New Roman" w:cs="Times New Roman"/>
          <w:sz w:val="28"/>
          <w:szCs w:val="28"/>
        </w:rPr>
        <w:t>-</w:t>
      </w:r>
      <w:r w:rsidR="00C04618">
        <w:rPr>
          <w:rFonts w:ascii="Times New Roman" w:hAnsi="Times New Roman" w:cs="Times New Roman"/>
          <w:sz w:val="28"/>
          <w:szCs w:val="28"/>
        </w:rPr>
        <w:t xml:space="preserve"> </w:t>
      </w:r>
      <w:r w:rsidRPr="00526F31">
        <w:rPr>
          <w:rFonts w:ascii="Times New Roman" w:hAnsi="Times New Roman" w:cs="Times New Roman"/>
          <w:sz w:val="28"/>
          <w:szCs w:val="28"/>
        </w:rPr>
        <w:t>Балкарская Республика,</w:t>
      </w:r>
      <w:r w:rsidR="00F50705" w:rsidRPr="00526F31">
        <w:rPr>
          <w:rFonts w:ascii="Times New Roman" w:hAnsi="Times New Roman" w:cs="Times New Roman"/>
          <w:sz w:val="28"/>
          <w:szCs w:val="28"/>
        </w:rPr>
        <w:t xml:space="preserve"> Зольский район, п. Залукокоаже, </w:t>
      </w:r>
      <w:r w:rsidR="00C04618">
        <w:rPr>
          <w:rFonts w:ascii="Times New Roman" w:hAnsi="Times New Roman" w:cs="Times New Roman"/>
          <w:sz w:val="28"/>
          <w:szCs w:val="28"/>
        </w:rPr>
        <w:t xml:space="preserve">                                  </w:t>
      </w:r>
      <w:r w:rsidR="00F50705" w:rsidRPr="00526F31">
        <w:rPr>
          <w:rFonts w:ascii="Times New Roman" w:hAnsi="Times New Roman" w:cs="Times New Roman"/>
          <w:sz w:val="28"/>
          <w:szCs w:val="28"/>
        </w:rPr>
        <w:t xml:space="preserve">ул. </w:t>
      </w:r>
      <w:r w:rsidR="00EF5B15" w:rsidRPr="00526F31">
        <w:rPr>
          <w:rFonts w:ascii="Times New Roman" w:hAnsi="Times New Roman" w:cs="Times New Roman"/>
          <w:sz w:val="28"/>
          <w:szCs w:val="28"/>
        </w:rPr>
        <w:t xml:space="preserve">И.Ц. </w:t>
      </w:r>
      <w:r w:rsidR="00F50705" w:rsidRPr="00526F31">
        <w:rPr>
          <w:rFonts w:ascii="Times New Roman" w:hAnsi="Times New Roman" w:cs="Times New Roman"/>
          <w:sz w:val="28"/>
          <w:szCs w:val="28"/>
        </w:rPr>
        <w:t>Котова, 2</w:t>
      </w:r>
      <w:r w:rsidR="00EB0FE0" w:rsidRPr="00526F31">
        <w:rPr>
          <w:rFonts w:ascii="Times New Roman" w:hAnsi="Times New Roman" w:cs="Times New Roman"/>
          <w:sz w:val="28"/>
          <w:szCs w:val="28"/>
        </w:rPr>
        <w:t>2</w:t>
      </w:r>
      <w:r w:rsidRPr="00526F31">
        <w:rPr>
          <w:rFonts w:ascii="Times New Roman" w:hAnsi="Times New Roman" w:cs="Times New Roman"/>
          <w:sz w:val="28"/>
          <w:szCs w:val="28"/>
        </w:rPr>
        <w:t xml:space="preserve"> </w:t>
      </w:r>
    </w:p>
    <w:p w:rsidR="00242A8D" w:rsidRPr="00526F31" w:rsidRDefault="00C04618" w:rsidP="00C04618">
      <w:pPr>
        <w:pStyle w:val="ConsPlusNormal"/>
        <w:spacing w:before="220"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график работы: понедельник – пятница с 8 ч. 3</w:t>
      </w:r>
      <w:r w:rsidR="00242A8D" w:rsidRPr="00526F31">
        <w:rPr>
          <w:rFonts w:ascii="Times New Roman" w:hAnsi="Times New Roman" w:cs="Times New Roman"/>
          <w:sz w:val="28"/>
          <w:szCs w:val="28"/>
        </w:rPr>
        <w:t xml:space="preserve">0 мин. до 20 ч. 00 мин., </w:t>
      </w:r>
      <w:r>
        <w:rPr>
          <w:rFonts w:ascii="Times New Roman" w:hAnsi="Times New Roman" w:cs="Times New Roman"/>
          <w:sz w:val="28"/>
          <w:szCs w:val="28"/>
        </w:rPr>
        <w:t xml:space="preserve">                            </w:t>
      </w:r>
      <w:r w:rsidR="00242A8D" w:rsidRPr="00526F31">
        <w:rPr>
          <w:rFonts w:ascii="Times New Roman" w:hAnsi="Times New Roman" w:cs="Times New Roman"/>
          <w:sz w:val="28"/>
          <w:szCs w:val="28"/>
        </w:rPr>
        <w:t xml:space="preserve">без перерыва, </w:t>
      </w:r>
      <w:r>
        <w:rPr>
          <w:rFonts w:ascii="Times New Roman" w:hAnsi="Times New Roman" w:cs="Times New Roman"/>
          <w:sz w:val="28"/>
          <w:szCs w:val="28"/>
        </w:rPr>
        <w:t xml:space="preserve">суббота с 9-00 до 14-00, </w:t>
      </w:r>
      <w:r w:rsidR="00242A8D" w:rsidRPr="00526F31">
        <w:rPr>
          <w:rFonts w:ascii="Times New Roman" w:hAnsi="Times New Roman" w:cs="Times New Roman"/>
          <w:sz w:val="28"/>
          <w:szCs w:val="28"/>
        </w:rPr>
        <w:t>выходной - воскресенье;</w:t>
      </w:r>
    </w:p>
    <w:p w:rsidR="00242A8D" w:rsidRPr="00526F31" w:rsidRDefault="00EF5B15" w:rsidP="00C04618">
      <w:pPr>
        <w:pStyle w:val="ConsPlusNormal"/>
        <w:spacing w:line="360" w:lineRule="auto"/>
        <w:ind w:left="-284" w:firstLine="0"/>
        <w:rPr>
          <w:rFonts w:ascii="Times New Roman" w:hAnsi="Times New Roman" w:cs="Times New Roman"/>
          <w:sz w:val="28"/>
          <w:szCs w:val="28"/>
        </w:rPr>
      </w:pPr>
      <w:r w:rsidRPr="00526F31">
        <w:rPr>
          <w:rFonts w:ascii="Times New Roman" w:hAnsi="Times New Roman" w:cs="Times New Roman"/>
          <w:sz w:val="28"/>
          <w:szCs w:val="28"/>
        </w:rPr>
        <w:t xml:space="preserve"> </w:t>
      </w:r>
      <w:r w:rsidR="00242A8D" w:rsidRPr="00526F31">
        <w:rPr>
          <w:rFonts w:ascii="Times New Roman" w:hAnsi="Times New Roman" w:cs="Times New Roman"/>
          <w:sz w:val="28"/>
          <w:szCs w:val="28"/>
        </w:rPr>
        <w:t>адрес официального сайта ГБУ "МФЦ" - мфцкбр.рф;</w:t>
      </w:r>
    </w:p>
    <w:p w:rsidR="00EF5B15" w:rsidRPr="00526F31" w:rsidRDefault="00EF5B15" w:rsidP="00C04618">
      <w:pPr>
        <w:pStyle w:val="ae"/>
        <w:shd w:val="clear" w:color="auto" w:fill="FFFFFF"/>
        <w:spacing w:before="0" w:beforeAutospacing="0" w:after="0" w:afterAutospacing="0" w:line="360" w:lineRule="auto"/>
        <w:ind w:left="-284"/>
        <w:rPr>
          <w:sz w:val="28"/>
          <w:szCs w:val="28"/>
        </w:rPr>
      </w:pPr>
      <w:r w:rsidRPr="00526F31">
        <w:rPr>
          <w:sz w:val="28"/>
          <w:szCs w:val="28"/>
        </w:rPr>
        <w:t xml:space="preserve"> </w:t>
      </w:r>
      <w:r w:rsidR="00242A8D" w:rsidRPr="00526F31">
        <w:rPr>
          <w:sz w:val="28"/>
          <w:szCs w:val="28"/>
        </w:rPr>
        <w:t>а</w:t>
      </w:r>
      <w:r w:rsidRPr="00526F31">
        <w:rPr>
          <w:sz w:val="28"/>
          <w:szCs w:val="28"/>
        </w:rPr>
        <w:t xml:space="preserve">дрес электронной почты </w:t>
      </w:r>
      <w:r w:rsidRPr="00526F31">
        <w:rPr>
          <w:sz w:val="28"/>
          <w:szCs w:val="28"/>
          <w:shd w:val="clear" w:color="auto" w:fill="FFFFFF"/>
        </w:rPr>
        <w:t xml:space="preserve"> </w:t>
      </w:r>
      <w:r w:rsidR="00C04618">
        <w:rPr>
          <w:sz w:val="28"/>
          <w:szCs w:val="28"/>
          <w:shd w:val="clear" w:color="auto" w:fill="FFFFFF"/>
        </w:rPr>
        <w:t xml:space="preserve">филиала </w:t>
      </w:r>
      <w:r w:rsidR="00C04618" w:rsidRPr="00526F31">
        <w:rPr>
          <w:sz w:val="28"/>
          <w:szCs w:val="28"/>
        </w:rPr>
        <w:t>ГБУ "МФЦ"</w:t>
      </w:r>
      <w:r w:rsidR="00C04618">
        <w:rPr>
          <w:sz w:val="28"/>
          <w:szCs w:val="28"/>
        </w:rPr>
        <w:t xml:space="preserve"> </w:t>
      </w:r>
      <w:r w:rsidRPr="00526F31">
        <w:rPr>
          <w:sz w:val="28"/>
          <w:szCs w:val="28"/>
          <w:shd w:val="clear" w:color="auto" w:fill="FFFFFF"/>
        </w:rPr>
        <w:t xml:space="preserve">Зольского района </w:t>
      </w:r>
      <w:r w:rsidR="00242A8D" w:rsidRPr="00526F31">
        <w:rPr>
          <w:sz w:val="28"/>
          <w:szCs w:val="28"/>
        </w:rPr>
        <w:t xml:space="preserve"> </w:t>
      </w:r>
      <w:r w:rsidRPr="00526F31">
        <w:rPr>
          <w:sz w:val="28"/>
          <w:szCs w:val="28"/>
        </w:rPr>
        <w:t>–</w:t>
      </w:r>
      <w:r w:rsidR="00242A8D" w:rsidRPr="00526F31">
        <w:rPr>
          <w:sz w:val="28"/>
          <w:szCs w:val="28"/>
        </w:rPr>
        <w:t xml:space="preserve"> </w:t>
      </w:r>
      <w:r w:rsidRPr="00526F31">
        <w:rPr>
          <w:sz w:val="28"/>
          <w:szCs w:val="28"/>
        </w:rPr>
        <w:t xml:space="preserve">  </w:t>
      </w:r>
      <w:hyperlink r:id="rId16" w:history="1">
        <w:r w:rsidRPr="00526F31">
          <w:rPr>
            <w:rStyle w:val="a5"/>
            <w:color w:val="auto"/>
            <w:sz w:val="28"/>
            <w:szCs w:val="28"/>
          </w:rPr>
          <w:t>f.zolsky@mail.mfckbr.ru</w:t>
        </w:r>
      </w:hyperlink>
    </w:p>
    <w:p w:rsidR="00242A8D" w:rsidRDefault="00EF5B15" w:rsidP="00C04618">
      <w:pPr>
        <w:pStyle w:val="ae"/>
        <w:shd w:val="clear" w:color="auto" w:fill="FFFFFF"/>
        <w:spacing w:before="0" w:beforeAutospacing="0" w:after="0" w:afterAutospacing="0" w:line="360" w:lineRule="auto"/>
        <w:ind w:left="-284"/>
        <w:rPr>
          <w:sz w:val="28"/>
          <w:szCs w:val="28"/>
        </w:rPr>
      </w:pPr>
      <w:r w:rsidRPr="00526F31">
        <w:rPr>
          <w:sz w:val="28"/>
          <w:szCs w:val="28"/>
        </w:rPr>
        <w:t xml:space="preserve"> </w:t>
      </w:r>
      <w:r w:rsidR="00242A8D" w:rsidRPr="00526F31">
        <w:rPr>
          <w:sz w:val="28"/>
          <w:szCs w:val="28"/>
        </w:rPr>
        <w:t>тел</w:t>
      </w:r>
      <w:r w:rsidRPr="00526F31">
        <w:rPr>
          <w:sz w:val="28"/>
          <w:szCs w:val="28"/>
        </w:rPr>
        <w:t>ефон для справок в</w:t>
      </w:r>
      <w:r w:rsidR="00646009" w:rsidRPr="00526F31">
        <w:rPr>
          <w:sz w:val="28"/>
          <w:szCs w:val="28"/>
          <w:shd w:val="clear" w:color="auto" w:fill="FFFFFF"/>
        </w:rPr>
        <w:t xml:space="preserve"> </w:t>
      </w:r>
      <w:r w:rsidR="00C04618">
        <w:rPr>
          <w:sz w:val="28"/>
          <w:szCs w:val="28"/>
          <w:shd w:val="clear" w:color="auto" w:fill="FFFFFF"/>
        </w:rPr>
        <w:t xml:space="preserve">филиала </w:t>
      </w:r>
      <w:r w:rsidR="00C04618" w:rsidRPr="00526F31">
        <w:rPr>
          <w:sz w:val="28"/>
          <w:szCs w:val="28"/>
        </w:rPr>
        <w:t>ГБУ "МФЦ"</w:t>
      </w:r>
      <w:r w:rsidR="00C04618">
        <w:rPr>
          <w:sz w:val="28"/>
          <w:szCs w:val="28"/>
        </w:rPr>
        <w:t xml:space="preserve"> </w:t>
      </w:r>
      <w:r w:rsidR="00646009" w:rsidRPr="00526F31">
        <w:rPr>
          <w:sz w:val="28"/>
          <w:szCs w:val="28"/>
          <w:shd w:val="clear" w:color="auto" w:fill="FFFFFF"/>
        </w:rPr>
        <w:t xml:space="preserve">Зольского района </w:t>
      </w:r>
      <w:r w:rsidR="00646009" w:rsidRPr="00526F31">
        <w:rPr>
          <w:sz w:val="28"/>
          <w:szCs w:val="28"/>
        </w:rPr>
        <w:t xml:space="preserve"> </w:t>
      </w:r>
      <w:r w:rsidR="00C04618">
        <w:rPr>
          <w:sz w:val="28"/>
          <w:szCs w:val="28"/>
        </w:rPr>
        <w:t xml:space="preserve">: (866-37) </w:t>
      </w:r>
      <w:r w:rsidRPr="00526F31">
        <w:rPr>
          <w:sz w:val="28"/>
          <w:szCs w:val="28"/>
        </w:rPr>
        <w:t>41</w:t>
      </w:r>
      <w:r w:rsidR="00646009" w:rsidRPr="00526F31">
        <w:rPr>
          <w:sz w:val="28"/>
          <w:szCs w:val="28"/>
        </w:rPr>
        <w:t>-</w:t>
      </w:r>
      <w:r w:rsidR="00C04618">
        <w:rPr>
          <w:sz w:val="28"/>
          <w:szCs w:val="28"/>
        </w:rPr>
        <w:t>5-09</w:t>
      </w:r>
    </w:p>
    <w:p w:rsidR="007D3B2C" w:rsidRDefault="007D3B2C" w:rsidP="00646009">
      <w:pPr>
        <w:pStyle w:val="ae"/>
        <w:shd w:val="clear" w:color="auto" w:fill="FFFFFF"/>
        <w:spacing w:before="0" w:beforeAutospacing="0" w:after="0" w:afterAutospacing="0" w:line="276" w:lineRule="auto"/>
        <w:rPr>
          <w:sz w:val="28"/>
          <w:szCs w:val="28"/>
        </w:rPr>
      </w:pPr>
    </w:p>
    <w:p w:rsidR="007D3B2C" w:rsidRDefault="007D3B2C" w:rsidP="00646009">
      <w:pPr>
        <w:pStyle w:val="ae"/>
        <w:shd w:val="clear" w:color="auto" w:fill="FFFFFF"/>
        <w:spacing w:before="0" w:beforeAutospacing="0" w:after="0" w:afterAutospacing="0" w:line="276" w:lineRule="auto"/>
        <w:rPr>
          <w:sz w:val="28"/>
          <w:szCs w:val="28"/>
        </w:rPr>
      </w:pPr>
    </w:p>
    <w:p w:rsidR="007D3B2C" w:rsidRDefault="007D3B2C" w:rsidP="00646009">
      <w:pPr>
        <w:pStyle w:val="ae"/>
        <w:shd w:val="clear" w:color="auto" w:fill="FFFFFF"/>
        <w:spacing w:before="0" w:beforeAutospacing="0" w:after="0" w:afterAutospacing="0" w:line="276" w:lineRule="auto"/>
        <w:rPr>
          <w:sz w:val="28"/>
          <w:szCs w:val="28"/>
        </w:rPr>
      </w:pPr>
    </w:p>
    <w:p w:rsidR="007D3B2C" w:rsidRDefault="007D3B2C" w:rsidP="00646009">
      <w:pPr>
        <w:pStyle w:val="ae"/>
        <w:shd w:val="clear" w:color="auto" w:fill="FFFFFF"/>
        <w:spacing w:before="0" w:beforeAutospacing="0" w:after="0" w:afterAutospacing="0" w:line="276" w:lineRule="auto"/>
        <w:rPr>
          <w:sz w:val="28"/>
          <w:szCs w:val="28"/>
        </w:rPr>
      </w:pPr>
    </w:p>
    <w:p w:rsidR="00BC5BBF" w:rsidRDefault="00BC5BBF" w:rsidP="007D3B2C">
      <w:pPr>
        <w:pStyle w:val="ConsPlusNormal"/>
        <w:ind w:left="4820" w:firstLine="0"/>
        <w:jc w:val="center"/>
        <w:outlineLvl w:val="1"/>
        <w:rPr>
          <w:rFonts w:ascii="Times New Roman" w:hAnsi="Times New Roman" w:cs="Times New Roman"/>
          <w:sz w:val="24"/>
          <w:szCs w:val="24"/>
        </w:rPr>
      </w:pPr>
    </w:p>
    <w:p w:rsidR="007D3B2C" w:rsidRPr="00526F31" w:rsidRDefault="007D3B2C" w:rsidP="007D3B2C">
      <w:pPr>
        <w:pStyle w:val="ConsPlusNormal"/>
        <w:ind w:left="4820" w:firstLine="0"/>
        <w:jc w:val="center"/>
        <w:outlineLvl w:val="1"/>
        <w:rPr>
          <w:rFonts w:ascii="Times New Roman" w:hAnsi="Times New Roman" w:cs="Times New Roman"/>
          <w:sz w:val="24"/>
          <w:szCs w:val="24"/>
        </w:rPr>
      </w:pPr>
      <w:r w:rsidRPr="00526F31">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4</w:t>
      </w:r>
    </w:p>
    <w:p w:rsidR="007D3B2C" w:rsidRPr="00526F31" w:rsidRDefault="007D3B2C" w:rsidP="007D3B2C">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к административному регламенту</w:t>
      </w:r>
    </w:p>
    <w:p w:rsidR="007D3B2C" w:rsidRPr="00526F31" w:rsidRDefault="007D3B2C" w:rsidP="007D3B2C">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по предоставлению муниципальной услуги</w:t>
      </w:r>
    </w:p>
    <w:p w:rsidR="007D3B2C" w:rsidRDefault="007D3B2C" w:rsidP="007D3B2C">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"Выдача разрешения на строительство"</w:t>
      </w:r>
    </w:p>
    <w:p w:rsidR="007D3B2C" w:rsidRDefault="007D3B2C" w:rsidP="007D3B2C">
      <w:pPr>
        <w:pStyle w:val="ConsPlusNormal"/>
        <w:ind w:left="4820" w:firstLine="0"/>
        <w:jc w:val="center"/>
        <w:rPr>
          <w:rFonts w:ascii="Times New Roman" w:hAnsi="Times New Roman" w:cs="Times New Roman"/>
          <w:sz w:val="24"/>
          <w:szCs w:val="24"/>
        </w:rPr>
      </w:pPr>
    </w:p>
    <w:p w:rsidR="007D3B2C" w:rsidRDefault="007D3B2C" w:rsidP="007D3B2C">
      <w:pPr>
        <w:pStyle w:val="ConsPlusNormal"/>
        <w:ind w:left="4820" w:firstLine="0"/>
        <w:jc w:val="center"/>
        <w:rPr>
          <w:rFonts w:ascii="Times New Roman" w:hAnsi="Times New Roman" w:cs="Times New Roman"/>
          <w:sz w:val="24"/>
          <w:szCs w:val="24"/>
        </w:rPr>
      </w:pPr>
    </w:p>
    <w:p w:rsidR="007D3B2C" w:rsidRPr="0027053B" w:rsidRDefault="007D3B2C" w:rsidP="0027053B">
      <w:pPr>
        <w:pStyle w:val="ConsPlusNormal"/>
        <w:ind w:firstLine="0"/>
        <w:jc w:val="center"/>
        <w:rPr>
          <w:rFonts w:ascii="Times New Roman" w:hAnsi="Times New Roman" w:cs="Times New Roman"/>
          <w:sz w:val="22"/>
          <w:szCs w:val="22"/>
        </w:rPr>
      </w:pPr>
      <w:r w:rsidRPr="0027053B">
        <w:rPr>
          <w:rFonts w:ascii="Times New Roman" w:hAnsi="Times New Roman" w:cs="Times New Roman"/>
          <w:sz w:val="22"/>
          <w:szCs w:val="22"/>
        </w:rPr>
        <w:t>ОБРАЗЕЦ ЗАЯВЛЕНИЯ</w:t>
      </w:r>
      <w:r w:rsidR="0027053B">
        <w:rPr>
          <w:rFonts w:ascii="Times New Roman" w:hAnsi="Times New Roman" w:cs="Times New Roman"/>
          <w:sz w:val="22"/>
          <w:szCs w:val="22"/>
        </w:rPr>
        <w:t xml:space="preserve"> </w:t>
      </w:r>
      <w:r w:rsidRPr="0027053B">
        <w:rPr>
          <w:rFonts w:ascii="Times New Roman" w:hAnsi="Times New Roman" w:cs="Times New Roman"/>
          <w:sz w:val="22"/>
          <w:szCs w:val="22"/>
        </w:rPr>
        <w:t>О ВЫДАЧЕ ДУБЛИКАТА РАЗРЕШЕНИЯ НА СТРОИТЕЛЬСТВО</w:t>
      </w:r>
      <w:r w:rsidR="0027053B">
        <w:rPr>
          <w:rFonts w:ascii="Times New Roman" w:hAnsi="Times New Roman" w:cs="Times New Roman"/>
          <w:sz w:val="22"/>
          <w:szCs w:val="22"/>
        </w:rPr>
        <w:t xml:space="preserve"> </w:t>
      </w:r>
      <w:r w:rsidRPr="0027053B">
        <w:rPr>
          <w:rFonts w:ascii="Times New Roman" w:hAnsi="Times New Roman" w:cs="Times New Roman"/>
          <w:sz w:val="22"/>
          <w:szCs w:val="22"/>
        </w:rPr>
        <w:t>ОБЪ</w:t>
      </w:r>
      <w:r w:rsidR="0027053B" w:rsidRPr="0027053B">
        <w:rPr>
          <w:rFonts w:ascii="Times New Roman" w:hAnsi="Times New Roman" w:cs="Times New Roman"/>
          <w:sz w:val="22"/>
          <w:szCs w:val="22"/>
        </w:rPr>
        <w:t>ЕКТА КАПИТАЛЬНОГО СТРОИТЕЛЬСТВА.</w:t>
      </w:r>
    </w:p>
    <w:p w:rsidR="007D3B2C" w:rsidRDefault="007D3B2C" w:rsidP="007D3B2C">
      <w:pPr>
        <w:pStyle w:val="ConsPlusNormal"/>
        <w:ind w:firstLine="540"/>
        <w:jc w:val="both"/>
      </w:pPr>
    </w:p>
    <w:p w:rsidR="007D3B2C" w:rsidRDefault="007D3B2C" w:rsidP="007D3B2C">
      <w:pPr>
        <w:pStyle w:val="ConsPlusNonformat"/>
        <w:jc w:val="both"/>
      </w:pPr>
      <w:r>
        <w:t xml:space="preserve">              </w:t>
      </w:r>
      <w:r w:rsidR="008047AD">
        <w:t xml:space="preserve">                       Главе местной администрации г.п.Залукокоаже</w:t>
      </w:r>
    </w:p>
    <w:p w:rsidR="007D3B2C" w:rsidRDefault="007D3B2C" w:rsidP="007D3B2C">
      <w:pPr>
        <w:pStyle w:val="ConsPlusNonformat"/>
        <w:jc w:val="both"/>
      </w:pPr>
      <w:r>
        <w:t xml:space="preserve">           </w:t>
      </w:r>
      <w:r w:rsidR="008047AD">
        <w:t xml:space="preserve">                         ______________________________________</w:t>
      </w:r>
    </w:p>
    <w:p w:rsidR="007D3B2C" w:rsidRDefault="007D3B2C" w:rsidP="007D3B2C">
      <w:pPr>
        <w:pStyle w:val="ConsPlusNonformat"/>
        <w:jc w:val="both"/>
      </w:pPr>
      <w:r>
        <w:t xml:space="preserve">                                    (орган,</w:t>
      </w:r>
      <w:r w:rsidR="008047AD">
        <w:t xml:space="preserve"> предоставляющий муниципальную</w:t>
      </w:r>
    </w:p>
    <w:p w:rsidR="007D3B2C" w:rsidRDefault="007D3B2C" w:rsidP="007D3B2C">
      <w:pPr>
        <w:pStyle w:val="ConsPlusNonformat"/>
        <w:jc w:val="both"/>
      </w:pPr>
      <w:r>
        <w:t xml:space="preserve">                                    _______________________________________</w:t>
      </w:r>
    </w:p>
    <w:p w:rsidR="007D3B2C" w:rsidRDefault="007D3B2C" w:rsidP="008047AD">
      <w:pPr>
        <w:pStyle w:val="ConsPlusNonformat"/>
        <w:jc w:val="both"/>
      </w:pPr>
      <w:r>
        <w:t xml:space="preserve">                                           услугу - </w:t>
      </w:r>
      <w:r w:rsidR="008047AD">
        <w:t>Администрация</w:t>
      </w:r>
    </w:p>
    <w:p w:rsidR="007D3B2C" w:rsidRDefault="007D3B2C" w:rsidP="007D3B2C">
      <w:pPr>
        <w:pStyle w:val="ConsPlusNonformat"/>
        <w:jc w:val="both"/>
      </w:pPr>
      <w:r>
        <w:t xml:space="preserve">                                    _______________________________________</w:t>
      </w:r>
    </w:p>
    <w:p w:rsidR="007D3B2C" w:rsidRDefault="007D3B2C" w:rsidP="007D3B2C">
      <w:pPr>
        <w:pStyle w:val="ConsPlusNonformat"/>
        <w:jc w:val="both"/>
      </w:pPr>
      <w:r>
        <w:t xml:space="preserve">                                     (фами</w:t>
      </w:r>
      <w:r w:rsidR="008047AD">
        <w:t>лия, имя, отчество</w:t>
      </w:r>
    </w:p>
    <w:p w:rsidR="007D3B2C" w:rsidRDefault="007D3B2C" w:rsidP="007D3B2C">
      <w:pPr>
        <w:pStyle w:val="ConsPlusNonformat"/>
        <w:jc w:val="both"/>
      </w:pPr>
      <w:r>
        <w:t xml:space="preserve">                                    _______________________________________</w:t>
      </w:r>
    </w:p>
    <w:p w:rsidR="007D3B2C" w:rsidRDefault="007D3B2C" w:rsidP="007D3B2C">
      <w:pPr>
        <w:pStyle w:val="ConsPlusNonformat"/>
        <w:jc w:val="both"/>
      </w:pPr>
      <w:r>
        <w:t xml:space="preserve">                                     руководителя органа, предоставляющего</w:t>
      </w:r>
    </w:p>
    <w:p w:rsidR="007D3B2C" w:rsidRDefault="007D3B2C" w:rsidP="007D3B2C">
      <w:pPr>
        <w:pStyle w:val="ConsPlusNonformat"/>
        <w:jc w:val="both"/>
      </w:pPr>
      <w:r>
        <w:t xml:space="preserve">                           </w:t>
      </w:r>
      <w:r w:rsidR="008047AD">
        <w:t xml:space="preserve">                 муниципальную</w:t>
      </w:r>
      <w:r>
        <w:t xml:space="preserve"> услугу)</w:t>
      </w:r>
    </w:p>
    <w:p w:rsidR="007D3B2C" w:rsidRDefault="007D3B2C" w:rsidP="007D3B2C">
      <w:pPr>
        <w:pStyle w:val="ConsPlusNonformat"/>
        <w:jc w:val="both"/>
      </w:pPr>
      <w:r>
        <w:t xml:space="preserve">           </w:t>
      </w:r>
      <w:r w:rsidR="008047AD">
        <w:t xml:space="preserve">                        </w:t>
      </w:r>
    </w:p>
    <w:p w:rsidR="008047AD" w:rsidRDefault="008047AD" w:rsidP="0027053B">
      <w:pPr>
        <w:pStyle w:val="ConsPlusNonformat"/>
        <w:jc w:val="center"/>
      </w:pPr>
    </w:p>
    <w:p w:rsidR="008047AD" w:rsidRDefault="008047AD" w:rsidP="0027053B">
      <w:pPr>
        <w:pStyle w:val="ConsPlusNonformat"/>
        <w:jc w:val="center"/>
      </w:pPr>
    </w:p>
    <w:p w:rsidR="007D3B2C" w:rsidRDefault="007D3B2C" w:rsidP="0027053B">
      <w:pPr>
        <w:pStyle w:val="ConsPlusNonformat"/>
        <w:jc w:val="center"/>
      </w:pPr>
      <w:r>
        <w:t>ЗАЯВЛЕНИЕ</w:t>
      </w:r>
    </w:p>
    <w:p w:rsidR="007D3B2C" w:rsidRDefault="007D3B2C" w:rsidP="0027053B">
      <w:pPr>
        <w:pStyle w:val="ConsPlusNonformat"/>
        <w:jc w:val="center"/>
      </w:pPr>
      <w:r>
        <w:t>о выдаче дубликата разрешения на строительство объекта</w:t>
      </w:r>
    </w:p>
    <w:p w:rsidR="007D3B2C" w:rsidRDefault="0027053B" w:rsidP="0027053B">
      <w:pPr>
        <w:pStyle w:val="ConsPlusNonformat"/>
        <w:jc w:val="center"/>
      </w:pPr>
      <w:r>
        <w:t>капитального строительства.</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(полное наименование заявителя, включая организационно-правовую форму,</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или фамилия, имя, отчество (при наличии) - для физического лица)</w:t>
      </w:r>
    </w:p>
    <w:p w:rsidR="007D3B2C" w:rsidRDefault="007D3B2C" w:rsidP="007D3B2C">
      <w:pPr>
        <w:pStyle w:val="ConsPlusNonformat"/>
        <w:jc w:val="both"/>
      </w:pPr>
      <w:r>
        <w:t>Данные  документа,  удостоверяющего  личность  заявителя, - для физического</w:t>
      </w:r>
    </w:p>
    <w:p w:rsidR="007D3B2C" w:rsidRDefault="007D3B2C" w:rsidP="007D3B2C">
      <w:pPr>
        <w:pStyle w:val="ConsPlusNonformat"/>
        <w:jc w:val="both"/>
      </w:pPr>
      <w:r>
        <w:t>лица ______________________________________________________________________</w:t>
      </w:r>
    </w:p>
    <w:p w:rsidR="007D3B2C" w:rsidRDefault="007D3B2C" w:rsidP="007D3B2C">
      <w:pPr>
        <w:pStyle w:val="ConsPlusNonformat"/>
        <w:jc w:val="both"/>
      </w:pPr>
      <w:r>
        <w:t>ИНН ______________________ ОГРН/ОГРНИП ____________________________________</w:t>
      </w:r>
    </w:p>
    <w:p w:rsidR="007D3B2C" w:rsidRDefault="007D3B2C" w:rsidP="007D3B2C">
      <w:pPr>
        <w:pStyle w:val="ConsPlusNonformat"/>
        <w:jc w:val="both"/>
      </w:pPr>
      <w:r>
        <w:t xml:space="preserve">                                            (для юридического лица/для</w:t>
      </w:r>
    </w:p>
    <w:p w:rsidR="007D3B2C" w:rsidRDefault="007D3B2C" w:rsidP="007D3B2C">
      <w:pPr>
        <w:pStyle w:val="ConsPlusNonformat"/>
        <w:jc w:val="both"/>
      </w:pPr>
      <w:r>
        <w:t xml:space="preserve">                                         индивидуального предпринимателя)</w:t>
      </w:r>
    </w:p>
    <w:p w:rsidR="007D3B2C" w:rsidRDefault="007D3B2C" w:rsidP="007D3B2C">
      <w:pPr>
        <w:pStyle w:val="ConsPlusNonformat"/>
        <w:jc w:val="both"/>
      </w:pPr>
    </w:p>
    <w:p w:rsidR="007D3B2C" w:rsidRDefault="007D3B2C" w:rsidP="007D3B2C">
      <w:pPr>
        <w:pStyle w:val="ConsPlusNonformat"/>
        <w:jc w:val="both"/>
      </w:pPr>
      <w:r>
        <w:t>Адрес (место нахождения или место жительства) заявителя: __________________</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(индекс, наименование субъекта Российской Федерации)</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(район)</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(населенный пункт)</w:t>
      </w:r>
    </w:p>
    <w:p w:rsidR="007D3B2C" w:rsidRDefault="007D3B2C" w:rsidP="007D3B2C">
      <w:pPr>
        <w:pStyle w:val="ConsPlusNonformat"/>
        <w:jc w:val="both"/>
      </w:pPr>
      <w:r>
        <w:t>улица ________________________________ д. ____ корп. ____ кв./офис ________</w:t>
      </w:r>
    </w:p>
    <w:p w:rsidR="007D3B2C" w:rsidRDefault="007D3B2C" w:rsidP="007D3B2C">
      <w:pPr>
        <w:pStyle w:val="ConsPlusNonformat"/>
        <w:jc w:val="both"/>
      </w:pPr>
    </w:p>
    <w:p w:rsidR="007D3B2C" w:rsidRDefault="007D3B2C" w:rsidP="007D3B2C">
      <w:pPr>
        <w:pStyle w:val="ConsPlusNonformat"/>
        <w:jc w:val="both"/>
      </w:pPr>
      <w:r>
        <w:t>Почтовый адрес заявителя: _________________________________________________</w:t>
      </w:r>
    </w:p>
    <w:p w:rsidR="007D3B2C" w:rsidRDefault="007D3B2C" w:rsidP="007D3B2C">
      <w:pPr>
        <w:pStyle w:val="ConsPlusNonformat"/>
        <w:jc w:val="both"/>
      </w:pPr>
      <w:r>
        <w:t xml:space="preserve">                                   (индекс, наименование субъекта</w:t>
      </w:r>
    </w:p>
    <w:p w:rsidR="007D3B2C" w:rsidRDefault="007D3B2C" w:rsidP="007D3B2C">
      <w:pPr>
        <w:pStyle w:val="ConsPlusNonformat"/>
        <w:jc w:val="both"/>
      </w:pPr>
      <w:r>
        <w:t xml:space="preserve">                                        Российской Федерации)</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(район)</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(населенный пункт)</w:t>
      </w:r>
    </w:p>
    <w:p w:rsidR="007D3B2C" w:rsidRDefault="007D3B2C" w:rsidP="007D3B2C">
      <w:pPr>
        <w:pStyle w:val="ConsPlusNonformat"/>
        <w:jc w:val="both"/>
      </w:pPr>
      <w:r>
        <w:t>улица ________________________________ д. ____ корп. ____ кв./офис ________</w:t>
      </w:r>
    </w:p>
    <w:p w:rsidR="007D3B2C" w:rsidRDefault="007D3B2C" w:rsidP="007D3B2C">
      <w:pPr>
        <w:pStyle w:val="ConsPlusNonformat"/>
        <w:jc w:val="both"/>
      </w:pPr>
    </w:p>
    <w:p w:rsidR="007D3B2C" w:rsidRDefault="007D3B2C" w:rsidP="007D3B2C">
      <w:pPr>
        <w:pStyle w:val="ConsPlusNonformat"/>
        <w:jc w:val="both"/>
      </w:pPr>
      <w:r>
        <w:t>Контактный телефон: _______________________________________________________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Адрес электронной почты: 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Просит выдать дубликат разрешения на строительство от "__" _______ _____ г.</w:t>
      </w:r>
    </w:p>
    <w:p w:rsidR="007D3B2C" w:rsidRDefault="007D3B2C" w:rsidP="007D3B2C">
      <w:pPr>
        <w:pStyle w:val="ConsPlusNonformat"/>
        <w:jc w:val="both"/>
      </w:pPr>
      <w:r>
        <w:t>N ____, выданного__________________________________________________________</w:t>
      </w:r>
    </w:p>
    <w:p w:rsidR="007D3B2C" w:rsidRDefault="007D3B2C" w:rsidP="007D3B2C">
      <w:pPr>
        <w:pStyle w:val="ConsPlusNonformat"/>
        <w:jc w:val="both"/>
      </w:pPr>
      <w:r>
        <w:t>__________________________________________________________________________,</w:t>
      </w:r>
    </w:p>
    <w:p w:rsidR="007D3B2C" w:rsidRDefault="007D3B2C" w:rsidP="007D3B2C">
      <w:pPr>
        <w:pStyle w:val="ConsPlusNonformat"/>
        <w:jc w:val="both"/>
      </w:pPr>
      <w:r>
        <w:t xml:space="preserve">       (наименование органа, выдавшего разрешение на строительство)</w:t>
      </w:r>
    </w:p>
    <w:p w:rsidR="007D3B2C" w:rsidRDefault="007D3B2C" w:rsidP="007D3B2C">
      <w:pPr>
        <w:pStyle w:val="ConsPlusNonformat"/>
        <w:jc w:val="both"/>
      </w:pPr>
      <w:r>
        <w:t>по объекту ________________________________________________________________</w:t>
      </w:r>
    </w:p>
    <w:p w:rsidR="007D3B2C" w:rsidRDefault="007D3B2C" w:rsidP="007D3B2C">
      <w:pPr>
        <w:pStyle w:val="ConsPlusNonformat"/>
        <w:jc w:val="both"/>
      </w:pPr>
      <w:r>
        <w:t>__________________________________________________________________________.</w:t>
      </w:r>
    </w:p>
    <w:p w:rsidR="007D3B2C" w:rsidRDefault="007D3B2C" w:rsidP="007D3B2C">
      <w:pPr>
        <w:pStyle w:val="ConsPlusNonformat"/>
        <w:jc w:val="both"/>
      </w:pPr>
      <w:r>
        <w:t xml:space="preserve">                (наименование и месторасположение объекта)</w:t>
      </w:r>
    </w:p>
    <w:p w:rsidR="007D3B2C" w:rsidRDefault="007D3B2C" w:rsidP="007D3B2C">
      <w:pPr>
        <w:pStyle w:val="ConsPlusNonformat"/>
        <w:jc w:val="both"/>
      </w:pPr>
    </w:p>
    <w:p w:rsidR="007D3B2C" w:rsidRDefault="007D3B2C" w:rsidP="007D3B2C">
      <w:pPr>
        <w:pStyle w:val="ConsPlusNonformat"/>
        <w:jc w:val="both"/>
      </w:pPr>
      <w:r>
        <w:t>Необходимость  выдачи  дубликата  разрешения  на  строительство обусловлена</w:t>
      </w:r>
    </w:p>
    <w:p w:rsidR="007D3B2C" w:rsidRDefault="007D3B2C" w:rsidP="007D3B2C">
      <w:pPr>
        <w:pStyle w:val="ConsPlusNonformat"/>
        <w:jc w:val="both"/>
      </w:pPr>
      <w:r>
        <w:t>следующими обстоятельствами _______________________________________________</w:t>
      </w:r>
    </w:p>
    <w:p w:rsidR="007D3B2C" w:rsidRDefault="007D3B2C" w:rsidP="007D3B2C">
      <w:pPr>
        <w:pStyle w:val="ConsPlusNonformat"/>
        <w:jc w:val="both"/>
      </w:pPr>
      <w:r>
        <w:t>__________________________________________________________________________.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Результа</w:t>
      </w:r>
      <w:r w:rsidR="0027053B">
        <w:t>т предоставления муниципаль</w:t>
      </w:r>
      <w:r>
        <w:t>ной услуги прошу:</w:t>
      </w:r>
    </w:p>
    <w:p w:rsidR="007D3B2C" w:rsidRDefault="007D3B2C" w:rsidP="007D3B2C">
      <w:pPr>
        <w:pStyle w:val="ConsPlusNonformat"/>
        <w:jc w:val="both"/>
      </w:pPr>
      <w:r>
        <w:t>┌─┐</w:t>
      </w:r>
    </w:p>
    <w:p w:rsidR="007D3B2C" w:rsidRDefault="007D3B2C" w:rsidP="007D3B2C">
      <w:pPr>
        <w:pStyle w:val="ConsPlusNonformat"/>
        <w:jc w:val="both"/>
      </w:pPr>
      <w:r>
        <w:t>│ │ выдать лично на руки;</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по почтовому адресу заявителя;</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на адрес электронной почты;</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Единого портала государственных  и  муниципальных</w:t>
      </w:r>
    </w:p>
    <w:p w:rsidR="007D3B2C" w:rsidRDefault="007D3B2C" w:rsidP="007D3B2C">
      <w:pPr>
        <w:pStyle w:val="ConsPlusNonformat"/>
        <w:jc w:val="both"/>
      </w:pPr>
      <w:r>
        <w:t>└─┘ услуг  (в случае  подачи  заявления  посредством  использования Единого</w:t>
      </w:r>
    </w:p>
    <w:p w:rsidR="007D3B2C" w:rsidRDefault="007D3B2C" w:rsidP="007D3B2C">
      <w:pPr>
        <w:pStyle w:val="ConsPlusNonformat"/>
        <w:jc w:val="both"/>
      </w:pPr>
      <w:r>
        <w:t>портала государственных и муниципальных услуг);</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Личн</w:t>
      </w:r>
      <w:r w:rsidR="0027053B">
        <w:t>ого  кабинета</w:t>
      </w:r>
      <w:r>
        <w:t xml:space="preserve">  (в случае</w:t>
      </w:r>
    </w:p>
    <w:p w:rsidR="007D3B2C" w:rsidRDefault="007D3B2C" w:rsidP="007D3B2C">
      <w:pPr>
        <w:pStyle w:val="ConsPlusNonformat"/>
        <w:jc w:val="both"/>
      </w:pPr>
      <w:r>
        <w:t>└─┘ подачи    заявления    посредством   использования   Личного   кабинета);</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многофункционального   центра   предоставления</w:t>
      </w:r>
    </w:p>
    <w:p w:rsidR="007D3B2C" w:rsidRDefault="007D3B2C" w:rsidP="007D3B2C">
      <w:pPr>
        <w:pStyle w:val="ConsPlusNonformat"/>
        <w:jc w:val="both"/>
      </w:pPr>
      <w:r>
        <w:t>└─┘ государственных  и  муниципальных  услуг  (в  случае  подачи  заявления</w:t>
      </w:r>
    </w:p>
    <w:p w:rsidR="007D3B2C" w:rsidRDefault="007D3B2C" w:rsidP="007D3B2C">
      <w:pPr>
        <w:pStyle w:val="ConsPlusNonformat"/>
        <w:jc w:val="both"/>
      </w:pPr>
      <w:r>
        <w:t>посредством   использования   многофункционального   центра  предоставления</w:t>
      </w:r>
    </w:p>
    <w:p w:rsidR="007D3B2C" w:rsidRDefault="007D3B2C" w:rsidP="007D3B2C">
      <w:pPr>
        <w:pStyle w:val="ConsPlusNonformat"/>
        <w:jc w:val="both"/>
      </w:pPr>
      <w:r>
        <w:t>государственных и муниципальных услуг).</w:t>
      </w:r>
    </w:p>
    <w:p w:rsidR="007D3B2C" w:rsidRDefault="007D3B2C" w:rsidP="007D3B2C">
      <w:pPr>
        <w:pStyle w:val="ConsPlusNonformat"/>
        <w:jc w:val="both"/>
      </w:pPr>
    </w:p>
    <w:p w:rsidR="007D3B2C" w:rsidRDefault="007D3B2C" w:rsidP="007D3B2C">
      <w:pPr>
        <w:pStyle w:val="ConsPlusNonformat"/>
        <w:jc w:val="both"/>
      </w:pPr>
      <w:r>
        <w:t>Приложение:</w:t>
      </w:r>
    </w:p>
    <w:p w:rsidR="007D3B2C" w:rsidRDefault="007D3B2C" w:rsidP="007D3B2C">
      <w:pPr>
        <w:pStyle w:val="ConsPlusNonformat"/>
        <w:jc w:val="both"/>
      </w:pPr>
      <w:r>
        <w:t>┌─┐</w:t>
      </w:r>
    </w:p>
    <w:p w:rsidR="007D3B2C" w:rsidRDefault="007D3B2C" w:rsidP="007D3B2C">
      <w:pPr>
        <w:pStyle w:val="ConsPlusNonformat"/>
        <w:jc w:val="both"/>
      </w:pPr>
      <w:r>
        <w:t>│ │ доверенность, подтверждающая полномочия  лица на осуществление действий</w:t>
      </w:r>
    </w:p>
    <w:p w:rsidR="007D3B2C" w:rsidRDefault="007D3B2C" w:rsidP="007D3B2C">
      <w:pPr>
        <w:pStyle w:val="ConsPlusNonformat"/>
        <w:jc w:val="both"/>
      </w:pPr>
      <w:r>
        <w:t>└─┘ от имени заявителя - физического лица;</w:t>
      </w:r>
    </w:p>
    <w:p w:rsidR="007D3B2C" w:rsidRDefault="007D3B2C" w:rsidP="007D3B2C">
      <w:pPr>
        <w:pStyle w:val="ConsPlusNonformat"/>
        <w:jc w:val="both"/>
      </w:pPr>
      <w:r>
        <w:t>┌─┐</w:t>
      </w:r>
    </w:p>
    <w:p w:rsidR="007D3B2C" w:rsidRDefault="007D3B2C" w:rsidP="007D3B2C">
      <w:pPr>
        <w:pStyle w:val="ConsPlusNonformat"/>
        <w:jc w:val="both"/>
      </w:pPr>
      <w:r>
        <w:t>│ │ документ,  подтверждающий  полномочия лица на осуществление действий от</w:t>
      </w:r>
    </w:p>
    <w:p w:rsidR="007D3B2C" w:rsidRDefault="007D3B2C" w:rsidP="007D3B2C">
      <w:pPr>
        <w:pStyle w:val="ConsPlusNonformat"/>
        <w:jc w:val="both"/>
      </w:pPr>
      <w:r>
        <w:t>└─┘ имени заявителя - юридического лица  (копия решения о назначении или об</w:t>
      </w:r>
    </w:p>
    <w:p w:rsidR="007D3B2C" w:rsidRDefault="007D3B2C" w:rsidP="007D3B2C">
      <w:pPr>
        <w:pStyle w:val="ConsPlusNonformat"/>
        <w:jc w:val="both"/>
      </w:pPr>
      <w:r>
        <w:t>избрании  либо  копия приказа о назначении физического лица на должность, в</w:t>
      </w:r>
    </w:p>
    <w:p w:rsidR="007D3B2C" w:rsidRDefault="007D3B2C" w:rsidP="007D3B2C">
      <w:pPr>
        <w:pStyle w:val="ConsPlusNonformat"/>
        <w:jc w:val="both"/>
      </w:pPr>
      <w:r>
        <w:t>соответствии  с  которыми такое физическое лицо обладает правом действовать</w:t>
      </w:r>
    </w:p>
    <w:p w:rsidR="007D3B2C" w:rsidRDefault="007D3B2C" w:rsidP="007D3B2C">
      <w:pPr>
        <w:pStyle w:val="ConsPlusNonformat"/>
        <w:jc w:val="both"/>
      </w:pPr>
      <w:r>
        <w:t>от имени заявителя без доверенности);</w:t>
      </w:r>
    </w:p>
    <w:p w:rsidR="007D3B2C" w:rsidRDefault="007D3B2C" w:rsidP="007D3B2C">
      <w:pPr>
        <w:pStyle w:val="ConsPlusNonformat"/>
        <w:jc w:val="both"/>
      </w:pPr>
      <w:r>
        <w:t>┌─┐</w:t>
      </w:r>
    </w:p>
    <w:p w:rsidR="007D3B2C" w:rsidRDefault="007D3B2C" w:rsidP="007D3B2C">
      <w:pPr>
        <w:pStyle w:val="ConsPlusNonformat"/>
        <w:jc w:val="both"/>
      </w:pPr>
      <w:r>
        <w:t>│ │ доверенность  на  осуществление действий от имени заявителя, заверенная</w:t>
      </w:r>
    </w:p>
    <w:p w:rsidR="007D3B2C" w:rsidRDefault="007D3B2C" w:rsidP="007D3B2C">
      <w:pPr>
        <w:pStyle w:val="ConsPlusNonformat"/>
        <w:jc w:val="both"/>
      </w:pPr>
      <w:r>
        <w:t>└─┘ печатью  заявителя  (при  наличии)  и  подписанная  руководителем  (для</w:t>
      </w:r>
    </w:p>
    <w:p w:rsidR="007D3B2C" w:rsidRDefault="007D3B2C" w:rsidP="007D3B2C">
      <w:pPr>
        <w:pStyle w:val="ConsPlusNonformat"/>
        <w:jc w:val="both"/>
      </w:pPr>
      <w:r>
        <w:t>юридического лица) или уполномоченным руководителем лицом (в случае если от</w:t>
      </w:r>
    </w:p>
    <w:p w:rsidR="007D3B2C" w:rsidRDefault="007D3B2C" w:rsidP="007D3B2C">
      <w:pPr>
        <w:pStyle w:val="ConsPlusNonformat"/>
        <w:jc w:val="both"/>
      </w:pPr>
      <w:r>
        <w:t>имени заявителя действует иное лицо);</w:t>
      </w:r>
    </w:p>
    <w:p w:rsidR="007D3B2C" w:rsidRDefault="007D3B2C" w:rsidP="007D3B2C">
      <w:pPr>
        <w:pStyle w:val="ConsPlusNonformat"/>
        <w:jc w:val="both"/>
      </w:pPr>
      <w:r>
        <w:t>┌─┐</w:t>
      </w:r>
    </w:p>
    <w:p w:rsidR="007D3B2C" w:rsidRDefault="007D3B2C" w:rsidP="007D3B2C">
      <w:pPr>
        <w:pStyle w:val="ConsPlusNonformat"/>
        <w:jc w:val="both"/>
      </w:pPr>
      <w:r>
        <w:t>│ │ документ, подтверждающий полномочия лица, уполномоченного руководителем</w:t>
      </w:r>
    </w:p>
    <w:p w:rsidR="007D3B2C" w:rsidRDefault="007D3B2C" w:rsidP="007D3B2C">
      <w:pPr>
        <w:pStyle w:val="ConsPlusNonformat"/>
        <w:jc w:val="both"/>
      </w:pPr>
      <w:r>
        <w:t>└─┘ юридического лица   (в   случае   если   доверенность  на осуществление</w:t>
      </w:r>
    </w:p>
    <w:p w:rsidR="007D3B2C" w:rsidRDefault="007D3B2C" w:rsidP="007D3B2C">
      <w:pPr>
        <w:pStyle w:val="ConsPlusNonformat"/>
        <w:jc w:val="both"/>
      </w:pPr>
      <w:r>
        <w:t>действий  от имени заявителя подписана лицом, уполномоченным руководителем)</w:t>
      </w:r>
    </w:p>
    <w:p w:rsidR="007D3B2C" w:rsidRDefault="007D3B2C" w:rsidP="007D3B2C">
      <w:pPr>
        <w:pStyle w:val="ConsPlusNonformat"/>
        <w:jc w:val="both"/>
      </w:pPr>
      <w:r>
        <w:t>- для юридического лица;</w:t>
      </w:r>
    </w:p>
    <w:p w:rsidR="007D3B2C" w:rsidRDefault="007D3B2C" w:rsidP="007D3B2C">
      <w:pPr>
        <w:pStyle w:val="ConsPlusNonformat"/>
        <w:jc w:val="both"/>
      </w:pPr>
      <w:r>
        <w:t>┌─┐</w:t>
      </w:r>
    </w:p>
    <w:p w:rsidR="007D3B2C" w:rsidRDefault="007D3B2C" w:rsidP="007D3B2C">
      <w:pPr>
        <w:pStyle w:val="ConsPlusNonformat"/>
        <w:jc w:val="both"/>
      </w:pPr>
      <w:r>
        <w:t>│ │ иные документы: _______________________________________________________</w:t>
      </w:r>
    </w:p>
    <w:p w:rsidR="007D3B2C" w:rsidRDefault="007D3B2C" w:rsidP="007D3B2C">
      <w:pPr>
        <w:pStyle w:val="ConsPlusNonformat"/>
        <w:jc w:val="both"/>
      </w:pPr>
      <w:r>
        <w:t>└─┘ _______________________________________________________________________</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__________________________________________________________________________.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_______________________ _____________________ _____________________________</w:t>
      </w:r>
    </w:p>
    <w:p w:rsidR="007D3B2C" w:rsidRDefault="007D3B2C" w:rsidP="007D3B2C">
      <w:pPr>
        <w:pStyle w:val="ConsPlusNonformat"/>
        <w:jc w:val="both"/>
      </w:pPr>
      <w:r>
        <w:t>(подпись заявителя или  (расшифровка подписи) (дата, печать - при наличии)</w:t>
      </w:r>
    </w:p>
    <w:p w:rsidR="007D3B2C" w:rsidRDefault="007D3B2C" w:rsidP="007D3B2C">
      <w:pPr>
        <w:pStyle w:val="ConsPlusNonformat"/>
        <w:jc w:val="both"/>
      </w:pPr>
      <w:r>
        <w:t xml:space="preserve"> уполномоченного лица)</w:t>
      </w:r>
    </w:p>
    <w:p w:rsidR="0027053B" w:rsidRDefault="0027053B" w:rsidP="007D3B2C">
      <w:pPr>
        <w:pStyle w:val="ConsPlusNonformat"/>
        <w:jc w:val="both"/>
      </w:pPr>
    </w:p>
    <w:p w:rsidR="0027053B" w:rsidRDefault="0027053B" w:rsidP="007D3B2C">
      <w:pPr>
        <w:pStyle w:val="ConsPlusNonformat"/>
        <w:jc w:val="both"/>
      </w:pPr>
    </w:p>
    <w:p w:rsidR="007D3B2C" w:rsidRDefault="007D3B2C" w:rsidP="007D3B2C">
      <w:pPr>
        <w:pStyle w:val="ConsPlusNormal"/>
        <w:ind w:firstLine="540"/>
        <w:jc w:val="both"/>
      </w:pPr>
    </w:p>
    <w:p w:rsidR="007D3B2C" w:rsidRDefault="007D3B2C" w:rsidP="007D3B2C">
      <w:pPr>
        <w:pStyle w:val="ConsPlusNormal"/>
        <w:ind w:firstLine="540"/>
        <w:jc w:val="both"/>
      </w:pPr>
    </w:p>
    <w:p w:rsidR="007D3B2C" w:rsidRDefault="007D3B2C" w:rsidP="007D3B2C">
      <w:pPr>
        <w:pStyle w:val="ConsPlusNormal"/>
        <w:ind w:firstLine="540"/>
        <w:jc w:val="both"/>
      </w:pPr>
    </w:p>
    <w:p w:rsidR="007D3B2C" w:rsidRDefault="007D3B2C" w:rsidP="007D3B2C">
      <w:pPr>
        <w:pStyle w:val="ConsPlusNormal"/>
        <w:ind w:firstLine="540"/>
        <w:jc w:val="both"/>
      </w:pPr>
    </w:p>
    <w:p w:rsidR="00DB6C2C" w:rsidRDefault="00DB6C2C" w:rsidP="007D3B2C">
      <w:pPr>
        <w:pStyle w:val="ConsPlusNormal"/>
        <w:ind w:firstLine="540"/>
        <w:jc w:val="both"/>
      </w:pPr>
    </w:p>
    <w:p w:rsidR="00DB6C2C" w:rsidRDefault="00DB6C2C" w:rsidP="007D3B2C">
      <w:pPr>
        <w:pStyle w:val="ConsPlusNormal"/>
        <w:ind w:firstLine="540"/>
        <w:jc w:val="both"/>
      </w:pPr>
    </w:p>
    <w:p w:rsidR="00DB6C2C" w:rsidRDefault="00DB6C2C" w:rsidP="007D3B2C">
      <w:pPr>
        <w:pStyle w:val="ConsPlusNormal"/>
        <w:ind w:firstLine="540"/>
        <w:jc w:val="both"/>
      </w:pPr>
    </w:p>
    <w:p w:rsidR="0027053B" w:rsidRPr="00526F31" w:rsidRDefault="0027053B" w:rsidP="0027053B">
      <w:pPr>
        <w:pStyle w:val="ConsPlusNormal"/>
        <w:ind w:left="4820" w:firstLine="0"/>
        <w:jc w:val="center"/>
        <w:outlineLvl w:val="1"/>
        <w:rPr>
          <w:rFonts w:ascii="Times New Roman" w:hAnsi="Times New Roman" w:cs="Times New Roman"/>
          <w:sz w:val="24"/>
          <w:szCs w:val="24"/>
        </w:rPr>
      </w:pPr>
      <w:r w:rsidRPr="00526F31">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5</w:t>
      </w:r>
    </w:p>
    <w:p w:rsidR="0027053B" w:rsidRPr="00526F31" w:rsidRDefault="0027053B" w:rsidP="0027053B">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к административному регламенту</w:t>
      </w:r>
    </w:p>
    <w:p w:rsidR="0027053B" w:rsidRPr="00526F31" w:rsidRDefault="0027053B" w:rsidP="0027053B">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по предоставлению муниципальной услуги</w:t>
      </w:r>
    </w:p>
    <w:p w:rsidR="0027053B" w:rsidRDefault="0027053B" w:rsidP="0027053B">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"Выдача разрешения на строительство"</w:t>
      </w:r>
    </w:p>
    <w:p w:rsidR="007D3B2C" w:rsidRDefault="007D3B2C" w:rsidP="007D3B2C">
      <w:pPr>
        <w:pStyle w:val="ConsPlusNormal"/>
        <w:jc w:val="right"/>
      </w:pPr>
    </w:p>
    <w:p w:rsidR="007D3B2C" w:rsidRPr="0027053B" w:rsidRDefault="007D3B2C" w:rsidP="007D3B2C">
      <w:pPr>
        <w:pStyle w:val="ConsPlusNormal"/>
        <w:ind w:firstLine="540"/>
        <w:jc w:val="both"/>
        <w:rPr>
          <w:rFonts w:ascii="Times New Roman" w:hAnsi="Times New Roman" w:cs="Times New Roman"/>
          <w:sz w:val="22"/>
          <w:szCs w:val="22"/>
        </w:rPr>
      </w:pPr>
    </w:p>
    <w:p w:rsidR="007D3B2C" w:rsidRPr="0027053B" w:rsidRDefault="007D3B2C" w:rsidP="007D3B2C">
      <w:pPr>
        <w:pStyle w:val="ConsPlusNormal"/>
        <w:jc w:val="center"/>
        <w:rPr>
          <w:rFonts w:ascii="Times New Roman" w:hAnsi="Times New Roman" w:cs="Times New Roman"/>
          <w:sz w:val="22"/>
          <w:szCs w:val="22"/>
        </w:rPr>
      </w:pPr>
      <w:bookmarkStart w:id="35" w:name="P1629"/>
      <w:bookmarkEnd w:id="35"/>
      <w:r w:rsidRPr="0027053B">
        <w:rPr>
          <w:rFonts w:ascii="Times New Roman" w:hAnsi="Times New Roman" w:cs="Times New Roman"/>
          <w:sz w:val="22"/>
          <w:szCs w:val="22"/>
        </w:rPr>
        <w:t>ОБРАЗЕЦ ШТАМПА ДУБЛИКАТА РАЗРЕШЕНИЯ НА СТРОИТЕЛЬСТВО</w:t>
      </w:r>
    </w:p>
    <w:p w:rsidR="007D3B2C" w:rsidRPr="0027053B" w:rsidRDefault="007D3B2C" w:rsidP="007D3B2C">
      <w:pPr>
        <w:pStyle w:val="ConsPlusNormal"/>
        <w:ind w:firstLine="54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7D3B2C" w:rsidRPr="0027053B" w:rsidTr="007D3B2C">
        <w:tc>
          <w:tcPr>
            <w:tcW w:w="9070" w:type="dxa"/>
            <w:tcBorders>
              <w:top w:val="single" w:sz="4" w:space="0" w:color="auto"/>
              <w:left w:val="single" w:sz="4" w:space="0" w:color="auto"/>
              <w:bottom w:val="nil"/>
              <w:right w:val="single" w:sz="4" w:space="0" w:color="auto"/>
            </w:tcBorders>
          </w:tcPr>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________________________________________________________</w:t>
            </w:r>
          </w:p>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регистрирующий орган</w:t>
            </w:r>
          </w:p>
        </w:tc>
      </w:tr>
      <w:tr w:rsidR="007D3B2C" w:rsidRPr="0027053B" w:rsidTr="007D3B2C">
        <w:tc>
          <w:tcPr>
            <w:tcW w:w="9070" w:type="dxa"/>
            <w:tcBorders>
              <w:top w:val="nil"/>
              <w:left w:val="single" w:sz="4" w:space="0" w:color="auto"/>
              <w:bottom w:val="nil"/>
              <w:right w:val="single" w:sz="4" w:space="0" w:color="auto"/>
            </w:tcBorders>
          </w:tcPr>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ДУБЛИКАТ</w:t>
            </w:r>
          </w:p>
        </w:tc>
      </w:tr>
      <w:tr w:rsidR="007D3B2C" w:rsidRPr="0027053B" w:rsidTr="007D3B2C">
        <w:tc>
          <w:tcPr>
            <w:tcW w:w="9070" w:type="dxa"/>
            <w:tcBorders>
              <w:top w:val="nil"/>
              <w:left w:val="single" w:sz="4" w:space="0" w:color="auto"/>
              <w:bottom w:val="nil"/>
              <w:right w:val="single" w:sz="4" w:space="0" w:color="auto"/>
            </w:tcBorders>
          </w:tcPr>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"__" ____________ 20__ г.</w:t>
            </w:r>
          </w:p>
        </w:tc>
      </w:tr>
      <w:tr w:rsidR="007D3B2C" w:rsidRPr="0027053B" w:rsidTr="007D3B2C">
        <w:tc>
          <w:tcPr>
            <w:tcW w:w="9070" w:type="dxa"/>
            <w:tcBorders>
              <w:top w:val="nil"/>
              <w:left w:val="single" w:sz="4" w:space="0" w:color="auto"/>
              <w:bottom w:val="nil"/>
              <w:right w:val="single" w:sz="4" w:space="0" w:color="auto"/>
            </w:tcBorders>
          </w:tcPr>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________________________________________________________</w:t>
            </w:r>
          </w:p>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(подпись уполномоченного регистратора)</w:t>
            </w:r>
          </w:p>
        </w:tc>
      </w:tr>
      <w:tr w:rsidR="007D3B2C" w:rsidRPr="0027053B" w:rsidTr="007D3B2C">
        <w:tc>
          <w:tcPr>
            <w:tcW w:w="9070" w:type="dxa"/>
            <w:tcBorders>
              <w:top w:val="nil"/>
              <w:left w:val="single" w:sz="4" w:space="0" w:color="auto"/>
              <w:bottom w:val="single" w:sz="4" w:space="0" w:color="auto"/>
              <w:right w:val="single" w:sz="4" w:space="0" w:color="auto"/>
            </w:tcBorders>
          </w:tcPr>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________________________________________________________</w:t>
            </w:r>
          </w:p>
          <w:p w:rsidR="007D3B2C" w:rsidRPr="0027053B" w:rsidRDefault="007D3B2C" w:rsidP="007D3B2C">
            <w:pPr>
              <w:pStyle w:val="ConsPlusNormal"/>
              <w:jc w:val="center"/>
              <w:rPr>
                <w:rFonts w:ascii="Times New Roman" w:hAnsi="Times New Roman" w:cs="Times New Roman"/>
                <w:sz w:val="22"/>
                <w:szCs w:val="22"/>
              </w:rPr>
            </w:pPr>
            <w:r w:rsidRPr="0027053B">
              <w:rPr>
                <w:rFonts w:ascii="Times New Roman" w:hAnsi="Times New Roman" w:cs="Times New Roman"/>
                <w:sz w:val="22"/>
                <w:szCs w:val="22"/>
              </w:rPr>
              <w:t>(фамилия, имя, отчество регистратора)</w:t>
            </w:r>
          </w:p>
        </w:tc>
      </w:tr>
    </w:tbl>
    <w:p w:rsidR="007D3B2C" w:rsidRDefault="007D3B2C" w:rsidP="007D3B2C">
      <w:pPr>
        <w:pStyle w:val="ConsPlusNormal"/>
        <w:ind w:firstLine="540"/>
        <w:jc w:val="both"/>
      </w:pPr>
    </w:p>
    <w:p w:rsidR="007D3B2C" w:rsidRDefault="007D3B2C" w:rsidP="007D3B2C">
      <w:pPr>
        <w:pStyle w:val="ConsPlusNormal"/>
        <w:ind w:firstLine="540"/>
        <w:jc w:val="both"/>
      </w:pPr>
    </w:p>
    <w:p w:rsidR="007D3B2C" w:rsidRDefault="007D3B2C" w:rsidP="007D3B2C">
      <w:pPr>
        <w:pStyle w:val="ConsPlusNormal"/>
        <w:ind w:firstLine="540"/>
        <w:jc w:val="both"/>
      </w:pPr>
    </w:p>
    <w:p w:rsidR="00DB6C2C" w:rsidRDefault="00DB6C2C" w:rsidP="007D3B2C">
      <w:pPr>
        <w:pStyle w:val="ConsPlusNormal"/>
        <w:ind w:firstLine="540"/>
        <w:jc w:val="both"/>
      </w:pPr>
    </w:p>
    <w:p w:rsidR="008047AD" w:rsidRPr="00526F31" w:rsidRDefault="008047AD" w:rsidP="008047AD">
      <w:pPr>
        <w:pStyle w:val="ConsPlusNormal"/>
        <w:ind w:left="4820" w:firstLine="0"/>
        <w:jc w:val="center"/>
        <w:outlineLvl w:val="1"/>
        <w:rPr>
          <w:rFonts w:ascii="Times New Roman" w:hAnsi="Times New Roman" w:cs="Times New Roman"/>
          <w:sz w:val="24"/>
          <w:szCs w:val="24"/>
        </w:rPr>
      </w:pPr>
      <w:r w:rsidRPr="00526F31">
        <w:rPr>
          <w:rFonts w:ascii="Times New Roman" w:hAnsi="Times New Roman" w:cs="Times New Roman"/>
          <w:sz w:val="24"/>
          <w:szCs w:val="24"/>
        </w:rPr>
        <w:t>Приложение №</w:t>
      </w:r>
      <w:r>
        <w:rPr>
          <w:rFonts w:ascii="Times New Roman" w:hAnsi="Times New Roman" w:cs="Times New Roman"/>
          <w:sz w:val="24"/>
          <w:szCs w:val="24"/>
        </w:rPr>
        <w:t xml:space="preserve"> 6</w:t>
      </w:r>
    </w:p>
    <w:p w:rsidR="008047AD" w:rsidRPr="00526F31" w:rsidRDefault="008047AD" w:rsidP="008047AD">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к административному регламенту</w:t>
      </w:r>
    </w:p>
    <w:p w:rsidR="008047AD" w:rsidRPr="00526F31" w:rsidRDefault="008047AD" w:rsidP="008047AD">
      <w:pPr>
        <w:pStyle w:val="ConsPlusNormal"/>
        <w:ind w:left="4820" w:firstLine="0"/>
        <w:jc w:val="center"/>
        <w:rPr>
          <w:rFonts w:ascii="Times New Roman" w:hAnsi="Times New Roman" w:cs="Times New Roman"/>
          <w:sz w:val="24"/>
          <w:szCs w:val="24"/>
        </w:rPr>
      </w:pPr>
      <w:r w:rsidRPr="00526F31">
        <w:rPr>
          <w:rFonts w:ascii="Times New Roman" w:hAnsi="Times New Roman" w:cs="Times New Roman"/>
          <w:sz w:val="24"/>
          <w:szCs w:val="24"/>
        </w:rPr>
        <w:t>по предоставлению муниципальной услуги</w:t>
      </w:r>
    </w:p>
    <w:p w:rsidR="008047AD" w:rsidRDefault="008047AD" w:rsidP="00104C2D">
      <w:pPr>
        <w:pStyle w:val="ConsPlusNormal"/>
        <w:ind w:left="4820" w:firstLine="0"/>
        <w:jc w:val="center"/>
      </w:pPr>
      <w:r w:rsidRPr="00526F31">
        <w:rPr>
          <w:rFonts w:ascii="Times New Roman" w:hAnsi="Times New Roman" w:cs="Times New Roman"/>
          <w:sz w:val="24"/>
          <w:szCs w:val="24"/>
        </w:rPr>
        <w:t>"Выдача разрешения на строительство"</w:t>
      </w:r>
    </w:p>
    <w:p w:rsidR="008047AD" w:rsidRDefault="008047AD" w:rsidP="007D3B2C">
      <w:pPr>
        <w:pStyle w:val="ConsPlusNormal"/>
        <w:ind w:firstLine="540"/>
        <w:jc w:val="both"/>
      </w:pPr>
    </w:p>
    <w:p w:rsidR="007D3B2C" w:rsidRDefault="007D3B2C" w:rsidP="007D3B2C">
      <w:pPr>
        <w:pStyle w:val="ConsPlusNormal"/>
        <w:ind w:firstLine="540"/>
        <w:jc w:val="both"/>
      </w:pPr>
    </w:p>
    <w:p w:rsidR="007D3B2C" w:rsidRDefault="007D3B2C" w:rsidP="007D3B2C">
      <w:pPr>
        <w:pStyle w:val="ConsPlusNormal"/>
        <w:jc w:val="center"/>
      </w:pPr>
      <w:bookmarkStart w:id="36" w:name="P1660"/>
      <w:bookmarkEnd w:id="36"/>
      <w:r>
        <w:t>ОБРАЗЕЦ ЗАЯВЛЕНИЯ</w:t>
      </w:r>
    </w:p>
    <w:p w:rsidR="007D3B2C" w:rsidRDefault="007D3B2C" w:rsidP="007D3B2C">
      <w:pPr>
        <w:pStyle w:val="ConsPlusNormal"/>
        <w:jc w:val="center"/>
      </w:pPr>
      <w:r>
        <w:t>ОБ ИСПРАВЛЕНИИ ДОПУЩЕННЫХ ОПЕЧАТОК И ОШИБОК</w:t>
      </w:r>
    </w:p>
    <w:p w:rsidR="007D3B2C" w:rsidRDefault="007D3B2C" w:rsidP="007D3B2C">
      <w:pPr>
        <w:pStyle w:val="ConsPlusNormal"/>
        <w:jc w:val="center"/>
      </w:pPr>
      <w:r>
        <w:t>В РАЗРЕШЕНИИ НА СТРОИТЕЛЬСТВО</w:t>
      </w:r>
    </w:p>
    <w:p w:rsidR="007D3B2C" w:rsidRDefault="007D3B2C" w:rsidP="007D3B2C">
      <w:pPr>
        <w:pStyle w:val="ConsPlusNormal"/>
        <w:ind w:firstLine="540"/>
        <w:jc w:val="both"/>
      </w:pPr>
    </w:p>
    <w:p w:rsidR="00DB6C2C" w:rsidRDefault="007D3B2C" w:rsidP="007D3B2C">
      <w:pPr>
        <w:pStyle w:val="ConsPlusNonformat"/>
        <w:jc w:val="both"/>
      </w:pPr>
      <w:r>
        <w:t xml:space="preserve">                                  </w:t>
      </w:r>
    </w:p>
    <w:p w:rsidR="00DB6C2C" w:rsidRDefault="00DB6C2C" w:rsidP="00DB6C2C">
      <w:pPr>
        <w:pStyle w:val="ConsPlusNonformat"/>
        <w:jc w:val="both"/>
      </w:pPr>
      <w:r>
        <w:t xml:space="preserve">                                 Главе местной администрации г.п.Залукокоаже</w:t>
      </w:r>
    </w:p>
    <w:p w:rsidR="00DB6C2C" w:rsidRDefault="00DB6C2C" w:rsidP="00DB6C2C">
      <w:pPr>
        <w:pStyle w:val="ConsPlusNonformat"/>
        <w:jc w:val="both"/>
      </w:pPr>
      <w:r>
        <w:t xml:space="preserve">                                    ______________________________________</w:t>
      </w:r>
    </w:p>
    <w:p w:rsidR="00DB6C2C" w:rsidRDefault="00DB6C2C" w:rsidP="00DB6C2C">
      <w:pPr>
        <w:pStyle w:val="ConsPlusNonformat"/>
        <w:jc w:val="both"/>
      </w:pPr>
      <w:r>
        <w:t xml:space="preserve">                                    (орган, предоставляющий муниципальную</w:t>
      </w:r>
    </w:p>
    <w:p w:rsidR="00DB6C2C" w:rsidRDefault="00DB6C2C" w:rsidP="00DB6C2C">
      <w:pPr>
        <w:pStyle w:val="ConsPlusNonformat"/>
        <w:jc w:val="both"/>
      </w:pPr>
      <w:r>
        <w:t xml:space="preserve">                                    _______________________________________</w:t>
      </w:r>
    </w:p>
    <w:p w:rsidR="00DB6C2C" w:rsidRDefault="00DB6C2C" w:rsidP="00DB6C2C">
      <w:pPr>
        <w:pStyle w:val="ConsPlusNonformat"/>
        <w:jc w:val="both"/>
      </w:pPr>
      <w:r>
        <w:t xml:space="preserve">                                           услугу - Администрация</w:t>
      </w:r>
    </w:p>
    <w:p w:rsidR="00DB6C2C" w:rsidRDefault="00DB6C2C" w:rsidP="00DB6C2C">
      <w:pPr>
        <w:pStyle w:val="ConsPlusNonformat"/>
        <w:jc w:val="both"/>
      </w:pPr>
      <w:r>
        <w:t xml:space="preserve">                                    _______________________________________</w:t>
      </w:r>
    </w:p>
    <w:p w:rsidR="00DB6C2C" w:rsidRDefault="00DB6C2C" w:rsidP="00DB6C2C">
      <w:pPr>
        <w:pStyle w:val="ConsPlusNonformat"/>
        <w:jc w:val="both"/>
      </w:pPr>
      <w:r>
        <w:t xml:space="preserve">                                     (фамилия, имя, отчество</w:t>
      </w:r>
    </w:p>
    <w:p w:rsidR="00DB6C2C" w:rsidRDefault="00DB6C2C" w:rsidP="00DB6C2C">
      <w:pPr>
        <w:pStyle w:val="ConsPlusNonformat"/>
        <w:jc w:val="both"/>
      </w:pPr>
      <w:r>
        <w:t xml:space="preserve">                                    _______________________________________</w:t>
      </w:r>
    </w:p>
    <w:p w:rsidR="00DB6C2C" w:rsidRDefault="00DB6C2C" w:rsidP="00DB6C2C">
      <w:pPr>
        <w:pStyle w:val="ConsPlusNonformat"/>
        <w:jc w:val="both"/>
      </w:pPr>
      <w:r>
        <w:t xml:space="preserve">                                     руководителя органа, предоставляющего</w:t>
      </w:r>
    </w:p>
    <w:p w:rsidR="00DB6C2C" w:rsidRDefault="00DB6C2C" w:rsidP="00DB6C2C">
      <w:pPr>
        <w:pStyle w:val="ConsPlusNonformat"/>
        <w:jc w:val="both"/>
      </w:pPr>
      <w:r>
        <w:t xml:space="preserve">                                            муниципальную услугу)</w:t>
      </w:r>
    </w:p>
    <w:p w:rsidR="00DB6C2C" w:rsidRDefault="00DB6C2C" w:rsidP="007D3B2C">
      <w:pPr>
        <w:pStyle w:val="ConsPlusNonformat"/>
        <w:jc w:val="both"/>
      </w:pPr>
    </w:p>
    <w:p w:rsidR="00DB6C2C" w:rsidRDefault="00DB6C2C" w:rsidP="007D3B2C">
      <w:pPr>
        <w:pStyle w:val="ConsPlusNonformat"/>
        <w:jc w:val="both"/>
      </w:pPr>
    </w:p>
    <w:p w:rsidR="00DB6C2C" w:rsidRDefault="00DB6C2C" w:rsidP="007D3B2C">
      <w:pPr>
        <w:pStyle w:val="ConsPlusNonformat"/>
        <w:jc w:val="both"/>
      </w:pPr>
    </w:p>
    <w:p w:rsidR="007D3B2C" w:rsidRDefault="007D3B2C" w:rsidP="007D3B2C">
      <w:pPr>
        <w:pStyle w:val="ConsPlusNonformat"/>
        <w:jc w:val="both"/>
      </w:pPr>
      <w:r>
        <w:t xml:space="preserve">                                 ЗАЯВЛЕНИЕ</w:t>
      </w:r>
    </w:p>
    <w:p w:rsidR="007D3B2C" w:rsidRDefault="007D3B2C" w:rsidP="007D3B2C">
      <w:pPr>
        <w:pStyle w:val="ConsPlusNonformat"/>
        <w:jc w:val="both"/>
      </w:pPr>
      <w:r>
        <w:t xml:space="preserve">         об исправлении допущенных опечаток и ошибок в разрешении</w:t>
      </w:r>
    </w:p>
    <w:p w:rsidR="007D3B2C" w:rsidRDefault="007D3B2C" w:rsidP="007D3B2C">
      <w:pPr>
        <w:pStyle w:val="ConsPlusNonformat"/>
        <w:jc w:val="both"/>
      </w:pPr>
      <w:r>
        <w:t xml:space="preserve">           на строительство объ</w:t>
      </w:r>
      <w:r w:rsidR="00DB6C2C">
        <w:t>екта капитального строительства.</w:t>
      </w:r>
    </w:p>
    <w:p w:rsidR="007D3B2C" w:rsidRDefault="007D3B2C" w:rsidP="00DB6C2C">
      <w:pPr>
        <w:pStyle w:val="ConsPlusNonformat"/>
        <w:jc w:val="both"/>
      </w:pPr>
      <w:r>
        <w:t xml:space="preserve">          </w:t>
      </w:r>
    </w:p>
    <w:p w:rsidR="007D3B2C" w:rsidRDefault="007D3B2C" w:rsidP="007D3B2C">
      <w:pPr>
        <w:pStyle w:val="ConsPlusNonformat"/>
        <w:jc w:val="both"/>
      </w:pP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(полное наименование заявителя, включая организационно-правовую форму,</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или фамилия, имя, отчество (при наличии) - для физического лица)</w:t>
      </w:r>
    </w:p>
    <w:p w:rsidR="007D3B2C" w:rsidRDefault="007D3B2C" w:rsidP="007D3B2C">
      <w:pPr>
        <w:pStyle w:val="ConsPlusNonformat"/>
        <w:jc w:val="both"/>
      </w:pPr>
      <w:r>
        <w:t>Данные  документа,  удостоверяющего  личность  заявителя, - для физического</w:t>
      </w:r>
    </w:p>
    <w:p w:rsidR="007D3B2C" w:rsidRDefault="007D3B2C" w:rsidP="007D3B2C">
      <w:pPr>
        <w:pStyle w:val="ConsPlusNonformat"/>
        <w:jc w:val="both"/>
      </w:pPr>
      <w:r>
        <w:t>лица ______________________________________________________________________</w:t>
      </w:r>
    </w:p>
    <w:p w:rsidR="007D3B2C" w:rsidRDefault="007D3B2C" w:rsidP="007D3B2C">
      <w:pPr>
        <w:pStyle w:val="ConsPlusNonformat"/>
        <w:jc w:val="both"/>
      </w:pPr>
      <w:r>
        <w:t>ИНН ______________________ ОГРН/ОГРНИП ____________________________________</w:t>
      </w:r>
    </w:p>
    <w:p w:rsidR="007D3B2C" w:rsidRDefault="007D3B2C" w:rsidP="007D3B2C">
      <w:pPr>
        <w:pStyle w:val="ConsPlusNonformat"/>
        <w:jc w:val="both"/>
      </w:pPr>
      <w:r>
        <w:t xml:space="preserve">                                            (для юридического лица/для</w:t>
      </w:r>
    </w:p>
    <w:p w:rsidR="007D3B2C" w:rsidRDefault="007D3B2C" w:rsidP="007D3B2C">
      <w:pPr>
        <w:pStyle w:val="ConsPlusNonformat"/>
        <w:jc w:val="both"/>
      </w:pPr>
      <w:r>
        <w:t xml:space="preserve">                                         индивидуального предпринимателя)</w:t>
      </w:r>
    </w:p>
    <w:p w:rsidR="007D3B2C" w:rsidRDefault="007D3B2C" w:rsidP="007D3B2C">
      <w:pPr>
        <w:pStyle w:val="ConsPlusNonformat"/>
        <w:jc w:val="both"/>
      </w:pPr>
    </w:p>
    <w:p w:rsidR="007D3B2C" w:rsidRDefault="007D3B2C" w:rsidP="007D3B2C">
      <w:pPr>
        <w:pStyle w:val="ConsPlusNonformat"/>
        <w:jc w:val="both"/>
      </w:pPr>
      <w:r>
        <w:t>Адрес (место нахождения или место жительства) заявителя: __________________</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(индекс, наименование субъекта Российской Федерации)</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(район)</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(населенный пункт)</w:t>
      </w:r>
    </w:p>
    <w:p w:rsidR="007D3B2C" w:rsidRDefault="007D3B2C" w:rsidP="007D3B2C">
      <w:pPr>
        <w:pStyle w:val="ConsPlusNonformat"/>
        <w:jc w:val="both"/>
      </w:pPr>
      <w:r>
        <w:t>улица ________________________________ д. ____ корп. ____ кв./офис ________</w:t>
      </w:r>
    </w:p>
    <w:p w:rsidR="007D3B2C" w:rsidRDefault="007D3B2C" w:rsidP="007D3B2C">
      <w:pPr>
        <w:pStyle w:val="ConsPlusNonformat"/>
        <w:jc w:val="both"/>
      </w:pPr>
    </w:p>
    <w:p w:rsidR="007D3B2C" w:rsidRDefault="007D3B2C" w:rsidP="007D3B2C">
      <w:pPr>
        <w:pStyle w:val="ConsPlusNonformat"/>
        <w:jc w:val="both"/>
      </w:pPr>
      <w:r>
        <w:t>Почтовый адрес заявителя: _________________________________________________</w:t>
      </w:r>
    </w:p>
    <w:p w:rsidR="007D3B2C" w:rsidRDefault="007D3B2C" w:rsidP="007D3B2C">
      <w:pPr>
        <w:pStyle w:val="ConsPlusNonformat"/>
        <w:jc w:val="both"/>
      </w:pPr>
      <w:r>
        <w:t xml:space="preserve">                                   (индекс, наименование субъекта</w:t>
      </w:r>
    </w:p>
    <w:p w:rsidR="007D3B2C" w:rsidRDefault="007D3B2C" w:rsidP="007D3B2C">
      <w:pPr>
        <w:pStyle w:val="ConsPlusNonformat"/>
        <w:jc w:val="both"/>
      </w:pPr>
      <w:r>
        <w:t xml:space="preserve">                                        Российской Федерации)</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(район)</w:t>
      </w:r>
    </w:p>
    <w:p w:rsidR="007D3B2C" w:rsidRDefault="007D3B2C" w:rsidP="007D3B2C">
      <w:pPr>
        <w:pStyle w:val="ConsPlusNonformat"/>
        <w:jc w:val="both"/>
      </w:pPr>
      <w:r>
        <w:t>___________________________________________________________________________</w:t>
      </w:r>
    </w:p>
    <w:p w:rsidR="007D3B2C" w:rsidRDefault="007D3B2C" w:rsidP="007D3B2C">
      <w:pPr>
        <w:pStyle w:val="ConsPlusNonformat"/>
        <w:jc w:val="both"/>
      </w:pPr>
      <w:r>
        <w:t xml:space="preserve">                            (населенный пункт)</w:t>
      </w:r>
    </w:p>
    <w:p w:rsidR="007D3B2C" w:rsidRDefault="007D3B2C" w:rsidP="007D3B2C">
      <w:pPr>
        <w:pStyle w:val="ConsPlusNonformat"/>
        <w:jc w:val="both"/>
      </w:pPr>
      <w:r>
        <w:t>улица ________________________________ д. ____ корп. ____ кв./офис ________</w:t>
      </w:r>
    </w:p>
    <w:p w:rsidR="007D3B2C" w:rsidRDefault="007D3B2C" w:rsidP="007D3B2C">
      <w:pPr>
        <w:pStyle w:val="ConsPlusNonformat"/>
        <w:jc w:val="both"/>
      </w:pPr>
    </w:p>
    <w:p w:rsidR="007D3B2C" w:rsidRDefault="007D3B2C" w:rsidP="007D3B2C">
      <w:pPr>
        <w:pStyle w:val="ConsPlusNonformat"/>
        <w:jc w:val="both"/>
      </w:pPr>
      <w:r>
        <w:t>Контактный телефон: _______________________________________________________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Адрес электронной почты: __________________________________________________</w:t>
      </w:r>
    </w:p>
    <w:p w:rsidR="007D3B2C" w:rsidRDefault="007D3B2C" w:rsidP="007D3B2C">
      <w:pPr>
        <w:pStyle w:val="ConsPlusNonformat"/>
        <w:jc w:val="both"/>
      </w:pPr>
    </w:p>
    <w:p w:rsidR="007D3B2C" w:rsidRDefault="007D3B2C" w:rsidP="007D3B2C">
      <w:pPr>
        <w:pStyle w:val="ConsPlusNonformat"/>
        <w:jc w:val="both"/>
      </w:pPr>
      <w:r>
        <w:t>Просит  исправить  техническую  ошибку  в  разрешении  на  строительство от</w:t>
      </w:r>
    </w:p>
    <w:p w:rsidR="007D3B2C" w:rsidRDefault="007D3B2C" w:rsidP="007D3B2C">
      <w:pPr>
        <w:pStyle w:val="ConsPlusNonformat"/>
        <w:jc w:val="both"/>
      </w:pPr>
      <w:r>
        <w:t>"__" __________ ____ г. N ____, выданного _______________________________,</w:t>
      </w:r>
    </w:p>
    <w:p w:rsidR="007D3B2C" w:rsidRDefault="007D3B2C" w:rsidP="007D3B2C">
      <w:pPr>
        <w:pStyle w:val="ConsPlusNonformat"/>
        <w:jc w:val="both"/>
      </w:pPr>
      <w:r>
        <w:t xml:space="preserve">       (наименование органа, выдавшего разрешение на строительство)</w:t>
      </w:r>
    </w:p>
    <w:p w:rsidR="007D3B2C" w:rsidRDefault="007D3B2C" w:rsidP="007D3B2C">
      <w:pPr>
        <w:pStyle w:val="ConsPlusNonformat"/>
        <w:jc w:val="both"/>
      </w:pPr>
      <w:r>
        <w:t>по объекту _____________________________________________________________.</w:t>
      </w:r>
    </w:p>
    <w:p w:rsidR="007D3B2C" w:rsidRDefault="007D3B2C" w:rsidP="007D3B2C">
      <w:pPr>
        <w:pStyle w:val="ConsPlusNonformat"/>
        <w:jc w:val="both"/>
      </w:pPr>
      <w:r>
        <w:t xml:space="preserve">                (наименование и место расположения объекта)</w:t>
      </w:r>
    </w:p>
    <w:p w:rsidR="007D3B2C" w:rsidRDefault="007D3B2C" w:rsidP="007D3B2C">
      <w:pPr>
        <w:pStyle w:val="ConsPlusNonformat"/>
        <w:jc w:val="both"/>
      </w:pPr>
      <w:r>
        <w:t>Характер технической ошибки и место расположения __________________________</w:t>
      </w:r>
    </w:p>
    <w:p w:rsidR="007D3B2C" w:rsidRDefault="007D3B2C" w:rsidP="007D3B2C">
      <w:pPr>
        <w:pStyle w:val="ConsPlusNonformat"/>
        <w:jc w:val="both"/>
      </w:pPr>
      <w:r>
        <w:t>__________________________________________________________________________.</w:t>
      </w:r>
    </w:p>
    <w:p w:rsidR="007D3B2C" w:rsidRDefault="007D3B2C" w:rsidP="007D3B2C">
      <w:pPr>
        <w:pStyle w:val="ConsPlusNonformat"/>
        <w:jc w:val="both"/>
      </w:pPr>
      <w:r>
        <w:t>Необходимость  исправления технической ошибки в разрешении на строительство</w:t>
      </w:r>
    </w:p>
    <w:p w:rsidR="007D3B2C" w:rsidRDefault="007D3B2C" w:rsidP="007D3B2C">
      <w:pPr>
        <w:pStyle w:val="ConsPlusNonformat"/>
        <w:jc w:val="both"/>
      </w:pPr>
      <w:r>
        <w:t>обусловлена следующими обстоятельствами ___________________________________</w:t>
      </w:r>
    </w:p>
    <w:p w:rsidR="007D3B2C" w:rsidRDefault="007D3B2C" w:rsidP="007D3B2C">
      <w:pPr>
        <w:pStyle w:val="ConsPlusNonformat"/>
        <w:jc w:val="both"/>
      </w:pPr>
      <w:r>
        <w:t>Р</w:t>
      </w:r>
      <w:r w:rsidR="00DB6C2C">
        <w:t>езультат предоставления муниципаль</w:t>
      </w:r>
      <w:r>
        <w:t>ной услуги прошу:</w:t>
      </w:r>
    </w:p>
    <w:p w:rsidR="007D3B2C" w:rsidRDefault="007D3B2C" w:rsidP="007D3B2C">
      <w:pPr>
        <w:pStyle w:val="ConsPlusNonformat"/>
        <w:jc w:val="both"/>
      </w:pPr>
      <w:r>
        <w:t>┌─┐</w:t>
      </w:r>
    </w:p>
    <w:p w:rsidR="007D3B2C" w:rsidRDefault="007D3B2C" w:rsidP="007D3B2C">
      <w:pPr>
        <w:pStyle w:val="ConsPlusNonformat"/>
        <w:jc w:val="both"/>
      </w:pPr>
      <w:r>
        <w:t>│ │ выдать лично на руки;</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по почтовому адресу заявителя;</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на адрес электронной почты;</w:t>
      </w:r>
    </w:p>
    <w:p w:rsidR="007D3B2C" w:rsidRDefault="007D3B2C" w:rsidP="007D3B2C">
      <w:pPr>
        <w:pStyle w:val="ConsPlusNonformat"/>
        <w:jc w:val="both"/>
      </w:pPr>
      <w:r>
        <w:t>└─┘</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Единого портала государственных  и  муниципальных</w:t>
      </w:r>
    </w:p>
    <w:p w:rsidR="007D3B2C" w:rsidRDefault="007D3B2C" w:rsidP="007D3B2C">
      <w:pPr>
        <w:pStyle w:val="ConsPlusNonformat"/>
        <w:jc w:val="both"/>
      </w:pPr>
      <w:r>
        <w:t>└─┘ услуг  (в случае  подачи  заявления  посредством  использования Единого</w:t>
      </w:r>
    </w:p>
    <w:p w:rsidR="007D3B2C" w:rsidRDefault="007D3B2C" w:rsidP="007D3B2C">
      <w:pPr>
        <w:pStyle w:val="ConsPlusNonformat"/>
        <w:jc w:val="both"/>
      </w:pPr>
      <w:r>
        <w:t>портала государственных и муниципальных услуг);</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Лично</w:t>
      </w:r>
      <w:r w:rsidR="00DB6C2C">
        <w:t>го  кабинета</w:t>
      </w:r>
      <w:r>
        <w:t xml:space="preserve"> (в случае</w:t>
      </w:r>
    </w:p>
    <w:p w:rsidR="007D3B2C" w:rsidRDefault="007D3B2C" w:rsidP="007D3B2C">
      <w:pPr>
        <w:pStyle w:val="ConsPlusNonformat"/>
        <w:jc w:val="both"/>
      </w:pPr>
      <w:r>
        <w:t>└─┘ подачи    заявления    посредством   использования   Личного   кабинета;</w:t>
      </w:r>
    </w:p>
    <w:p w:rsidR="007D3B2C" w:rsidRDefault="007D3B2C" w:rsidP="007D3B2C">
      <w:pPr>
        <w:pStyle w:val="ConsPlusNonformat"/>
        <w:jc w:val="both"/>
      </w:pPr>
      <w:r>
        <w:t>┌─┐</w:t>
      </w:r>
    </w:p>
    <w:p w:rsidR="007D3B2C" w:rsidRDefault="007D3B2C" w:rsidP="007D3B2C">
      <w:pPr>
        <w:pStyle w:val="ConsPlusNonformat"/>
        <w:jc w:val="both"/>
      </w:pPr>
      <w:r>
        <w:t>│ │ направить  посредством   многофункционального   центра   предоставления</w:t>
      </w:r>
    </w:p>
    <w:p w:rsidR="007D3B2C" w:rsidRDefault="007D3B2C" w:rsidP="007D3B2C">
      <w:pPr>
        <w:pStyle w:val="ConsPlusNonformat"/>
        <w:jc w:val="both"/>
      </w:pPr>
      <w:r>
        <w:t>└─┘ государственных  и  муниципальных  услуг  (в  случае  подачи  заявления</w:t>
      </w:r>
    </w:p>
    <w:p w:rsidR="007D3B2C" w:rsidRDefault="007D3B2C" w:rsidP="007D3B2C">
      <w:pPr>
        <w:pStyle w:val="ConsPlusNonformat"/>
        <w:jc w:val="both"/>
      </w:pPr>
      <w:r>
        <w:t>посредством   использования   многофункционального   центра  предоставления</w:t>
      </w:r>
    </w:p>
    <w:p w:rsidR="007D3B2C" w:rsidRDefault="007D3B2C" w:rsidP="007D3B2C">
      <w:pPr>
        <w:pStyle w:val="ConsPlusNonformat"/>
        <w:jc w:val="both"/>
      </w:pPr>
      <w:r>
        <w:t>государственных и муниципальных услуг).</w:t>
      </w:r>
    </w:p>
    <w:p w:rsidR="007D3B2C" w:rsidRDefault="007D3B2C" w:rsidP="007D3B2C">
      <w:pPr>
        <w:pStyle w:val="ConsPlusNonformat"/>
        <w:jc w:val="both"/>
      </w:pPr>
      <w:r>
        <w:t>Приложение:</w:t>
      </w:r>
    </w:p>
    <w:p w:rsidR="007D3B2C" w:rsidRDefault="007D3B2C" w:rsidP="007D3B2C">
      <w:pPr>
        <w:pStyle w:val="ConsPlusNonformat"/>
        <w:jc w:val="both"/>
      </w:pPr>
      <w:r>
        <w:t>┌─┐</w:t>
      </w:r>
    </w:p>
    <w:p w:rsidR="007D3B2C" w:rsidRDefault="007D3B2C" w:rsidP="007D3B2C">
      <w:pPr>
        <w:pStyle w:val="ConsPlusNonformat"/>
        <w:jc w:val="both"/>
      </w:pPr>
      <w:r>
        <w:t>│ │ доверенность, подтверждающая полномочия  лица на осуществление действий</w:t>
      </w:r>
    </w:p>
    <w:p w:rsidR="007D3B2C" w:rsidRDefault="007D3B2C" w:rsidP="007D3B2C">
      <w:pPr>
        <w:pStyle w:val="ConsPlusNonformat"/>
        <w:jc w:val="both"/>
      </w:pPr>
      <w:r>
        <w:t>└─┘ от имени заявителя - физического лица;</w:t>
      </w:r>
    </w:p>
    <w:p w:rsidR="007D3B2C" w:rsidRDefault="007D3B2C" w:rsidP="007D3B2C">
      <w:pPr>
        <w:pStyle w:val="ConsPlusNonformat"/>
        <w:jc w:val="both"/>
      </w:pPr>
      <w:r>
        <w:t>┌─┐</w:t>
      </w:r>
    </w:p>
    <w:p w:rsidR="007D3B2C" w:rsidRDefault="007D3B2C" w:rsidP="007D3B2C">
      <w:pPr>
        <w:pStyle w:val="ConsPlusNonformat"/>
        <w:jc w:val="both"/>
      </w:pPr>
      <w:r>
        <w:t>│ │ документ,  подтверждающий  полномочия лица на осуществление действий от</w:t>
      </w:r>
    </w:p>
    <w:p w:rsidR="007D3B2C" w:rsidRDefault="007D3B2C" w:rsidP="007D3B2C">
      <w:pPr>
        <w:pStyle w:val="ConsPlusNonformat"/>
        <w:jc w:val="both"/>
      </w:pPr>
      <w:r>
        <w:t>└─┘ имени заявителя - юридического лица  (копия решения о назначении или об</w:t>
      </w:r>
    </w:p>
    <w:p w:rsidR="007D3B2C" w:rsidRDefault="007D3B2C" w:rsidP="007D3B2C">
      <w:pPr>
        <w:pStyle w:val="ConsPlusNonformat"/>
        <w:jc w:val="both"/>
      </w:pPr>
      <w:r>
        <w:t>избрании  либо  копия приказа о назначении физического лица на должность, в</w:t>
      </w:r>
    </w:p>
    <w:p w:rsidR="007D3B2C" w:rsidRDefault="007D3B2C" w:rsidP="007D3B2C">
      <w:pPr>
        <w:pStyle w:val="ConsPlusNonformat"/>
        <w:jc w:val="both"/>
      </w:pPr>
      <w:r>
        <w:t>соответствии  с  которыми такое физическое лицо обладает правом действовать</w:t>
      </w:r>
    </w:p>
    <w:p w:rsidR="007D3B2C" w:rsidRDefault="007D3B2C" w:rsidP="007D3B2C">
      <w:pPr>
        <w:pStyle w:val="ConsPlusNonformat"/>
        <w:jc w:val="both"/>
      </w:pPr>
      <w:r>
        <w:t>от имени заявителя без доверенности);</w:t>
      </w:r>
    </w:p>
    <w:p w:rsidR="00C67591" w:rsidRDefault="00C67591" w:rsidP="007D3B2C">
      <w:pPr>
        <w:pStyle w:val="ConsPlusNonformat"/>
        <w:jc w:val="both"/>
      </w:pPr>
    </w:p>
    <w:p w:rsidR="00C67591" w:rsidRDefault="00C67591" w:rsidP="007D3B2C">
      <w:pPr>
        <w:pStyle w:val="ConsPlusNonformat"/>
        <w:jc w:val="both"/>
      </w:pPr>
    </w:p>
    <w:p w:rsidR="007D3B2C" w:rsidRDefault="007D3B2C" w:rsidP="007D3B2C">
      <w:pPr>
        <w:pStyle w:val="ConsPlusNonformat"/>
        <w:jc w:val="both"/>
      </w:pPr>
      <w:r>
        <w:lastRenderedPageBreak/>
        <w:t>┌─┐</w:t>
      </w:r>
    </w:p>
    <w:p w:rsidR="007D3B2C" w:rsidRDefault="007D3B2C" w:rsidP="007D3B2C">
      <w:pPr>
        <w:pStyle w:val="ConsPlusNonformat"/>
        <w:jc w:val="both"/>
      </w:pPr>
      <w:r>
        <w:t>│ │ доверенность  на  осуществление действий от имени заявителя, заверенная</w:t>
      </w:r>
    </w:p>
    <w:p w:rsidR="007D3B2C" w:rsidRDefault="007D3B2C" w:rsidP="007D3B2C">
      <w:pPr>
        <w:pStyle w:val="ConsPlusNonformat"/>
        <w:jc w:val="both"/>
      </w:pPr>
      <w:r>
        <w:t>└─┘ печатью  заявителя  (при  наличии)  и  подписанная  руководителем  (для</w:t>
      </w:r>
    </w:p>
    <w:p w:rsidR="007D3B2C" w:rsidRDefault="007D3B2C" w:rsidP="007D3B2C">
      <w:pPr>
        <w:pStyle w:val="ConsPlusNonformat"/>
        <w:jc w:val="both"/>
      </w:pPr>
      <w:r>
        <w:t>юридического лица) или уполномоченным руководителем лицом (в случае если от</w:t>
      </w:r>
    </w:p>
    <w:p w:rsidR="007D3B2C" w:rsidRDefault="007D3B2C" w:rsidP="007D3B2C">
      <w:pPr>
        <w:pStyle w:val="ConsPlusNonformat"/>
        <w:jc w:val="both"/>
      </w:pPr>
      <w:r>
        <w:t>имени заявителя действует иное лицо);</w:t>
      </w:r>
    </w:p>
    <w:p w:rsidR="007D3B2C" w:rsidRDefault="007D3B2C" w:rsidP="007D3B2C">
      <w:pPr>
        <w:pStyle w:val="ConsPlusNonformat"/>
        <w:jc w:val="both"/>
      </w:pPr>
      <w:r>
        <w:t>┌─┐</w:t>
      </w:r>
    </w:p>
    <w:p w:rsidR="007D3B2C" w:rsidRDefault="007D3B2C" w:rsidP="007D3B2C">
      <w:pPr>
        <w:pStyle w:val="ConsPlusNonformat"/>
        <w:jc w:val="both"/>
      </w:pPr>
      <w:r>
        <w:t>│ │ документ, подтверждающий полномочия лица, уполномоченного руководителем</w:t>
      </w:r>
    </w:p>
    <w:p w:rsidR="007D3B2C" w:rsidRDefault="007D3B2C" w:rsidP="007D3B2C">
      <w:pPr>
        <w:pStyle w:val="ConsPlusNonformat"/>
        <w:jc w:val="both"/>
      </w:pPr>
      <w:r>
        <w:t>└─┘ юридического лица   (в   случае   если   доверенность  на осуществление</w:t>
      </w:r>
    </w:p>
    <w:p w:rsidR="007D3B2C" w:rsidRDefault="007D3B2C" w:rsidP="007D3B2C">
      <w:pPr>
        <w:pStyle w:val="ConsPlusNonformat"/>
        <w:jc w:val="both"/>
      </w:pPr>
      <w:r>
        <w:t>действий  от имени заявителя подписана лицом, уполномоченным руководителем)</w:t>
      </w:r>
    </w:p>
    <w:p w:rsidR="007D3B2C" w:rsidRDefault="007D3B2C" w:rsidP="007D3B2C">
      <w:pPr>
        <w:pStyle w:val="ConsPlusNonformat"/>
        <w:jc w:val="both"/>
      </w:pPr>
      <w:r>
        <w:t>- для юридического лица;</w:t>
      </w:r>
    </w:p>
    <w:p w:rsidR="007D3B2C" w:rsidRDefault="007D3B2C" w:rsidP="007D3B2C">
      <w:pPr>
        <w:pStyle w:val="ConsPlusNonformat"/>
        <w:jc w:val="both"/>
      </w:pPr>
      <w:r>
        <w:t>┌─┐</w:t>
      </w:r>
    </w:p>
    <w:p w:rsidR="007D3B2C" w:rsidRDefault="007D3B2C" w:rsidP="007D3B2C">
      <w:pPr>
        <w:pStyle w:val="ConsPlusNonformat"/>
        <w:jc w:val="both"/>
      </w:pPr>
      <w:r>
        <w:t>│ │  документы,  имеющие  юридическую силу,  свидетельствующие  о наличии в</w:t>
      </w:r>
    </w:p>
    <w:p w:rsidR="007D3B2C" w:rsidRDefault="007D3B2C" w:rsidP="007D3B2C">
      <w:pPr>
        <w:pStyle w:val="ConsPlusNonformat"/>
        <w:jc w:val="both"/>
      </w:pPr>
      <w:r>
        <w:t>└─┘ разрешении на строительство и содержащие правильные данные;</w:t>
      </w:r>
    </w:p>
    <w:p w:rsidR="007D3B2C" w:rsidRDefault="007D3B2C" w:rsidP="007D3B2C">
      <w:pPr>
        <w:pStyle w:val="ConsPlusNonformat"/>
        <w:jc w:val="both"/>
      </w:pPr>
      <w:r>
        <w:t>┌─┐</w:t>
      </w:r>
    </w:p>
    <w:p w:rsidR="007D3B2C" w:rsidRDefault="00DB6C2C" w:rsidP="007D3B2C">
      <w:pPr>
        <w:pStyle w:val="ConsPlusNonformat"/>
        <w:jc w:val="both"/>
      </w:pPr>
      <w:r>
        <w:t>│ │ выданное Администрацией</w:t>
      </w:r>
      <w:r w:rsidR="007D3B2C">
        <w:t xml:space="preserve"> разрешение на</w:t>
      </w:r>
    </w:p>
    <w:p w:rsidR="007D3B2C" w:rsidRDefault="007D3B2C" w:rsidP="007D3B2C">
      <w:pPr>
        <w:pStyle w:val="ConsPlusNonformat"/>
        <w:jc w:val="both"/>
      </w:pPr>
      <w:r>
        <w:t>└─┘ строительство, в котором содержится техническая ошибка;</w:t>
      </w:r>
    </w:p>
    <w:p w:rsidR="007D3B2C" w:rsidRDefault="007D3B2C" w:rsidP="007D3B2C">
      <w:pPr>
        <w:pStyle w:val="ConsPlusNonformat"/>
        <w:jc w:val="both"/>
      </w:pPr>
      <w:r>
        <w:t>┌─┐</w:t>
      </w:r>
    </w:p>
    <w:p w:rsidR="007D3B2C" w:rsidRDefault="007D3B2C" w:rsidP="007D3B2C">
      <w:pPr>
        <w:pStyle w:val="ConsPlusNonformat"/>
        <w:jc w:val="both"/>
      </w:pPr>
      <w:r>
        <w:t>│ │ иные документы: _______________________________________________________</w:t>
      </w:r>
    </w:p>
    <w:p w:rsidR="007D3B2C" w:rsidRDefault="00DB6C2C" w:rsidP="007D3B2C">
      <w:pPr>
        <w:pStyle w:val="ConsPlusNonformat"/>
        <w:jc w:val="both"/>
      </w:pPr>
      <w:r>
        <w:t>└─┘</w:t>
      </w:r>
    </w:p>
    <w:p w:rsidR="007D3B2C" w:rsidRDefault="007D3B2C" w:rsidP="007D3B2C">
      <w:pPr>
        <w:pStyle w:val="ConsPlusNonformat"/>
        <w:jc w:val="both"/>
      </w:pPr>
      <w:r>
        <w:t>_______________________ _____________________ _____________________________</w:t>
      </w:r>
    </w:p>
    <w:p w:rsidR="007D3B2C" w:rsidRDefault="007D3B2C" w:rsidP="007D3B2C">
      <w:pPr>
        <w:pStyle w:val="ConsPlusNonformat"/>
        <w:jc w:val="both"/>
      </w:pPr>
      <w:r>
        <w:t>(подпись заявителя или  (расшифровка подписи) (дата, печать - при наличии)</w:t>
      </w:r>
    </w:p>
    <w:p w:rsidR="007D3B2C" w:rsidRDefault="007D3B2C" w:rsidP="007D3B2C">
      <w:pPr>
        <w:pStyle w:val="ConsPlusNonformat"/>
        <w:jc w:val="both"/>
      </w:pPr>
      <w:r>
        <w:t xml:space="preserve"> уполномоченного лица)</w:t>
      </w:r>
    </w:p>
    <w:p w:rsidR="007D3B2C" w:rsidRPr="00526F31" w:rsidRDefault="007D3B2C" w:rsidP="00646009">
      <w:pPr>
        <w:pStyle w:val="ae"/>
        <w:shd w:val="clear" w:color="auto" w:fill="FFFFFF"/>
        <w:spacing w:before="0" w:beforeAutospacing="0" w:after="0" w:afterAutospacing="0" w:line="276" w:lineRule="auto"/>
        <w:rPr>
          <w:sz w:val="28"/>
          <w:szCs w:val="28"/>
        </w:rPr>
      </w:pPr>
    </w:p>
    <w:sectPr w:rsidR="007D3B2C" w:rsidRPr="00526F31" w:rsidSect="00DE6338">
      <w:footerReference w:type="default" r:id="rId17"/>
      <w:pgSz w:w="11906" w:h="16838"/>
      <w:pgMar w:top="567"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36" w:rsidRDefault="00DB7336" w:rsidP="00B76F42">
      <w:pPr>
        <w:spacing w:after="0" w:line="240" w:lineRule="auto"/>
      </w:pPr>
      <w:r>
        <w:separator/>
      </w:r>
    </w:p>
  </w:endnote>
  <w:endnote w:type="continuationSeparator" w:id="0">
    <w:p w:rsidR="00DB7336" w:rsidRDefault="00DB7336" w:rsidP="00B7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4011"/>
      <w:docPartObj>
        <w:docPartGallery w:val="Page Numbers (Bottom of Page)"/>
        <w:docPartUnique/>
      </w:docPartObj>
    </w:sdtPr>
    <w:sdtEndPr/>
    <w:sdtContent>
      <w:p w:rsidR="00EB486A" w:rsidRDefault="00DB7336">
        <w:pPr>
          <w:pStyle w:val="af3"/>
          <w:jc w:val="center"/>
        </w:pPr>
        <w:r>
          <w:fldChar w:fldCharType="begin"/>
        </w:r>
        <w:r>
          <w:instrText xml:space="preserve"> PAGE   \* </w:instrText>
        </w:r>
        <w:r>
          <w:instrText xml:space="preserve">MERGEFORMAT </w:instrText>
        </w:r>
        <w:r>
          <w:fldChar w:fldCharType="separate"/>
        </w:r>
        <w:r w:rsidR="00243B80">
          <w:rPr>
            <w:noProof/>
          </w:rPr>
          <w:t>3</w:t>
        </w:r>
        <w:r>
          <w:rPr>
            <w:noProof/>
          </w:rPr>
          <w:fldChar w:fldCharType="end"/>
        </w:r>
      </w:p>
    </w:sdtContent>
  </w:sdt>
  <w:p w:rsidR="00EB486A" w:rsidRDefault="00EB486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36" w:rsidRDefault="00DB7336" w:rsidP="00B76F42">
      <w:pPr>
        <w:spacing w:after="0" w:line="240" w:lineRule="auto"/>
      </w:pPr>
      <w:r>
        <w:separator/>
      </w:r>
    </w:p>
  </w:footnote>
  <w:footnote w:type="continuationSeparator" w:id="0">
    <w:p w:rsidR="00DB7336" w:rsidRDefault="00DB7336" w:rsidP="00B76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lvlText w:val="%1)"/>
      <w:lvlJc w:val="left"/>
      <w:pPr>
        <w:tabs>
          <w:tab w:val="num" w:pos="0"/>
        </w:tabs>
        <w:ind w:left="1527"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693245"/>
    <w:multiLevelType w:val="hybridMultilevel"/>
    <w:tmpl w:val="F304A4CE"/>
    <w:lvl w:ilvl="0" w:tplc="DBC0EAD8">
      <w:numFmt w:val="decimalZero"/>
      <w:lvlText w:val="%1."/>
      <w:lvlJc w:val="left"/>
      <w:pPr>
        <w:ind w:left="525" w:hanging="360"/>
      </w:pPr>
      <w:rPr>
        <w:rFonts w:ascii="Calibri" w:hAnsi="Calibri" w:hint="default"/>
        <w:b w:val="0"/>
        <w:sz w:val="26"/>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4ABF47CD"/>
    <w:multiLevelType w:val="hybridMultilevel"/>
    <w:tmpl w:val="FEF48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2F4C72"/>
    <w:multiLevelType w:val="hybridMultilevel"/>
    <w:tmpl w:val="30A6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1705"/>
    <w:rsid w:val="0000010E"/>
    <w:rsid w:val="00000B27"/>
    <w:rsid w:val="00001705"/>
    <w:rsid w:val="00001DF1"/>
    <w:rsid w:val="000022A0"/>
    <w:rsid w:val="00002CBD"/>
    <w:rsid w:val="0000335F"/>
    <w:rsid w:val="000033B0"/>
    <w:rsid w:val="00003634"/>
    <w:rsid w:val="00004229"/>
    <w:rsid w:val="00004901"/>
    <w:rsid w:val="00004948"/>
    <w:rsid w:val="00005E99"/>
    <w:rsid w:val="000061BC"/>
    <w:rsid w:val="00006F4B"/>
    <w:rsid w:val="00007215"/>
    <w:rsid w:val="00007366"/>
    <w:rsid w:val="00007885"/>
    <w:rsid w:val="00010651"/>
    <w:rsid w:val="00010A36"/>
    <w:rsid w:val="00010F4A"/>
    <w:rsid w:val="0001111B"/>
    <w:rsid w:val="000113DC"/>
    <w:rsid w:val="00011511"/>
    <w:rsid w:val="000120D7"/>
    <w:rsid w:val="000123E0"/>
    <w:rsid w:val="000124AA"/>
    <w:rsid w:val="0001349E"/>
    <w:rsid w:val="000141E5"/>
    <w:rsid w:val="00014864"/>
    <w:rsid w:val="00015A9C"/>
    <w:rsid w:val="00016F5B"/>
    <w:rsid w:val="0001733D"/>
    <w:rsid w:val="00017B0F"/>
    <w:rsid w:val="00017F9B"/>
    <w:rsid w:val="00020B9C"/>
    <w:rsid w:val="00020E45"/>
    <w:rsid w:val="00021D5B"/>
    <w:rsid w:val="00022D5A"/>
    <w:rsid w:val="000232FB"/>
    <w:rsid w:val="00023670"/>
    <w:rsid w:val="000238C7"/>
    <w:rsid w:val="00023FDC"/>
    <w:rsid w:val="00025701"/>
    <w:rsid w:val="00027EEA"/>
    <w:rsid w:val="0003058A"/>
    <w:rsid w:val="000311A4"/>
    <w:rsid w:val="000326B0"/>
    <w:rsid w:val="00033127"/>
    <w:rsid w:val="00033473"/>
    <w:rsid w:val="000342F3"/>
    <w:rsid w:val="00034800"/>
    <w:rsid w:val="00034FCB"/>
    <w:rsid w:val="000351E7"/>
    <w:rsid w:val="00035DCA"/>
    <w:rsid w:val="000361EF"/>
    <w:rsid w:val="0003713F"/>
    <w:rsid w:val="00037941"/>
    <w:rsid w:val="00037E20"/>
    <w:rsid w:val="000423A7"/>
    <w:rsid w:val="00042D16"/>
    <w:rsid w:val="000432F8"/>
    <w:rsid w:val="00043FC4"/>
    <w:rsid w:val="0004449F"/>
    <w:rsid w:val="000450AD"/>
    <w:rsid w:val="00045483"/>
    <w:rsid w:val="00046232"/>
    <w:rsid w:val="00046419"/>
    <w:rsid w:val="000468B5"/>
    <w:rsid w:val="00047821"/>
    <w:rsid w:val="00047CC4"/>
    <w:rsid w:val="00047F88"/>
    <w:rsid w:val="00050519"/>
    <w:rsid w:val="00050FD1"/>
    <w:rsid w:val="00051002"/>
    <w:rsid w:val="000520E8"/>
    <w:rsid w:val="00053772"/>
    <w:rsid w:val="000544B4"/>
    <w:rsid w:val="00054822"/>
    <w:rsid w:val="00055180"/>
    <w:rsid w:val="00055A3F"/>
    <w:rsid w:val="00055C21"/>
    <w:rsid w:val="00056470"/>
    <w:rsid w:val="00057BB9"/>
    <w:rsid w:val="00060A6B"/>
    <w:rsid w:val="00060AC0"/>
    <w:rsid w:val="00060AC4"/>
    <w:rsid w:val="00060D97"/>
    <w:rsid w:val="00062E57"/>
    <w:rsid w:val="00063A72"/>
    <w:rsid w:val="00064A55"/>
    <w:rsid w:val="00064C55"/>
    <w:rsid w:val="00065A48"/>
    <w:rsid w:val="0006633E"/>
    <w:rsid w:val="0006661B"/>
    <w:rsid w:val="00066F4D"/>
    <w:rsid w:val="0006728D"/>
    <w:rsid w:val="000673D9"/>
    <w:rsid w:val="000717F0"/>
    <w:rsid w:val="00071AC9"/>
    <w:rsid w:val="00072269"/>
    <w:rsid w:val="00073943"/>
    <w:rsid w:val="00073959"/>
    <w:rsid w:val="00073D04"/>
    <w:rsid w:val="000742AA"/>
    <w:rsid w:val="00074C5F"/>
    <w:rsid w:val="000756AB"/>
    <w:rsid w:val="000762FD"/>
    <w:rsid w:val="000803DF"/>
    <w:rsid w:val="00080709"/>
    <w:rsid w:val="00080A57"/>
    <w:rsid w:val="00080A5C"/>
    <w:rsid w:val="00080CE1"/>
    <w:rsid w:val="00081619"/>
    <w:rsid w:val="00081CA4"/>
    <w:rsid w:val="00081E35"/>
    <w:rsid w:val="000833F1"/>
    <w:rsid w:val="00085408"/>
    <w:rsid w:val="00085999"/>
    <w:rsid w:val="00085B0D"/>
    <w:rsid w:val="00087536"/>
    <w:rsid w:val="0008790F"/>
    <w:rsid w:val="000906E0"/>
    <w:rsid w:val="00092612"/>
    <w:rsid w:val="0009325C"/>
    <w:rsid w:val="000935D4"/>
    <w:rsid w:val="00094EFD"/>
    <w:rsid w:val="000954DD"/>
    <w:rsid w:val="00095A4B"/>
    <w:rsid w:val="0009631F"/>
    <w:rsid w:val="00096E67"/>
    <w:rsid w:val="00097570"/>
    <w:rsid w:val="00097AE0"/>
    <w:rsid w:val="000A0233"/>
    <w:rsid w:val="000A0A4D"/>
    <w:rsid w:val="000A1844"/>
    <w:rsid w:val="000A42C8"/>
    <w:rsid w:val="000A43E2"/>
    <w:rsid w:val="000A4ADD"/>
    <w:rsid w:val="000A577C"/>
    <w:rsid w:val="000A5841"/>
    <w:rsid w:val="000A5A71"/>
    <w:rsid w:val="000A5FFD"/>
    <w:rsid w:val="000A67EB"/>
    <w:rsid w:val="000A7A19"/>
    <w:rsid w:val="000A7AB0"/>
    <w:rsid w:val="000B0311"/>
    <w:rsid w:val="000B131D"/>
    <w:rsid w:val="000B2162"/>
    <w:rsid w:val="000B246F"/>
    <w:rsid w:val="000B3345"/>
    <w:rsid w:val="000B3FF3"/>
    <w:rsid w:val="000B4EB3"/>
    <w:rsid w:val="000B53B4"/>
    <w:rsid w:val="000B55B0"/>
    <w:rsid w:val="000B58AD"/>
    <w:rsid w:val="000B5BE9"/>
    <w:rsid w:val="000B63B4"/>
    <w:rsid w:val="000B6E84"/>
    <w:rsid w:val="000B723F"/>
    <w:rsid w:val="000B763C"/>
    <w:rsid w:val="000B7748"/>
    <w:rsid w:val="000B7AAF"/>
    <w:rsid w:val="000B7F0E"/>
    <w:rsid w:val="000C0237"/>
    <w:rsid w:val="000C040F"/>
    <w:rsid w:val="000C06A2"/>
    <w:rsid w:val="000C06A7"/>
    <w:rsid w:val="000C0D05"/>
    <w:rsid w:val="000C1317"/>
    <w:rsid w:val="000C1AD7"/>
    <w:rsid w:val="000C30D5"/>
    <w:rsid w:val="000C36B3"/>
    <w:rsid w:val="000C36D7"/>
    <w:rsid w:val="000C4666"/>
    <w:rsid w:val="000C4D4B"/>
    <w:rsid w:val="000C50F5"/>
    <w:rsid w:val="000C631E"/>
    <w:rsid w:val="000C6B1B"/>
    <w:rsid w:val="000C769C"/>
    <w:rsid w:val="000C7DCB"/>
    <w:rsid w:val="000D1838"/>
    <w:rsid w:val="000D1DBE"/>
    <w:rsid w:val="000D206B"/>
    <w:rsid w:val="000D2273"/>
    <w:rsid w:val="000D2A74"/>
    <w:rsid w:val="000D653A"/>
    <w:rsid w:val="000D6CDF"/>
    <w:rsid w:val="000D70C8"/>
    <w:rsid w:val="000D7710"/>
    <w:rsid w:val="000E0004"/>
    <w:rsid w:val="000E050A"/>
    <w:rsid w:val="000E29CE"/>
    <w:rsid w:val="000E3967"/>
    <w:rsid w:val="000E3B68"/>
    <w:rsid w:val="000E5641"/>
    <w:rsid w:val="000E5DAF"/>
    <w:rsid w:val="000E6480"/>
    <w:rsid w:val="000E6D32"/>
    <w:rsid w:val="000E74AB"/>
    <w:rsid w:val="000E7533"/>
    <w:rsid w:val="000F029B"/>
    <w:rsid w:val="000F184A"/>
    <w:rsid w:val="000F1C57"/>
    <w:rsid w:val="000F27BC"/>
    <w:rsid w:val="000F437F"/>
    <w:rsid w:val="000F502C"/>
    <w:rsid w:val="000F698D"/>
    <w:rsid w:val="000F6C84"/>
    <w:rsid w:val="000F71F9"/>
    <w:rsid w:val="000F79FF"/>
    <w:rsid w:val="000F7FF2"/>
    <w:rsid w:val="001000F4"/>
    <w:rsid w:val="001008E5"/>
    <w:rsid w:val="00101716"/>
    <w:rsid w:val="00101DD8"/>
    <w:rsid w:val="00102282"/>
    <w:rsid w:val="001023A1"/>
    <w:rsid w:val="00102A7A"/>
    <w:rsid w:val="001045E6"/>
    <w:rsid w:val="00104C2D"/>
    <w:rsid w:val="00106685"/>
    <w:rsid w:val="00106D20"/>
    <w:rsid w:val="00110553"/>
    <w:rsid w:val="0011097E"/>
    <w:rsid w:val="00110C77"/>
    <w:rsid w:val="00110E38"/>
    <w:rsid w:val="0011178E"/>
    <w:rsid w:val="00111DD4"/>
    <w:rsid w:val="001125B8"/>
    <w:rsid w:val="00113D38"/>
    <w:rsid w:val="00114877"/>
    <w:rsid w:val="00114B9D"/>
    <w:rsid w:val="001153D3"/>
    <w:rsid w:val="001160DF"/>
    <w:rsid w:val="00117311"/>
    <w:rsid w:val="00117E5C"/>
    <w:rsid w:val="00120657"/>
    <w:rsid w:val="00122541"/>
    <w:rsid w:val="00122BCA"/>
    <w:rsid w:val="00122FDB"/>
    <w:rsid w:val="00125ABA"/>
    <w:rsid w:val="0013015D"/>
    <w:rsid w:val="00130CA0"/>
    <w:rsid w:val="00131033"/>
    <w:rsid w:val="00131411"/>
    <w:rsid w:val="00132563"/>
    <w:rsid w:val="0013504F"/>
    <w:rsid w:val="00135FE5"/>
    <w:rsid w:val="001379F2"/>
    <w:rsid w:val="00140927"/>
    <w:rsid w:val="001412CC"/>
    <w:rsid w:val="00141BBE"/>
    <w:rsid w:val="001424F2"/>
    <w:rsid w:val="001428FA"/>
    <w:rsid w:val="00143A1F"/>
    <w:rsid w:val="00145D44"/>
    <w:rsid w:val="00145E6D"/>
    <w:rsid w:val="00145F32"/>
    <w:rsid w:val="00146BEB"/>
    <w:rsid w:val="00147BC5"/>
    <w:rsid w:val="00150671"/>
    <w:rsid w:val="00151AED"/>
    <w:rsid w:val="00151E63"/>
    <w:rsid w:val="00152862"/>
    <w:rsid w:val="00152980"/>
    <w:rsid w:val="00153878"/>
    <w:rsid w:val="001539C8"/>
    <w:rsid w:val="00153C0A"/>
    <w:rsid w:val="00153FDA"/>
    <w:rsid w:val="00154DF6"/>
    <w:rsid w:val="00155342"/>
    <w:rsid w:val="00155E66"/>
    <w:rsid w:val="001578A8"/>
    <w:rsid w:val="001614D0"/>
    <w:rsid w:val="00161C58"/>
    <w:rsid w:val="00163E75"/>
    <w:rsid w:val="00163E8C"/>
    <w:rsid w:val="0016434C"/>
    <w:rsid w:val="001645FE"/>
    <w:rsid w:val="0016516A"/>
    <w:rsid w:val="00165468"/>
    <w:rsid w:val="001659DE"/>
    <w:rsid w:val="00167567"/>
    <w:rsid w:val="0016777E"/>
    <w:rsid w:val="00170478"/>
    <w:rsid w:val="001711F8"/>
    <w:rsid w:val="001715F0"/>
    <w:rsid w:val="00171B53"/>
    <w:rsid w:val="00172047"/>
    <w:rsid w:val="001723A0"/>
    <w:rsid w:val="00174700"/>
    <w:rsid w:val="00175A0C"/>
    <w:rsid w:val="001764D5"/>
    <w:rsid w:val="0017659F"/>
    <w:rsid w:val="00176C41"/>
    <w:rsid w:val="0017739B"/>
    <w:rsid w:val="0017797E"/>
    <w:rsid w:val="00177C8C"/>
    <w:rsid w:val="00177DF6"/>
    <w:rsid w:val="00180361"/>
    <w:rsid w:val="0018105B"/>
    <w:rsid w:val="00181C7E"/>
    <w:rsid w:val="00181ED0"/>
    <w:rsid w:val="00182240"/>
    <w:rsid w:val="00182595"/>
    <w:rsid w:val="00182688"/>
    <w:rsid w:val="00182842"/>
    <w:rsid w:val="001835A2"/>
    <w:rsid w:val="0018365B"/>
    <w:rsid w:val="00184608"/>
    <w:rsid w:val="00184B3E"/>
    <w:rsid w:val="00184B5F"/>
    <w:rsid w:val="001857E1"/>
    <w:rsid w:val="00185A18"/>
    <w:rsid w:val="00185DB4"/>
    <w:rsid w:val="00185FC9"/>
    <w:rsid w:val="00193A19"/>
    <w:rsid w:val="00193D85"/>
    <w:rsid w:val="001940DE"/>
    <w:rsid w:val="00195242"/>
    <w:rsid w:val="0019662E"/>
    <w:rsid w:val="00196C79"/>
    <w:rsid w:val="00196F4B"/>
    <w:rsid w:val="00197AF3"/>
    <w:rsid w:val="00197B8A"/>
    <w:rsid w:val="001A0AFE"/>
    <w:rsid w:val="001A1C14"/>
    <w:rsid w:val="001A214B"/>
    <w:rsid w:val="001A2CF1"/>
    <w:rsid w:val="001A31D4"/>
    <w:rsid w:val="001A388D"/>
    <w:rsid w:val="001A4184"/>
    <w:rsid w:val="001A44F2"/>
    <w:rsid w:val="001A4C70"/>
    <w:rsid w:val="001A53D5"/>
    <w:rsid w:val="001A5663"/>
    <w:rsid w:val="001A6B79"/>
    <w:rsid w:val="001A6D1E"/>
    <w:rsid w:val="001A79F8"/>
    <w:rsid w:val="001B1366"/>
    <w:rsid w:val="001B1692"/>
    <w:rsid w:val="001B18BA"/>
    <w:rsid w:val="001B2401"/>
    <w:rsid w:val="001B2776"/>
    <w:rsid w:val="001B2BE7"/>
    <w:rsid w:val="001B2FE8"/>
    <w:rsid w:val="001B308B"/>
    <w:rsid w:val="001B4F5E"/>
    <w:rsid w:val="001B5703"/>
    <w:rsid w:val="001B5707"/>
    <w:rsid w:val="001B5723"/>
    <w:rsid w:val="001C0F16"/>
    <w:rsid w:val="001C1742"/>
    <w:rsid w:val="001C2C15"/>
    <w:rsid w:val="001C44D6"/>
    <w:rsid w:val="001C5F5A"/>
    <w:rsid w:val="001C6301"/>
    <w:rsid w:val="001C64D5"/>
    <w:rsid w:val="001C6551"/>
    <w:rsid w:val="001D0275"/>
    <w:rsid w:val="001D070D"/>
    <w:rsid w:val="001D114C"/>
    <w:rsid w:val="001D1C29"/>
    <w:rsid w:val="001D1EDD"/>
    <w:rsid w:val="001D339E"/>
    <w:rsid w:val="001D37B3"/>
    <w:rsid w:val="001D4A21"/>
    <w:rsid w:val="001D4F44"/>
    <w:rsid w:val="001D52CB"/>
    <w:rsid w:val="001D652F"/>
    <w:rsid w:val="001D687A"/>
    <w:rsid w:val="001D6C4F"/>
    <w:rsid w:val="001D751E"/>
    <w:rsid w:val="001D7C4D"/>
    <w:rsid w:val="001E008E"/>
    <w:rsid w:val="001E0C59"/>
    <w:rsid w:val="001E0DBC"/>
    <w:rsid w:val="001E13C7"/>
    <w:rsid w:val="001E1D48"/>
    <w:rsid w:val="001E1EB8"/>
    <w:rsid w:val="001E23CB"/>
    <w:rsid w:val="001E36F3"/>
    <w:rsid w:val="001E3958"/>
    <w:rsid w:val="001E4405"/>
    <w:rsid w:val="001E48D9"/>
    <w:rsid w:val="001E4AB2"/>
    <w:rsid w:val="001E4D93"/>
    <w:rsid w:val="001E6739"/>
    <w:rsid w:val="001E68A0"/>
    <w:rsid w:val="001E6F00"/>
    <w:rsid w:val="001E7E95"/>
    <w:rsid w:val="001F11B9"/>
    <w:rsid w:val="001F16B4"/>
    <w:rsid w:val="001F18DE"/>
    <w:rsid w:val="001F2589"/>
    <w:rsid w:val="001F3D4D"/>
    <w:rsid w:val="001F434E"/>
    <w:rsid w:val="001F4E7D"/>
    <w:rsid w:val="001F57E5"/>
    <w:rsid w:val="001F5FA1"/>
    <w:rsid w:val="001F7526"/>
    <w:rsid w:val="00200039"/>
    <w:rsid w:val="00200426"/>
    <w:rsid w:val="0020057C"/>
    <w:rsid w:val="002005DE"/>
    <w:rsid w:val="00200D3A"/>
    <w:rsid w:val="002012EF"/>
    <w:rsid w:val="00202077"/>
    <w:rsid w:val="00202FC5"/>
    <w:rsid w:val="00203B38"/>
    <w:rsid w:val="00205DB8"/>
    <w:rsid w:val="00206B8D"/>
    <w:rsid w:val="00207B75"/>
    <w:rsid w:val="00207C50"/>
    <w:rsid w:val="00207C55"/>
    <w:rsid w:val="00210C66"/>
    <w:rsid w:val="00210F88"/>
    <w:rsid w:val="002135F7"/>
    <w:rsid w:val="002140D9"/>
    <w:rsid w:val="00214EFB"/>
    <w:rsid w:val="0021531B"/>
    <w:rsid w:val="0021574B"/>
    <w:rsid w:val="00215AEF"/>
    <w:rsid w:val="00215DC3"/>
    <w:rsid w:val="002165B7"/>
    <w:rsid w:val="002165DA"/>
    <w:rsid w:val="0021693C"/>
    <w:rsid w:val="00217492"/>
    <w:rsid w:val="00217C16"/>
    <w:rsid w:val="0022005A"/>
    <w:rsid w:val="002200FE"/>
    <w:rsid w:val="00220620"/>
    <w:rsid w:val="002207EF"/>
    <w:rsid w:val="00220A09"/>
    <w:rsid w:val="002227A2"/>
    <w:rsid w:val="00223247"/>
    <w:rsid w:val="002236D2"/>
    <w:rsid w:val="0022526D"/>
    <w:rsid w:val="00225495"/>
    <w:rsid w:val="00225622"/>
    <w:rsid w:val="002261FB"/>
    <w:rsid w:val="002269A9"/>
    <w:rsid w:val="00227D7F"/>
    <w:rsid w:val="00230D14"/>
    <w:rsid w:val="0023101B"/>
    <w:rsid w:val="002322F1"/>
    <w:rsid w:val="00232568"/>
    <w:rsid w:val="002353C8"/>
    <w:rsid w:val="00235CEC"/>
    <w:rsid w:val="00237816"/>
    <w:rsid w:val="0024034E"/>
    <w:rsid w:val="002407FD"/>
    <w:rsid w:val="00242503"/>
    <w:rsid w:val="00242A8D"/>
    <w:rsid w:val="00242F64"/>
    <w:rsid w:val="00243B80"/>
    <w:rsid w:val="00244306"/>
    <w:rsid w:val="00245CE4"/>
    <w:rsid w:val="00246583"/>
    <w:rsid w:val="00246E50"/>
    <w:rsid w:val="002478A4"/>
    <w:rsid w:val="00247C8B"/>
    <w:rsid w:val="00247F63"/>
    <w:rsid w:val="0025011E"/>
    <w:rsid w:val="00250D98"/>
    <w:rsid w:val="00251CE9"/>
    <w:rsid w:val="00251E6E"/>
    <w:rsid w:val="002521C4"/>
    <w:rsid w:val="0025252D"/>
    <w:rsid w:val="00252A8A"/>
    <w:rsid w:val="002533F6"/>
    <w:rsid w:val="002568E3"/>
    <w:rsid w:val="00257650"/>
    <w:rsid w:val="00260249"/>
    <w:rsid w:val="002603B1"/>
    <w:rsid w:val="002607F3"/>
    <w:rsid w:val="00260D19"/>
    <w:rsid w:val="00261D39"/>
    <w:rsid w:val="00261F5D"/>
    <w:rsid w:val="00262131"/>
    <w:rsid w:val="0026373F"/>
    <w:rsid w:val="00263908"/>
    <w:rsid w:val="002649C5"/>
    <w:rsid w:val="00265702"/>
    <w:rsid w:val="00267F35"/>
    <w:rsid w:val="0027053B"/>
    <w:rsid w:val="00271C24"/>
    <w:rsid w:val="0027227B"/>
    <w:rsid w:val="002734D1"/>
    <w:rsid w:val="00273FB5"/>
    <w:rsid w:val="0027403A"/>
    <w:rsid w:val="00274B60"/>
    <w:rsid w:val="002761E5"/>
    <w:rsid w:val="002771C5"/>
    <w:rsid w:val="00277E74"/>
    <w:rsid w:val="00280D0F"/>
    <w:rsid w:val="002813CA"/>
    <w:rsid w:val="00281BA6"/>
    <w:rsid w:val="00284B33"/>
    <w:rsid w:val="00286178"/>
    <w:rsid w:val="0028650B"/>
    <w:rsid w:val="00286CD0"/>
    <w:rsid w:val="0028719D"/>
    <w:rsid w:val="0028798D"/>
    <w:rsid w:val="00287BB1"/>
    <w:rsid w:val="00287DE1"/>
    <w:rsid w:val="00287F35"/>
    <w:rsid w:val="00290E97"/>
    <w:rsid w:val="00290EA7"/>
    <w:rsid w:val="00291847"/>
    <w:rsid w:val="002923D9"/>
    <w:rsid w:val="00292687"/>
    <w:rsid w:val="00292E54"/>
    <w:rsid w:val="002933FD"/>
    <w:rsid w:val="00294A10"/>
    <w:rsid w:val="00294E85"/>
    <w:rsid w:val="002952BC"/>
    <w:rsid w:val="0029533F"/>
    <w:rsid w:val="00295BD5"/>
    <w:rsid w:val="0029691B"/>
    <w:rsid w:val="002A00B5"/>
    <w:rsid w:val="002A0ADD"/>
    <w:rsid w:val="002A1F9E"/>
    <w:rsid w:val="002A202D"/>
    <w:rsid w:val="002A37B8"/>
    <w:rsid w:val="002A37CD"/>
    <w:rsid w:val="002A43A5"/>
    <w:rsid w:val="002A4747"/>
    <w:rsid w:val="002A5283"/>
    <w:rsid w:val="002A64F6"/>
    <w:rsid w:val="002A73D7"/>
    <w:rsid w:val="002A7B61"/>
    <w:rsid w:val="002B2032"/>
    <w:rsid w:val="002B228E"/>
    <w:rsid w:val="002B27DF"/>
    <w:rsid w:val="002B28BB"/>
    <w:rsid w:val="002B2D71"/>
    <w:rsid w:val="002B33A7"/>
    <w:rsid w:val="002B3748"/>
    <w:rsid w:val="002B3A26"/>
    <w:rsid w:val="002B410E"/>
    <w:rsid w:val="002B4300"/>
    <w:rsid w:val="002B45D9"/>
    <w:rsid w:val="002B5111"/>
    <w:rsid w:val="002B5A65"/>
    <w:rsid w:val="002B7F22"/>
    <w:rsid w:val="002C099B"/>
    <w:rsid w:val="002C0FDA"/>
    <w:rsid w:val="002C16F9"/>
    <w:rsid w:val="002C2F74"/>
    <w:rsid w:val="002C3404"/>
    <w:rsid w:val="002C381A"/>
    <w:rsid w:val="002C461C"/>
    <w:rsid w:val="002C5802"/>
    <w:rsid w:val="002C5C84"/>
    <w:rsid w:val="002C6A81"/>
    <w:rsid w:val="002C7B72"/>
    <w:rsid w:val="002D0882"/>
    <w:rsid w:val="002D161A"/>
    <w:rsid w:val="002D1653"/>
    <w:rsid w:val="002D1BD1"/>
    <w:rsid w:val="002D2341"/>
    <w:rsid w:val="002D29F0"/>
    <w:rsid w:val="002D357D"/>
    <w:rsid w:val="002D45CD"/>
    <w:rsid w:val="002D4685"/>
    <w:rsid w:val="002D4CA8"/>
    <w:rsid w:val="002D51BF"/>
    <w:rsid w:val="002D534E"/>
    <w:rsid w:val="002D56F1"/>
    <w:rsid w:val="002D57BA"/>
    <w:rsid w:val="002D6240"/>
    <w:rsid w:val="002D6492"/>
    <w:rsid w:val="002D6563"/>
    <w:rsid w:val="002D6E62"/>
    <w:rsid w:val="002D78AF"/>
    <w:rsid w:val="002D78FB"/>
    <w:rsid w:val="002E0820"/>
    <w:rsid w:val="002E09B9"/>
    <w:rsid w:val="002E20A4"/>
    <w:rsid w:val="002E2BDC"/>
    <w:rsid w:val="002E2F2C"/>
    <w:rsid w:val="002E3A75"/>
    <w:rsid w:val="002E4043"/>
    <w:rsid w:val="002E5E5D"/>
    <w:rsid w:val="002E64AA"/>
    <w:rsid w:val="002E7342"/>
    <w:rsid w:val="002E73B0"/>
    <w:rsid w:val="002E7BB0"/>
    <w:rsid w:val="002F01F3"/>
    <w:rsid w:val="002F112F"/>
    <w:rsid w:val="002F1339"/>
    <w:rsid w:val="002F4628"/>
    <w:rsid w:val="002F46FA"/>
    <w:rsid w:val="002F5781"/>
    <w:rsid w:val="002F5F66"/>
    <w:rsid w:val="002F6011"/>
    <w:rsid w:val="002F6A0E"/>
    <w:rsid w:val="002F706D"/>
    <w:rsid w:val="002F70AD"/>
    <w:rsid w:val="003014DE"/>
    <w:rsid w:val="003025C7"/>
    <w:rsid w:val="00305001"/>
    <w:rsid w:val="00305499"/>
    <w:rsid w:val="00305839"/>
    <w:rsid w:val="003058DE"/>
    <w:rsid w:val="0030647C"/>
    <w:rsid w:val="00306D77"/>
    <w:rsid w:val="00306FBA"/>
    <w:rsid w:val="00310A01"/>
    <w:rsid w:val="00312371"/>
    <w:rsid w:val="00313325"/>
    <w:rsid w:val="003138CB"/>
    <w:rsid w:val="003146C1"/>
    <w:rsid w:val="00314B48"/>
    <w:rsid w:val="0031533C"/>
    <w:rsid w:val="00315430"/>
    <w:rsid w:val="00315BA2"/>
    <w:rsid w:val="00315DCD"/>
    <w:rsid w:val="00316D27"/>
    <w:rsid w:val="0031753B"/>
    <w:rsid w:val="00320C92"/>
    <w:rsid w:val="00321233"/>
    <w:rsid w:val="00322345"/>
    <w:rsid w:val="003225D0"/>
    <w:rsid w:val="00322C67"/>
    <w:rsid w:val="00322DFA"/>
    <w:rsid w:val="00323357"/>
    <w:rsid w:val="00323395"/>
    <w:rsid w:val="00323FA6"/>
    <w:rsid w:val="003244E9"/>
    <w:rsid w:val="00324685"/>
    <w:rsid w:val="0032557E"/>
    <w:rsid w:val="0032609A"/>
    <w:rsid w:val="00326209"/>
    <w:rsid w:val="00326C3D"/>
    <w:rsid w:val="003271D6"/>
    <w:rsid w:val="00330889"/>
    <w:rsid w:val="00331FDC"/>
    <w:rsid w:val="00333614"/>
    <w:rsid w:val="00334987"/>
    <w:rsid w:val="003356A9"/>
    <w:rsid w:val="00335F71"/>
    <w:rsid w:val="00336446"/>
    <w:rsid w:val="003372BF"/>
    <w:rsid w:val="00337EF3"/>
    <w:rsid w:val="0034261B"/>
    <w:rsid w:val="00342DF9"/>
    <w:rsid w:val="00343841"/>
    <w:rsid w:val="00343B19"/>
    <w:rsid w:val="0034480D"/>
    <w:rsid w:val="00344BCC"/>
    <w:rsid w:val="00344F02"/>
    <w:rsid w:val="003466CE"/>
    <w:rsid w:val="0034686E"/>
    <w:rsid w:val="00346D5B"/>
    <w:rsid w:val="00347AE1"/>
    <w:rsid w:val="00347C80"/>
    <w:rsid w:val="003502E6"/>
    <w:rsid w:val="00350BCC"/>
    <w:rsid w:val="0035165A"/>
    <w:rsid w:val="00351910"/>
    <w:rsid w:val="003521DC"/>
    <w:rsid w:val="003524BB"/>
    <w:rsid w:val="00352786"/>
    <w:rsid w:val="003545FB"/>
    <w:rsid w:val="0035488F"/>
    <w:rsid w:val="00354CC8"/>
    <w:rsid w:val="0035538A"/>
    <w:rsid w:val="00355542"/>
    <w:rsid w:val="0035569E"/>
    <w:rsid w:val="0035627E"/>
    <w:rsid w:val="003578D9"/>
    <w:rsid w:val="00357F9D"/>
    <w:rsid w:val="00360771"/>
    <w:rsid w:val="003607B3"/>
    <w:rsid w:val="003607CA"/>
    <w:rsid w:val="00360E96"/>
    <w:rsid w:val="00364C33"/>
    <w:rsid w:val="003653F0"/>
    <w:rsid w:val="00365948"/>
    <w:rsid w:val="0036699D"/>
    <w:rsid w:val="00367459"/>
    <w:rsid w:val="003678A4"/>
    <w:rsid w:val="003679EB"/>
    <w:rsid w:val="00367BA8"/>
    <w:rsid w:val="00367D57"/>
    <w:rsid w:val="003709D7"/>
    <w:rsid w:val="00370DB2"/>
    <w:rsid w:val="00370F4B"/>
    <w:rsid w:val="003712CB"/>
    <w:rsid w:val="00372113"/>
    <w:rsid w:val="003729CE"/>
    <w:rsid w:val="00373485"/>
    <w:rsid w:val="003734A0"/>
    <w:rsid w:val="00373870"/>
    <w:rsid w:val="00373BE7"/>
    <w:rsid w:val="00373E18"/>
    <w:rsid w:val="00374A96"/>
    <w:rsid w:val="00374BA9"/>
    <w:rsid w:val="00375FB4"/>
    <w:rsid w:val="00376683"/>
    <w:rsid w:val="003768DD"/>
    <w:rsid w:val="0037698E"/>
    <w:rsid w:val="00376A9C"/>
    <w:rsid w:val="003775D1"/>
    <w:rsid w:val="0038072C"/>
    <w:rsid w:val="003808E3"/>
    <w:rsid w:val="003809F7"/>
    <w:rsid w:val="00381C1B"/>
    <w:rsid w:val="00382BDE"/>
    <w:rsid w:val="00383BD7"/>
    <w:rsid w:val="00383FB1"/>
    <w:rsid w:val="0038487C"/>
    <w:rsid w:val="00384947"/>
    <w:rsid w:val="00385D2D"/>
    <w:rsid w:val="00390885"/>
    <w:rsid w:val="00390C8F"/>
    <w:rsid w:val="003923FD"/>
    <w:rsid w:val="00393964"/>
    <w:rsid w:val="00393BE0"/>
    <w:rsid w:val="003943A7"/>
    <w:rsid w:val="00394A47"/>
    <w:rsid w:val="00394AEC"/>
    <w:rsid w:val="00394C06"/>
    <w:rsid w:val="00394C83"/>
    <w:rsid w:val="0039571B"/>
    <w:rsid w:val="00395782"/>
    <w:rsid w:val="003972BD"/>
    <w:rsid w:val="00397EA3"/>
    <w:rsid w:val="003A00CD"/>
    <w:rsid w:val="003A00D1"/>
    <w:rsid w:val="003A0FC9"/>
    <w:rsid w:val="003A13DA"/>
    <w:rsid w:val="003A1949"/>
    <w:rsid w:val="003A1A16"/>
    <w:rsid w:val="003A1B5D"/>
    <w:rsid w:val="003A2E88"/>
    <w:rsid w:val="003A30AD"/>
    <w:rsid w:val="003A4D9B"/>
    <w:rsid w:val="003A7F06"/>
    <w:rsid w:val="003B056E"/>
    <w:rsid w:val="003B1273"/>
    <w:rsid w:val="003B18BE"/>
    <w:rsid w:val="003B1D13"/>
    <w:rsid w:val="003B1F08"/>
    <w:rsid w:val="003B282C"/>
    <w:rsid w:val="003B37D5"/>
    <w:rsid w:val="003B3970"/>
    <w:rsid w:val="003B5D12"/>
    <w:rsid w:val="003B7754"/>
    <w:rsid w:val="003C0D96"/>
    <w:rsid w:val="003C0FA4"/>
    <w:rsid w:val="003C102F"/>
    <w:rsid w:val="003C11FE"/>
    <w:rsid w:val="003C1AC5"/>
    <w:rsid w:val="003C2815"/>
    <w:rsid w:val="003C49A1"/>
    <w:rsid w:val="003C50D9"/>
    <w:rsid w:val="003C5BD4"/>
    <w:rsid w:val="003C616A"/>
    <w:rsid w:val="003C63A7"/>
    <w:rsid w:val="003C63B2"/>
    <w:rsid w:val="003D0EA6"/>
    <w:rsid w:val="003D14CF"/>
    <w:rsid w:val="003D17A0"/>
    <w:rsid w:val="003D18F1"/>
    <w:rsid w:val="003D2E57"/>
    <w:rsid w:val="003D453B"/>
    <w:rsid w:val="003D4559"/>
    <w:rsid w:val="003D47E0"/>
    <w:rsid w:val="003D50D2"/>
    <w:rsid w:val="003D60F4"/>
    <w:rsid w:val="003D6205"/>
    <w:rsid w:val="003D63DA"/>
    <w:rsid w:val="003D6439"/>
    <w:rsid w:val="003D6647"/>
    <w:rsid w:val="003D6C42"/>
    <w:rsid w:val="003D7DB4"/>
    <w:rsid w:val="003E008E"/>
    <w:rsid w:val="003E02CC"/>
    <w:rsid w:val="003E0E9B"/>
    <w:rsid w:val="003E1CAC"/>
    <w:rsid w:val="003E232B"/>
    <w:rsid w:val="003E2585"/>
    <w:rsid w:val="003E2A3E"/>
    <w:rsid w:val="003E2C74"/>
    <w:rsid w:val="003E32B6"/>
    <w:rsid w:val="003E351A"/>
    <w:rsid w:val="003E4B5B"/>
    <w:rsid w:val="003E5620"/>
    <w:rsid w:val="003E5C20"/>
    <w:rsid w:val="003E72C7"/>
    <w:rsid w:val="003F154D"/>
    <w:rsid w:val="003F26D0"/>
    <w:rsid w:val="003F291B"/>
    <w:rsid w:val="003F3456"/>
    <w:rsid w:val="003F3D5A"/>
    <w:rsid w:val="003F3FAF"/>
    <w:rsid w:val="003F4258"/>
    <w:rsid w:val="003F4C3A"/>
    <w:rsid w:val="003F4E85"/>
    <w:rsid w:val="003F5812"/>
    <w:rsid w:val="003F5B9D"/>
    <w:rsid w:val="003F5BEA"/>
    <w:rsid w:val="003F5F99"/>
    <w:rsid w:val="003F6AD8"/>
    <w:rsid w:val="003F7A19"/>
    <w:rsid w:val="00400261"/>
    <w:rsid w:val="00403698"/>
    <w:rsid w:val="00403716"/>
    <w:rsid w:val="00403CB2"/>
    <w:rsid w:val="00404CFF"/>
    <w:rsid w:val="0040574C"/>
    <w:rsid w:val="0040637F"/>
    <w:rsid w:val="00407CD6"/>
    <w:rsid w:val="00407FAB"/>
    <w:rsid w:val="00410FF4"/>
    <w:rsid w:val="004113AE"/>
    <w:rsid w:val="004127CE"/>
    <w:rsid w:val="00412802"/>
    <w:rsid w:val="00412AE6"/>
    <w:rsid w:val="00413B83"/>
    <w:rsid w:val="004149CB"/>
    <w:rsid w:val="00414E7C"/>
    <w:rsid w:val="00415704"/>
    <w:rsid w:val="004160CA"/>
    <w:rsid w:val="004169B2"/>
    <w:rsid w:val="00417869"/>
    <w:rsid w:val="00417C0D"/>
    <w:rsid w:val="00417F2A"/>
    <w:rsid w:val="0042012E"/>
    <w:rsid w:val="00420328"/>
    <w:rsid w:val="00420DAC"/>
    <w:rsid w:val="00420EED"/>
    <w:rsid w:val="0042111C"/>
    <w:rsid w:val="00422AD8"/>
    <w:rsid w:val="00424BB9"/>
    <w:rsid w:val="004257D9"/>
    <w:rsid w:val="00426429"/>
    <w:rsid w:val="00431230"/>
    <w:rsid w:val="0043182F"/>
    <w:rsid w:val="00432952"/>
    <w:rsid w:val="00433047"/>
    <w:rsid w:val="00433662"/>
    <w:rsid w:val="004345AD"/>
    <w:rsid w:val="0043500B"/>
    <w:rsid w:val="004350D4"/>
    <w:rsid w:val="00435A6C"/>
    <w:rsid w:val="00435E6B"/>
    <w:rsid w:val="0043631D"/>
    <w:rsid w:val="004369D0"/>
    <w:rsid w:val="00440573"/>
    <w:rsid w:val="00440A8F"/>
    <w:rsid w:val="00441DD9"/>
    <w:rsid w:val="004427CC"/>
    <w:rsid w:val="0044296C"/>
    <w:rsid w:val="00442ED4"/>
    <w:rsid w:val="00443971"/>
    <w:rsid w:val="00444CA7"/>
    <w:rsid w:val="00445B6E"/>
    <w:rsid w:val="00445BB1"/>
    <w:rsid w:val="004461F2"/>
    <w:rsid w:val="004462D9"/>
    <w:rsid w:val="00446842"/>
    <w:rsid w:val="00451FEF"/>
    <w:rsid w:val="004528CD"/>
    <w:rsid w:val="004532BE"/>
    <w:rsid w:val="004534C8"/>
    <w:rsid w:val="00453901"/>
    <w:rsid w:val="00454192"/>
    <w:rsid w:val="00454D77"/>
    <w:rsid w:val="00454EAA"/>
    <w:rsid w:val="00455428"/>
    <w:rsid w:val="00456DC3"/>
    <w:rsid w:val="004573A8"/>
    <w:rsid w:val="00457681"/>
    <w:rsid w:val="0046089F"/>
    <w:rsid w:val="00462194"/>
    <w:rsid w:val="0046296D"/>
    <w:rsid w:val="00463237"/>
    <w:rsid w:val="00464697"/>
    <w:rsid w:val="00464ABB"/>
    <w:rsid w:val="00464E5C"/>
    <w:rsid w:val="00465277"/>
    <w:rsid w:val="00466040"/>
    <w:rsid w:val="00466AE3"/>
    <w:rsid w:val="00467FDB"/>
    <w:rsid w:val="00473F49"/>
    <w:rsid w:val="00473F73"/>
    <w:rsid w:val="0047427B"/>
    <w:rsid w:val="0047427C"/>
    <w:rsid w:val="00474578"/>
    <w:rsid w:val="004745B1"/>
    <w:rsid w:val="004755BA"/>
    <w:rsid w:val="00480848"/>
    <w:rsid w:val="00480ABC"/>
    <w:rsid w:val="00480FDB"/>
    <w:rsid w:val="004821E3"/>
    <w:rsid w:val="00483457"/>
    <w:rsid w:val="00483548"/>
    <w:rsid w:val="0048367A"/>
    <w:rsid w:val="004845A6"/>
    <w:rsid w:val="00485EF7"/>
    <w:rsid w:val="00486ED4"/>
    <w:rsid w:val="00487D69"/>
    <w:rsid w:val="00492072"/>
    <w:rsid w:val="00492F5F"/>
    <w:rsid w:val="00492F96"/>
    <w:rsid w:val="004930FF"/>
    <w:rsid w:val="00494E4E"/>
    <w:rsid w:val="00494E85"/>
    <w:rsid w:val="0049579A"/>
    <w:rsid w:val="00495BAC"/>
    <w:rsid w:val="0049660A"/>
    <w:rsid w:val="0049674D"/>
    <w:rsid w:val="004A04B3"/>
    <w:rsid w:val="004A0B4F"/>
    <w:rsid w:val="004A0B72"/>
    <w:rsid w:val="004A1024"/>
    <w:rsid w:val="004A190C"/>
    <w:rsid w:val="004A2A4C"/>
    <w:rsid w:val="004A36CA"/>
    <w:rsid w:val="004A3AB0"/>
    <w:rsid w:val="004A410D"/>
    <w:rsid w:val="004A4D80"/>
    <w:rsid w:val="004A5644"/>
    <w:rsid w:val="004A5962"/>
    <w:rsid w:val="004A7266"/>
    <w:rsid w:val="004A777A"/>
    <w:rsid w:val="004B02B7"/>
    <w:rsid w:val="004B037A"/>
    <w:rsid w:val="004B0763"/>
    <w:rsid w:val="004B086C"/>
    <w:rsid w:val="004B0F5B"/>
    <w:rsid w:val="004B1D3B"/>
    <w:rsid w:val="004B1F28"/>
    <w:rsid w:val="004B20B9"/>
    <w:rsid w:val="004B41FF"/>
    <w:rsid w:val="004B4FAA"/>
    <w:rsid w:val="004B583E"/>
    <w:rsid w:val="004B61A1"/>
    <w:rsid w:val="004B6E7F"/>
    <w:rsid w:val="004B7077"/>
    <w:rsid w:val="004B73C6"/>
    <w:rsid w:val="004B781F"/>
    <w:rsid w:val="004C129D"/>
    <w:rsid w:val="004C1FCA"/>
    <w:rsid w:val="004C313E"/>
    <w:rsid w:val="004C3CAB"/>
    <w:rsid w:val="004C4E0B"/>
    <w:rsid w:val="004C56E2"/>
    <w:rsid w:val="004C62AB"/>
    <w:rsid w:val="004D011F"/>
    <w:rsid w:val="004D25A9"/>
    <w:rsid w:val="004D3861"/>
    <w:rsid w:val="004D3A3E"/>
    <w:rsid w:val="004D47B4"/>
    <w:rsid w:val="004D526D"/>
    <w:rsid w:val="004D570F"/>
    <w:rsid w:val="004D5E5A"/>
    <w:rsid w:val="004D6222"/>
    <w:rsid w:val="004D6D63"/>
    <w:rsid w:val="004D72B6"/>
    <w:rsid w:val="004D7AF7"/>
    <w:rsid w:val="004D7B94"/>
    <w:rsid w:val="004E0FA8"/>
    <w:rsid w:val="004E172E"/>
    <w:rsid w:val="004E26A2"/>
    <w:rsid w:val="004E3326"/>
    <w:rsid w:val="004E38AF"/>
    <w:rsid w:val="004E3980"/>
    <w:rsid w:val="004E3CAB"/>
    <w:rsid w:val="004E43B3"/>
    <w:rsid w:val="004E58C6"/>
    <w:rsid w:val="004E5D0E"/>
    <w:rsid w:val="004E6D0E"/>
    <w:rsid w:val="004E7784"/>
    <w:rsid w:val="004F0FA7"/>
    <w:rsid w:val="004F1014"/>
    <w:rsid w:val="004F3703"/>
    <w:rsid w:val="004F3DBF"/>
    <w:rsid w:val="004F5C4D"/>
    <w:rsid w:val="004F6743"/>
    <w:rsid w:val="004F69F5"/>
    <w:rsid w:val="004F7C56"/>
    <w:rsid w:val="004F7E15"/>
    <w:rsid w:val="005014A1"/>
    <w:rsid w:val="005022BF"/>
    <w:rsid w:val="00502530"/>
    <w:rsid w:val="0050253D"/>
    <w:rsid w:val="00502AB8"/>
    <w:rsid w:val="00503207"/>
    <w:rsid w:val="00503F92"/>
    <w:rsid w:val="00505387"/>
    <w:rsid w:val="005057B8"/>
    <w:rsid w:val="00506758"/>
    <w:rsid w:val="0050678B"/>
    <w:rsid w:val="00507028"/>
    <w:rsid w:val="0050756B"/>
    <w:rsid w:val="00507683"/>
    <w:rsid w:val="00507B0C"/>
    <w:rsid w:val="00507E85"/>
    <w:rsid w:val="00510B67"/>
    <w:rsid w:val="005115A9"/>
    <w:rsid w:val="00511891"/>
    <w:rsid w:val="005118A7"/>
    <w:rsid w:val="00511EC9"/>
    <w:rsid w:val="005122BF"/>
    <w:rsid w:val="005128BA"/>
    <w:rsid w:val="00513669"/>
    <w:rsid w:val="00513912"/>
    <w:rsid w:val="00513EA2"/>
    <w:rsid w:val="00514089"/>
    <w:rsid w:val="0051635F"/>
    <w:rsid w:val="00517707"/>
    <w:rsid w:val="00517A18"/>
    <w:rsid w:val="00521004"/>
    <w:rsid w:val="005210CB"/>
    <w:rsid w:val="00522175"/>
    <w:rsid w:val="00522A7D"/>
    <w:rsid w:val="00523363"/>
    <w:rsid w:val="0052352D"/>
    <w:rsid w:val="00524C16"/>
    <w:rsid w:val="00524C3E"/>
    <w:rsid w:val="00524C48"/>
    <w:rsid w:val="00525628"/>
    <w:rsid w:val="00526F31"/>
    <w:rsid w:val="00531083"/>
    <w:rsid w:val="00531961"/>
    <w:rsid w:val="00531CA4"/>
    <w:rsid w:val="005323CA"/>
    <w:rsid w:val="005329C5"/>
    <w:rsid w:val="005335DA"/>
    <w:rsid w:val="00533A93"/>
    <w:rsid w:val="005342E3"/>
    <w:rsid w:val="00534937"/>
    <w:rsid w:val="00535FD0"/>
    <w:rsid w:val="005361BB"/>
    <w:rsid w:val="00536243"/>
    <w:rsid w:val="00536461"/>
    <w:rsid w:val="0053673B"/>
    <w:rsid w:val="00536824"/>
    <w:rsid w:val="00537139"/>
    <w:rsid w:val="00537CED"/>
    <w:rsid w:val="00537DC7"/>
    <w:rsid w:val="00540145"/>
    <w:rsid w:val="00540F74"/>
    <w:rsid w:val="00541326"/>
    <w:rsid w:val="00542811"/>
    <w:rsid w:val="00542B76"/>
    <w:rsid w:val="00543AE8"/>
    <w:rsid w:val="00543E7E"/>
    <w:rsid w:val="0054485B"/>
    <w:rsid w:val="00544DFF"/>
    <w:rsid w:val="00546569"/>
    <w:rsid w:val="00546952"/>
    <w:rsid w:val="00546B55"/>
    <w:rsid w:val="00547C83"/>
    <w:rsid w:val="0055082B"/>
    <w:rsid w:val="00550C1B"/>
    <w:rsid w:val="00550F9A"/>
    <w:rsid w:val="005512BD"/>
    <w:rsid w:val="00552850"/>
    <w:rsid w:val="00552A46"/>
    <w:rsid w:val="00552BC0"/>
    <w:rsid w:val="005535B0"/>
    <w:rsid w:val="00554C6D"/>
    <w:rsid w:val="00560603"/>
    <w:rsid w:val="005612E2"/>
    <w:rsid w:val="00561C8D"/>
    <w:rsid w:val="0056243C"/>
    <w:rsid w:val="0056311D"/>
    <w:rsid w:val="00563AA1"/>
    <w:rsid w:val="00563AC3"/>
    <w:rsid w:val="00563C31"/>
    <w:rsid w:val="00564FC3"/>
    <w:rsid w:val="00565266"/>
    <w:rsid w:val="0056573F"/>
    <w:rsid w:val="00566CB0"/>
    <w:rsid w:val="005677DF"/>
    <w:rsid w:val="005702F9"/>
    <w:rsid w:val="005711D5"/>
    <w:rsid w:val="00571E24"/>
    <w:rsid w:val="0057310B"/>
    <w:rsid w:val="0057312A"/>
    <w:rsid w:val="00573DEA"/>
    <w:rsid w:val="005741A6"/>
    <w:rsid w:val="00574CB3"/>
    <w:rsid w:val="00575F66"/>
    <w:rsid w:val="00576E8D"/>
    <w:rsid w:val="00577322"/>
    <w:rsid w:val="0057736E"/>
    <w:rsid w:val="00577528"/>
    <w:rsid w:val="005801CE"/>
    <w:rsid w:val="00580472"/>
    <w:rsid w:val="0058073F"/>
    <w:rsid w:val="0058147D"/>
    <w:rsid w:val="00582297"/>
    <w:rsid w:val="00582351"/>
    <w:rsid w:val="00582731"/>
    <w:rsid w:val="00582845"/>
    <w:rsid w:val="00583A88"/>
    <w:rsid w:val="00583B91"/>
    <w:rsid w:val="00583FA0"/>
    <w:rsid w:val="00584542"/>
    <w:rsid w:val="005868AA"/>
    <w:rsid w:val="00586B0F"/>
    <w:rsid w:val="00587C17"/>
    <w:rsid w:val="00587E87"/>
    <w:rsid w:val="00590C0E"/>
    <w:rsid w:val="00590C1F"/>
    <w:rsid w:val="00590E14"/>
    <w:rsid w:val="0059135A"/>
    <w:rsid w:val="00591944"/>
    <w:rsid w:val="00591F9F"/>
    <w:rsid w:val="005926E5"/>
    <w:rsid w:val="005929EE"/>
    <w:rsid w:val="00595F40"/>
    <w:rsid w:val="00596BC4"/>
    <w:rsid w:val="00597311"/>
    <w:rsid w:val="0059764D"/>
    <w:rsid w:val="00597B2E"/>
    <w:rsid w:val="005A1335"/>
    <w:rsid w:val="005A182B"/>
    <w:rsid w:val="005A3B29"/>
    <w:rsid w:val="005A4721"/>
    <w:rsid w:val="005A5D23"/>
    <w:rsid w:val="005A6ED9"/>
    <w:rsid w:val="005A7AF4"/>
    <w:rsid w:val="005A7C22"/>
    <w:rsid w:val="005B03CE"/>
    <w:rsid w:val="005B06EF"/>
    <w:rsid w:val="005B0B45"/>
    <w:rsid w:val="005B132D"/>
    <w:rsid w:val="005B1A0D"/>
    <w:rsid w:val="005B292A"/>
    <w:rsid w:val="005B30A8"/>
    <w:rsid w:val="005B36AB"/>
    <w:rsid w:val="005B392E"/>
    <w:rsid w:val="005B3DAC"/>
    <w:rsid w:val="005B54CF"/>
    <w:rsid w:val="005B749F"/>
    <w:rsid w:val="005B7DD9"/>
    <w:rsid w:val="005B7EBA"/>
    <w:rsid w:val="005C00E0"/>
    <w:rsid w:val="005C0230"/>
    <w:rsid w:val="005C0947"/>
    <w:rsid w:val="005C18FA"/>
    <w:rsid w:val="005C1D24"/>
    <w:rsid w:val="005C3C7D"/>
    <w:rsid w:val="005C5071"/>
    <w:rsid w:val="005C5DD2"/>
    <w:rsid w:val="005C6225"/>
    <w:rsid w:val="005D08C8"/>
    <w:rsid w:val="005D0B6D"/>
    <w:rsid w:val="005D1852"/>
    <w:rsid w:val="005D1939"/>
    <w:rsid w:val="005D2412"/>
    <w:rsid w:val="005D2A0B"/>
    <w:rsid w:val="005D2A86"/>
    <w:rsid w:val="005D46D5"/>
    <w:rsid w:val="005D4D24"/>
    <w:rsid w:val="005D7A07"/>
    <w:rsid w:val="005D7CEB"/>
    <w:rsid w:val="005E0BD6"/>
    <w:rsid w:val="005E113A"/>
    <w:rsid w:val="005E24F8"/>
    <w:rsid w:val="005E3807"/>
    <w:rsid w:val="005E3A96"/>
    <w:rsid w:val="005E3E88"/>
    <w:rsid w:val="005E52CC"/>
    <w:rsid w:val="005E5BAA"/>
    <w:rsid w:val="005E61FE"/>
    <w:rsid w:val="005F0627"/>
    <w:rsid w:val="005F109C"/>
    <w:rsid w:val="005F1A78"/>
    <w:rsid w:val="005F2C73"/>
    <w:rsid w:val="005F2D20"/>
    <w:rsid w:val="005F2F4F"/>
    <w:rsid w:val="005F3875"/>
    <w:rsid w:val="005F41CD"/>
    <w:rsid w:val="005F4313"/>
    <w:rsid w:val="005F4345"/>
    <w:rsid w:val="005F46D5"/>
    <w:rsid w:val="005F5949"/>
    <w:rsid w:val="005F652B"/>
    <w:rsid w:val="005F767A"/>
    <w:rsid w:val="005F7D40"/>
    <w:rsid w:val="0060129B"/>
    <w:rsid w:val="00601308"/>
    <w:rsid w:val="00601ADB"/>
    <w:rsid w:val="00601C6C"/>
    <w:rsid w:val="00601DD4"/>
    <w:rsid w:val="006028D1"/>
    <w:rsid w:val="00603175"/>
    <w:rsid w:val="006036B3"/>
    <w:rsid w:val="00603754"/>
    <w:rsid w:val="00603EE6"/>
    <w:rsid w:val="00605A07"/>
    <w:rsid w:val="00606253"/>
    <w:rsid w:val="00606937"/>
    <w:rsid w:val="00607039"/>
    <w:rsid w:val="00610745"/>
    <w:rsid w:val="00610A0D"/>
    <w:rsid w:val="00611139"/>
    <w:rsid w:val="00611E90"/>
    <w:rsid w:val="00612D55"/>
    <w:rsid w:val="006142C5"/>
    <w:rsid w:val="00614938"/>
    <w:rsid w:val="00614BA3"/>
    <w:rsid w:val="006150C1"/>
    <w:rsid w:val="006174F7"/>
    <w:rsid w:val="00620D89"/>
    <w:rsid w:val="006219CD"/>
    <w:rsid w:val="0062396E"/>
    <w:rsid w:val="00624275"/>
    <w:rsid w:val="006248C0"/>
    <w:rsid w:val="00625351"/>
    <w:rsid w:val="00625DAA"/>
    <w:rsid w:val="00626564"/>
    <w:rsid w:val="00626BDE"/>
    <w:rsid w:val="00626D6A"/>
    <w:rsid w:val="006270DD"/>
    <w:rsid w:val="00627EE5"/>
    <w:rsid w:val="00630598"/>
    <w:rsid w:val="00630D0F"/>
    <w:rsid w:val="00631522"/>
    <w:rsid w:val="006324C1"/>
    <w:rsid w:val="00632CBB"/>
    <w:rsid w:val="00632F14"/>
    <w:rsid w:val="006336DE"/>
    <w:rsid w:val="0063396B"/>
    <w:rsid w:val="00634BF0"/>
    <w:rsid w:val="00634D1C"/>
    <w:rsid w:val="006358D8"/>
    <w:rsid w:val="00636C9A"/>
    <w:rsid w:val="006374AC"/>
    <w:rsid w:val="006410A6"/>
    <w:rsid w:val="00643330"/>
    <w:rsid w:val="006434DE"/>
    <w:rsid w:val="006440AC"/>
    <w:rsid w:val="00644A97"/>
    <w:rsid w:val="00645D88"/>
    <w:rsid w:val="00645FF3"/>
    <w:rsid w:val="00646009"/>
    <w:rsid w:val="00646366"/>
    <w:rsid w:val="00646DC3"/>
    <w:rsid w:val="006505EC"/>
    <w:rsid w:val="00650B93"/>
    <w:rsid w:val="00651179"/>
    <w:rsid w:val="00652B54"/>
    <w:rsid w:val="00653761"/>
    <w:rsid w:val="00653F45"/>
    <w:rsid w:val="006546E2"/>
    <w:rsid w:val="00655501"/>
    <w:rsid w:val="00655DBA"/>
    <w:rsid w:val="0065681C"/>
    <w:rsid w:val="00656F86"/>
    <w:rsid w:val="00657725"/>
    <w:rsid w:val="00657765"/>
    <w:rsid w:val="00657872"/>
    <w:rsid w:val="00657B31"/>
    <w:rsid w:val="00661543"/>
    <w:rsid w:val="006617E6"/>
    <w:rsid w:val="00661B54"/>
    <w:rsid w:val="00661C58"/>
    <w:rsid w:val="00662567"/>
    <w:rsid w:val="006633BA"/>
    <w:rsid w:val="0066395C"/>
    <w:rsid w:val="00664413"/>
    <w:rsid w:val="00664502"/>
    <w:rsid w:val="0066537D"/>
    <w:rsid w:val="00665B0F"/>
    <w:rsid w:val="00665B9C"/>
    <w:rsid w:val="006669C2"/>
    <w:rsid w:val="006672F9"/>
    <w:rsid w:val="006675AB"/>
    <w:rsid w:val="00670029"/>
    <w:rsid w:val="006716B7"/>
    <w:rsid w:val="00673970"/>
    <w:rsid w:val="00674106"/>
    <w:rsid w:val="006742EF"/>
    <w:rsid w:val="0067489D"/>
    <w:rsid w:val="0067525F"/>
    <w:rsid w:val="0067537A"/>
    <w:rsid w:val="00676180"/>
    <w:rsid w:val="00676B60"/>
    <w:rsid w:val="00677BE6"/>
    <w:rsid w:val="00677C74"/>
    <w:rsid w:val="00677CD9"/>
    <w:rsid w:val="00680FC2"/>
    <w:rsid w:val="00683275"/>
    <w:rsid w:val="00684016"/>
    <w:rsid w:val="00684A15"/>
    <w:rsid w:val="00684BAC"/>
    <w:rsid w:val="00684E1D"/>
    <w:rsid w:val="00684F0A"/>
    <w:rsid w:val="0068749B"/>
    <w:rsid w:val="00687AAC"/>
    <w:rsid w:val="0069020C"/>
    <w:rsid w:val="006903C8"/>
    <w:rsid w:val="00690664"/>
    <w:rsid w:val="00691AB1"/>
    <w:rsid w:val="006927EF"/>
    <w:rsid w:val="00692B34"/>
    <w:rsid w:val="006930DF"/>
    <w:rsid w:val="00693344"/>
    <w:rsid w:val="0069340B"/>
    <w:rsid w:val="00693B0A"/>
    <w:rsid w:val="00693EF1"/>
    <w:rsid w:val="00693F31"/>
    <w:rsid w:val="00694CFA"/>
    <w:rsid w:val="00694E09"/>
    <w:rsid w:val="00695553"/>
    <w:rsid w:val="006958FD"/>
    <w:rsid w:val="00696602"/>
    <w:rsid w:val="00696883"/>
    <w:rsid w:val="00696D7E"/>
    <w:rsid w:val="006972F8"/>
    <w:rsid w:val="00697378"/>
    <w:rsid w:val="00697C79"/>
    <w:rsid w:val="00697D93"/>
    <w:rsid w:val="006A0873"/>
    <w:rsid w:val="006A09FF"/>
    <w:rsid w:val="006A0E3B"/>
    <w:rsid w:val="006A1751"/>
    <w:rsid w:val="006A2110"/>
    <w:rsid w:val="006A23F4"/>
    <w:rsid w:val="006A2629"/>
    <w:rsid w:val="006A2C91"/>
    <w:rsid w:val="006A35A1"/>
    <w:rsid w:val="006A5B99"/>
    <w:rsid w:val="006A6308"/>
    <w:rsid w:val="006A6C1A"/>
    <w:rsid w:val="006A7DBA"/>
    <w:rsid w:val="006B0C0B"/>
    <w:rsid w:val="006B137E"/>
    <w:rsid w:val="006B2C1F"/>
    <w:rsid w:val="006B361C"/>
    <w:rsid w:val="006B4C2E"/>
    <w:rsid w:val="006B5145"/>
    <w:rsid w:val="006B5187"/>
    <w:rsid w:val="006B59FF"/>
    <w:rsid w:val="006B6927"/>
    <w:rsid w:val="006B7863"/>
    <w:rsid w:val="006B7B75"/>
    <w:rsid w:val="006C2D37"/>
    <w:rsid w:val="006C32E5"/>
    <w:rsid w:val="006C332C"/>
    <w:rsid w:val="006C33D2"/>
    <w:rsid w:val="006C35FE"/>
    <w:rsid w:val="006C3EE7"/>
    <w:rsid w:val="006C464C"/>
    <w:rsid w:val="006C481E"/>
    <w:rsid w:val="006C4861"/>
    <w:rsid w:val="006C49B9"/>
    <w:rsid w:val="006C4B0B"/>
    <w:rsid w:val="006C5A5E"/>
    <w:rsid w:val="006C76B8"/>
    <w:rsid w:val="006D096A"/>
    <w:rsid w:val="006D0984"/>
    <w:rsid w:val="006D10F7"/>
    <w:rsid w:val="006D1308"/>
    <w:rsid w:val="006D19F4"/>
    <w:rsid w:val="006D1B5E"/>
    <w:rsid w:val="006D389D"/>
    <w:rsid w:val="006D3BD0"/>
    <w:rsid w:val="006D423A"/>
    <w:rsid w:val="006D42BF"/>
    <w:rsid w:val="006D4771"/>
    <w:rsid w:val="006D5CD2"/>
    <w:rsid w:val="006D6024"/>
    <w:rsid w:val="006D602F"/>
    <w:rsid w:val="006D7B43"/>
    <w:rsid w:val="006E0643"/>
    <w:rsid w:val="006E0829"/>
    <w:rsid w:val="006E0835"/>
    <w:rsid w:val="006E1823"/>
    <w:rsid w:val="006E3B5F"/>
    <w:rsid w:val="006E464D"/>
    <w:rsid w:val="006E480F"/>
    <w:rsid w:val="006E6868"/>
    <w:rsid w:val="006F1955"/>
    <w:rsid w:val="006F1D88"/>
    <w:rsid w:val="006F237A"/>
    <w:rsid w:val="006F2B23"/>
    <w:rsid w:val="006F3A5C"/>
    <w:rsid w:val="006F3CB4"/>
    <w:rsid w:val="006F4009"/>
    <w:rsid w:val="006F4CD9"/>
    <w:rsid w:val="006F4D27"/>
    <w:rsid w:val="006F5B62"/>
    <w:rsid w:val="006F6388"/>
    <w:rsid w:val="006F6E30"/>
    <w:rsid w:val="006F7321"/>
    <w:rsid w:val="006F7B94"/>
    <w:rsid w:val="00700216"/>
    <w:rsid w:val="007002BB"/>
    <w:rsid w:val="007006B4"/>
    <w:rsid w:val="00700D50"/>
    <w:rsid w:val="007016EB"/>
    <w:rsid w:val="007027EF"/>
    <w:rsid w:val="00703255"/>
    <w:rsid w:val="007038B5"/>
    <w:rsid w:val="00704EBB"/>
    <w:rsid w:val="00705222"/>
    <w:rsid w:val="00705D27"/>
    <w:rsid w:val="00707190"/>
    <w:rsid w:val="007101B7"/>
    <w:rsid w:val="007118B2"/>
    <w:rsid w:val="00713367"/>
    <w:rsid w:val="007149E5"/>
    <w:rsid w:val="00715487"/>
    <w:rsid w:val="00715F07"/>
    <w:rsid w:val="00716A07"/>
    <w:rsid w:val="00720B36"/>
    <w:rsid w:val="00721420"/>
    <w:rsid w:val="00721669"/>
    <w:rsid w:val="00721C7A"/>
    <w:rsid w:val="0072254E"/>
    <w:rsid w:val="007235ED"/>
    <w:rsid w:val="00724462"/>
    <w:rsid w:val="00724D7E"/>
    <w:rsid w:val="0072532D"/>
    <w:rsid w:val="00725476"/>
    <w:rsid w:val="007258B1"/>
    <w:rsid w:val="0072713E"/>
    <w:rsid w:val="007273AC"/>
    <w:rsid w:val="00727E1F"/>
    <w:rsid w:val="00731A30"/>
    <w:rsid w:val="00733759"/>
    <w:rsid w:val="00733C84"/>
    <w:rsid w:val="007354A2"/>
    <w:rsid w:val="007364B9"/>
    <w:rsid w:val="00737539"/>
    <w:rsid w:val="00741495"/>
    <w:rsid w:val="00741C32"/>
    <w:rsid w:val="00742225"/>
    <w:rsid w:val="00744A8D"/>
    <w:rsid w:val="00744EDC"/>
    <w:rsid w:val="0074576C"/>
    <w:rsid w:val="00746184"/>
    <w:rsid w:val="007462A2"/>
    <w:rsid w:val="00746353"/>
    <w:rsid w:val="00746E32"/>
    <w:rsid w:val="007501FC"/>
    <w:rsid w:val="00750DFC"/>
    <w:rsid w:val="00750E64"/>
    <w:rsid w:val="00752AC7"/>
    <w:rsid w:val="0075308B"/>
    <w:rsid w:val="00753A9E"/>
    <w:rsid w:val="0075449E"/>
    <w:rsid w:val="007546FB"/>
    <w:rsid w:val="00754CDB"/>
    <w:rsid w:val="00755259"/>
    <w:rsid w:val="00755DDF"/>
    <w:rsid w:val="007567DE"/>
    <w:rsid w:val="00757E7E"/>
    <w:rsid w:val="007612EE"/>
    <w:rsid w:val="0076138D"/>
    <w:rsid w:val="007628B0"/>
    <w:rsid w:val="00762FA9"/>
    <w:rsid w:val="00764000"/>
    <w:rsid w:val="0076506C"/>
    <w:rsid w:val="00767802"/>
    <w:rsid w:val="007702E8"/>
    <w:rsid w:val="00770698"/>
    <w:rsid w:val="00770A09"/>
    <w:rsid w:val="00770A7C"/>
    <w:rsid w:val="00770C70"/>
    <w:rsid w:val="007711FE"/>
    <w:rsid w:val="00771691"/>
    <w:rsid w:val="007724CB"/>
    <w:rsid w:val="007730B2"/>
    <w:rsid w:val="0077353A"/>
    <w:rsid w:val="007738DB"/>
    <w:rsid w:val="00773AF1"/>
    <w:rsid w:val="0077606A"/>
    <w:rsid w:val="00776F68"/>
    <w:rsid w:val="00777D42"/>
    <w:rsid w:val="00777DD6"/>
    <w:rsid w:val="00780BF7"/>
    <w:rsid w:val="007811F1"/>
    <w:rsid w:val="00781256"/>
    <w:rsid w:val="007821EE"/>
    <w:rsid w:val="00782D23"/>
    <w:rsid w:val="00784423"/>
    <w:rsid w:val="007852C9"/>
    <w:rsid w:val="00785474"/>
    <w:rsid w:val="00785D68"/>
    <w:rsid w:val="007877EF"/>
    <w:rsid w:val="007912A2"/>
    <w:rsid w:val="00791A5E"/>
    <w:rsid w:val="00791F0D"/>
    <w:rsid w:val="00791F71"/>
    <w:rsid w:val="00793825"/>
    <w:rsid w:val="00794B92"/>
    <w:rsid w:val="00795156"/>
    <w:rsid w:val="007952C4"/>
    <w:rsid w:val="00795E6D"/>
    <w:rsid w:val="00795E90"/>
    <w:rsid w:val="0079630E"/>
    <w:rsid w:val="00797653"/>
    <w:rsid w:val="0079774E"/>
    <w:rsid w:val="007979C1"/>
    <w:rsid w:val="007A0E79"/>
    <w:rsid w:val="007A2A3A"/>
    <w:rsid w:val="007A2C11"/>
    <w:rsid w:val="007A33F8"/>
    <w:rsid w:val="007A57E9"/>
    <w:rsid w:val="007A5C47"/>
    <w:rsid w:val="007A6316"/>
    <w:rsid w:val="007A66F9"/>
    <w:rsid w:val="007A7A49"/>
    <w:rsid w:val="007B131A"/>
    <w:rsid w:val="007B1B60"/>
    <w:rsid w:val="007B1C59"/>
    <w:rsid w:val="007B35BA"/>
    <w:rsid w:val="007B5001"/>
    <w:rsid w:val="007B6024"/>
    <w:rsid w:val="007B6C12"/>
    <w:rsid w:val="007B6D8B"/>
    <w:rsid w:val="007B6DE5"/>
    <w:rsid w:val="007B7828"/>
    <w:rsid w:val="007B7F51"/>
    <w:rsid w:val="007C0698"/>
    <w:rsid w:val="007C149A"/>
    <w:rsid w:val="007C177F"/>
    <w:rsid w:val="007C21E5"/>
    <w:rsid w:val="007C252F"/>
    <w:rsid w:val="007C6E74"/>
    <w:rsid w:val="007C73AE"/>
    <w:rsid w:val="007C74E1"/>
    <w:rsid w:val="007D1581"/>
    <w:rsid w:val="007D18D2"/>
    <w:rsid w:val="007D1A5C"/>
    <w:rsid w:val="007D1FC3"/>
    <w:rsid w:val="007D2136"/>
    <w:rsid w:val="007D3B2C"/>
    <w:rsid w:val="007D3D01"/>
    <w:rsid w:val="007D41CC"/>
    <w:rsid w:val="007D4AD1"/>
    <w:rsid w:val="007D5844"/>
    <w:rsid w:val="007D5909"/>
    <w:rsid w:val="007D5BA8"/>
    <w:rsid w:val="007D793C"/>
    <w:rsid w:val="007E038F"/>
    <w:rsid w:val="007E2651"/>
    <w:rsid w:val="007E26D2"/>
    <w:rsid w:val="007E4E6E"/>
    <w:rsid w:val="007E564E"/>
    <w:rsid w:val="007E6398"/>
    <w:rsid w:val="007E6F86"/>
    <w:rsid w:val="007E7135"/>
    <w:rsid w:val="007E7266"/>
    <w:rsid w:val="007E7D03"/>
    <w:rsid w:val="007E7FA9"/>
    <w:rsid w:val="007F009A"/>
    <w:rsid w:val="007F0333"/>
    <w:rsid w:val="007F041A"/>
    <w:rsid w:val="007F094E"/>
    <w:rsid w:val="007F11B4"/>
    <w:rsid w:val="007F1233"/>
    <w:rsid w:val="007F15A4"/>
    <w:rsid w:val="007F2695"/>
    <w:rsid w:val="007F2AD3"/>
    <w:rsid w:val="007F3428"/>
    <w:rsid w:val="007F3A7F"/>
    <w:rsid w:val="007F47E2"/>
    <w:rsid w:val="007F4950"/>
    <w:rsid w:val="007F4AAA"/>
    <w:rsid w:val="007F4ADB"/>
    <w:rsid w:val="007F4D28"/>
    <w:rsid w:val="007F674C"/>
    <w:rsid w:val="007F6C25"/>
    <w:rsid w:val="007F6CBA"/>
    <w:rsid w:val="007F7290"/>
    <w:rsid w:val="007F764A"/>
    <w:rsid w:val="007F7D6B"/>
    <w:rsid w:val="00800990"/>
    <w:rsid w:val="00800D3D"/>
    <w:rsid w:val="00800EF0"/>
    <w:rsid w:val="00801B89"/>
    <w:rsid w:val="0080201E"/>
    <w:rsid w:val="00802D27"/>
    <w:rsid w:val="00804412"/>
    <w:rsid w:val="0080473C"/>
    <w:rsid w:val="008047AD"/>
    <w:rsid w:val="00804F25"/>
    <w:rsid w:val="00805E07"/>
    <w:rsid w:val="00806BE4"/>
    <w:rsid w:val="00807212"/>
    <w:rsid w:val="00810095"/>
    <w:rsid w:val="00810177"/>
    <w:rsid w:val="00810532"/>
    <w:rsid w:val="00810EE4"/>
    <w:rsid w:val="00810F48"/>
    <w:rsid w:val="008111DE"/>
    <w:rsid w:val="008114B2"/>
    <w:rsid w:val="008115C0"/>
    <w:rsid w:val="00811683"/>
    <w:rsid w:val="00811C28"/>
    <w:rsid w:val="008122A2"/>
    <w:rsid w:val="008123AD"/>
    <w:rsid w:val="00812BF1"/>
    <w:rsid w:val="00813450"/>
    <w:rsid w:val="00813A8B"/>
    <w:rsid w:val="00813B87"/>
    <w:rsid w:val="00813F14"/>
    <w:rsid w:val="00815708"/>
    <w:rsid w:val="008158BA"/>
    <w:rsid w:val="00815A83"/>
    <w:rsid w:val="00817015"/>
    <w:rsid w:val="0081766E"/>
    <w:rsid w:val="008200D4"/>
    <w:rsid w:val="008204D2"/>
    <w:rsid w:val="008216AF"/>
    <w:rsid w:val="0082192F"/>
    <w:rsid w:val="00825751"/>
    <w:rsid w:val="008263A0"/>
    <w:rsid w:val="0082693D"/>
    <w:rsid w:val="00827730"/>
    <w:rsid w:val="0083045B"/>
    <w:rsid w:val="0083056E"/>
    <w:rsid w:val="0083068C"/>
    <w:rsid w:val="00831C65"/>
    <w:rsid w:val="00831F29"/>
    <w:rsid w:val="008328D3"/>
    <w:rsid w:val="008335FA"/>
    <w:rsid w:val="008354C2"/>
    <w:rsid w:val="00835507"/>
    <w:rsid w:val="008361F8"/>
    <w:rsid w:val="00836283"/>
    <w:rsid w:val="00836B8E"/>
    <w:rsid w:val="00840645"/>
    <w:rsid w:val="00841D32"/>
    <w:rsid w:val="0084256A"/>
    <w:rsid w:val="00843A96"/>
    <w:rsid w:val="008445AB"/>
    <w:rsid w:val="00845716"/>
    <w:rsid w:val="0084646B"/>
    <w:rsid w:val="008464BA"/>
    <w:rsid w:val="00846561"/>
    <w:rsid w:val="008465A3"/>
    <w:rsid w:val="00846842"/>
    <w:rsid w:val="00846B25"/>
    <w:rsid w:val="00846E35"/>
    <w:rsid w:val="00846EAC"/>
    <w:rsid w:val="00847A97"/>
    <w:rsid w:val="0085022F"/>
    <w:rsid w:val="00851755"/>
    <w:rsid w:val="0085291D"/>
    <w:rsid w:val="008535DB"/>
    <w:rsid w:val="00853697"/>
    <w:rsid w:val="00853D23"/>
    <w:rsid w:val="00855514"/>
    <w:rsid w:val="008560D5"/>
    <w:rsid w:val="00856C20"/>
    <w:rsid w:val="008604C7"/>
    <w:rsid w:val="00860E2D"/>
    <w:rsid w:val="00861682"/>
    <w:rsid w:val="008619B5"/>
    <w:rsid w:val="0086317E"/>
    <w:rsid w:val="0086372C"/>
    <w:rsid w:val="00863860"/>
    <w:rsid w:val="008646EE"/>
    <w:rsid w:val="00865199"/>
    <w:rsid w:val="00865A23"/>
    <w:rsid w:val="008663B5"/>
    <w:rsid w:val="00866AB2"/>
    <w:rsid w:val="008670EC"/>
    <w:rsid w:val="00867699"/>
    <w:rsid w:val="00867BD9"/>
    <w:rsid w:val="008721EF"/>
    <w:rsid w:val="00872CA4"/>
    <w:rsid w:val="00872D45"/>
    <w:rsid w:val="00873614"/>
    <w:rsid w:val="00873815"/>
    <w:rsid w:val="00874AEA"/>
    <w:rsid w:val="008759A2"/>
    <w:rsid w:val="0087699D"/>
    <w:rsid w:val="00877D67"/>
    <w:rsid w:val="00881C68"/>
    <w:rsid w:val="00881ED5"/>
    <w:rsid w:val="00882042"/>
    <w:rsid w:val="00882267"/>
    <w:rsid w:val="0088275E"/>
    <w:rsid w:val="008827AA"/>
    <w:rsid w:val="00884C5B"/>
    <w:rsid w:val="00885D76"/>
    <w:rsid w:val="0088625A"/>
    <w:rsid w:val="008863D6"/>
    <w:rsid w:val="00886A1D"/>
    <w:rsid w:val="00886E10"/>
    <w:rsid w:val="008879BC"/>
    <w:rsid w:val="008901B0"/>
    <w:rsid w:val="008902F5"/>
    <w:rsid w:val="00890D37"/>
    <w:rsid w:val="008910C3"/>
    <w:rsid w:val="00892431"/>
    <w:rsid w:val="00893701"/>
    <w:rsid w:val="00893ABF"/>
    <w:rsid w:val="00893CA7"/>
    <w:rsid w:val="00894761"/>
    <w:rsid w:val="00894842"/>
    <w:rsid w:val="00894946"/>
    <w:rsid w:val="008970EC"/>
    <w:rsid w:val="00897852"/>
    <w:rsid w:val="008A1A7B"/>
    <w:rsid w:val="008A1AFF"/>
    <w:rsid w:val="008A1EB7"/>
    <w:rsid w:val="008A1F12"/>
    <w:rsid w:val="008A2A56"/>
    <w:rsid w:val="008A3BD0"/>
    <w:rsid w:val="008A494E"/>
    <w:rsid w:val="008A5906"/>
    <w:rsid w:val="008A5A06"/>
    <w:rsid w:val="008A5AEB"/>
    <w:rsid w:val="008A5B08"/>
    <w:rsid w:val="008A5BC0"/>
    <w:rsid w:val="008A6C6B"/>
    <w:rsid w:val="008B04FE"/>
    <w:rsid w:val="008B0894"/>
    <w:rsid w:val="008B0C9F"/>
    <w:rsid w:val="008B14F6"/>
    <w:rsid w:val="008B1FC3"/>
    <w:rsid w:val="008B2558"/>
    <w:rsid w:val="008B31BF"/>
    <w:rsid w:val="008B3465"/>
    <w:rsid w:val="008B3657"/>
    <w:rsid w:val="008B5CD3"/>
    <w:rsid w:val="008B66F9"/>
    <w:rsid w:val="008B6EA5"/>
    <w:rsid w:val="008B7169"/>
    <w:rsid w:val="008B73AB"/>
    <w:rsid w:val="008C03EE"/>
    <w:rsid w:val="008C0677"/>
    <w:rsid w:val="008C0CEC"/>
    <w:rsid w:val="008C1CD2"/>
    <w:rsid w:val="008C1E16"/>
    <w:rsid w:val="008C1E9A"/>
    <w:rsid w:val="008C2E3D"/>
    <w:rsid w:val="008C3CE3"/>
    <w:rsid w:val="008C3D77"/>
    <w:rsid w:val="008C47CC"/>
    <w:rsid w:val="008C4928"/>
    <w:rsid w:val="008C5209"/>
    <w:rsid w:val="008C547B"/>
    <w:rsid w:val="008C6259"/>
    <w:rsid w:val="008C68B1"/>
    <w:rsid w:val="008C6A14"/>
    <w:rsid w:val="008C6A42"/>
    <w:rsid w:val="008C6EEE"/>
    <w:rsid w:val="008C6FFE"/>
    <w:rsid w:val="008D0FB5"/>
    <w:rsid w:val="008D179D"/>
    <w:rsid w:val="008D1D0E"/>
    <w:rsid w:val="008D1EA2"/>
    <w:rsid w:val="008D28E5"/>
    <w:rsid w:val="008D35C4"/>
    <w:rsid w:val="008D39CC"/>
    <w:rsid w:val="008D3A2E"/>
    <w:rsid w:val="008D7532"/>
    <w:rsid w:val="008D7DB4"/>
    <w:rsid w:val="008E05B1"/>
    <w:rsid w:val="008E1FEA"/>
    <w:rsid w:val="008E2741"/>
    <w:rsid w:val="008E3452"/>
    <w:rsid w:val="008E475C"/>
    <w:rsid w:val="008E4BB6"/>
    <w:rsid w:val="008E5308"/>
    <w:rsid w:val="008E54AC"/>
    <w:rsid w:val="008E5967"/>
    <w:rsid w:val="008E7370"/>
    <w:rsid w:val="008E7728"/>
    <w:rsid w:val="008E7ADE"/>
    <w:rsid w:val="008E7E98"/>
    <w:rsid w:val="008E7F95"/>
    <w:rsid w:val="008F2549"/>
    <w:rsid w:val="008F2D5F"/>
    <w:rsid w:val="008F3748"/>
    <w:rsid w:val="008F3998"/>
    <w:rsid w:val="008F4340"/>
    <w:rsid w:val="008F4D32"/>
    <w:rsid w:val="008F6E6E"/>
    <w:rsid w:val="008F7D80"/>
    <w:rsid w:val="00900098"/>
    <w:rsid w:val="009002B9"/>
    <w:rsid w:val="00900682"/>
    <w:rsid w:val="00900994"/>
    <w:rsid w:val="00900F05"/>
    <w:rsid w:val="00901327"/>
    <w:rsid w:val="009025BB"/>
    <w:rsid w:val="00904097"/>
    <w:rsid w:val="009046B5"/>
    <w:rsid w:val="009049FB"/>
    <w:rsid w:val="0090601C"/>
    <w:rsid w:val="00906768"/>
    <w:rsid w:val="00906A05"/>
    <w:rsid w:val="00906B5E"/>
    <w:rsid w:val="00907805"/>
    <w:rsid w:val="009078AD"/>
    <w:rsid w:val="00907D87"/>
    <w:rsid w:val="00910023"/>
    <w:rsid w:val="009102A3"/>
    <w:rsid w:val="00910FA5"/>
    <w:rsid w:val="009131EA"/>
    <w:rsid w:val="0091445A"/>
    <w:rsid w:val="009147CC"/>
    <w:rsid w:val="009151C5"/>
    <w:rsid w:val="009153B0"/>
    <w:rsid w:val="00915AC2"/>
    <w:rsid w:val="00915B15"/>
    <w:rsid w:val="00915B5F"/>
    <w:rsid w:val="0091680A"/>
    <w:rsid w:val="009170BD"/>
    <w:rsid w:val="00921105"/>
    <w:rsid w:val="00921EF1"/>
    <w:rsid w:val="00922CD0"/>
    <w:rsid w:val="00923DA0"/>
    <w:rsid w:val="009241F5"/>
    <w:rsid w:val="0092461C"/>
    <w:rsid w:val="009246D0"/>
    <w:rsid w:val="00925187"/>
    <w:rsid w:val="00925248"/>
    <w:rsid w:val="0092529D"/>
    <w:rsid w:val="009252AE"/>
    <w:rsid w:val="009252DF"/>
    <w:rsid w:val="009253D3"/>
    <w:rsid w:val="00926625"/>
    <w:rsid w:val="00926954"/>
    <w:rsid w:val="00927621"/>
    <w:rsid w:val="00927D38"/>
    <w:rsid w:val="00927F2E"/>
    <w:rsid w:val="009316FA"/>
    <w:rsid w:val="00931D2A"/>
    <w:rsid w:val="00931D97"/>
    <w:rsid w:val="00932CF7"/>
    <w:rsid w:val="00933576"/>
    <w:rsid w:val="00934131"/>
    <w:rsid w:val="009349B5"/>
    <w:rsid w:val="00934FBE"/>
    <w:rsid w:val="0093536D"/>
    <w:rsid w:val="00935E72"/>
    <w:rsid w:val="00935FC9"/>
    <w:rsid w:val="0093681A"/>
    <w:rsid w:val="009403B6"/>
    <w:rsid w:val="009404A9"/>
    <w:rsid w:val="009409DF"/>
    <w:rsid w:val="00940B2F"/>
    <w:rsid w:val="00940D8A"/>
    <w:rsid w:val="00941482"/>
    <w:rsid w:val="00941593"/>
    <w:rsid w:val="009421CD"/>
    <w:rsid w:val="0094365D"/>
    <w:rsid w:val="00943D44"/>
    <w:rsid w:val="00946142"/>
    <w:rsid w:val="00946325"/>
    <w:rsid w:val="00947126"/>
    <w:rsid w:val="0094731C"/>
    <w:rsid w:val="00947E8F"/>
    <w:rsid w:val="009500D4"/>
    <w:rsid w:val="009527FD"/>
    <w:rsid w:val="00952E52"/>
    <w:rsid w:val="00953CF3"/>
    <w:rsid w:val="00954031"/>
    <w:rsid w:val="00954E8E"/>
    <w:rsid w:val="00955BF5"/>
    <w:rsid w:val="0095697A"/>
    <w:rsid w:val="00956BAD"/>
    <w:rsid w:val="00957374"/>
    <w:rsid w:val="009573CD"/>
    <w:rsid w:val="009578BC"/>
    <w:rsid w:val="00957BE8"/>
    <w:rsid w:val="00957E90"/>
    <w:rsid w:val="00960231"/>
    <w:rsid w:val="00960FBB"/>
    <w:rsid w:val="0096100E"/>
    <w:rsid w:val="009617FA"/>
    <w:rsid w:val="00961CC9"/>
    <w:rsid w:val="00963BD5"/>
    <w:rsid w:val="00964103"/>
    <w:rsid w:val="00964269"/>
    <w:rsid w:val="00965CF1"/>
    <w:rsid w:val="009701FB"/>
    <w:rsid w:val="00970245"/>
    <w:rsid w:val="00970868"/>
    <w:rsid w:val="00970D08"/>
    <w:rsid w:val="00971E9B"/>
    <w:rsid w:val="009728A0"/>
    <w:rsid w:val="00972938"/>
    <w:rsid w:val="00972E8F"/>
    <w:rsid w:val="0097392D"/>
    <w:rsid w:val="0097396F"/>
    <w:rsid w:val="00974A14"/>
    <w:rsid w:val="0097508C"/>
    <w:rsid w:val="0097637F"/>
    <w:rsid w:val="00976E69"/>
    <w:rsid w:val="00976EC3"/>
    <w:rsid w:val="00977A75"/>
    <w:rsid w:val="009805D9"/>
    <w:rsid w:val="0098267E"/>
    <w:rsid w:val="00982D0B"/>
    <w:rsid w:val="0098513E"/>
    <w:rsid w:val="009851AB"/>
    <w:rsid w:val="00986F47"/>
    <w:rsid w:val="00987BBC"/>
    <w:rsid w:val="00990A93"/>
    <w:rsid w:val="00991429"/>
    <w:rsid w:val="00991FC9"/>
    <w:rsid w:val="009920DB"/>
    <w:rsid w:val="0099244C"/>
    <w:rsid w:val="00992789"/>
    <w:rsid w:val="00992E67"/>
    <w:rsid w:val="0099340F"/>
    <w:rsid w:val="0099352C"/>
    <w:rsid w:val="009938D6"/>
    <w:rsid w:val="00993A4A"/>
    <w:rsid w:val="0099567E"/>
    <w:rsid w:val="00995AB9"/>
    <w:rsid w:val="0099602E"/>
    <w:rsid w:val="0099614D"/>
    <w:rsid w:val="00996B29"/>
    <w:rsid w:val="00997367"/>
    <w:rsid w:val="009A18B6"/>
    <w:rsid w:val="009A240C"/>
    <w:rsid w:val="009A2E8B"/>
    <w:rsid w:val="009A33EC"/>
    <w:rsid w:val="009A3504"/>
    <w:rsid w:val="009A3EF9"/>
    <w:rsid w:val="009A47DB"/>
    <w:rsid w:val="009A4884"/>
    <w:rsid w:val="009A4E87"/>
    <w:rsid w:val="009A5135"/>
    <w:rsid w:val="009A5305"/>
    <w:rsid w:val="009A59B4"/>
    <w:rsid w:val="009A5AB1"/>
    <w:rsid w:val="009A5E04"/>
    <w:rsid w:val="009A6FC2"/>
    <w:rsid w:val="009A723E"/>
    <w:rsid w:val="009A7FD8"/>
    <w:rsid w:val="009B0AF3"/>
    <w:rsid w:val="009B0D0B"/>
    <w:rsid w:val="009B1774"/>
    <w:rsid w:val="009B28C5"/>
    <w:rsid w:val="009B2929"/>
    <w:rsid w:val="009B303C"/>
    <w:rsid w:val="009B311E"/>
    <w:rsid w:val="009B4547"/>
    <w:rsid w:val="009B486D"/>
    <w:rsid w:val="009B4936"/>
    <w:rsid w:val="009B4A43"/>
    <w:rsid w:val="009B4C1D"/>
    <w:rsid w:val="009B5737"/>
    <w:rsid w:val="009B6E61"/>
    <w:rsid w:val="009B748A"/>
    <w:rsid w:val="009C0263"/>
    <w:rsid w:val="009C08D7"/>
    <w:rsid w:val="009C0DFB"/>
    <w:rsid w:val="009C1A77"/>
    <w:rsid w:val="009C1DE1"/>
    <w:rsid w:val="009C23AF"/>
    <w:rsid w:val="009C2584"/>
    <w:rsid w:val="009C2F63"/>
    <w:rsid w:val="009C30D8"/>
    <w:rsid w:val="009C3387"/>
    <w:rsid w:val="009C387D"/>
    <w:rsid w:val="009C3A2D"/>
    <w:rsid w:val="009C3F93"/>
    <w:rsid w:val="009C5253"/>
    <w:rsid w:val="009D017A"/>
    <w:rsid w:val="009D11B1"/>
    <w:rsid w:val="009D2772"/>
    <w:rsid w:val="009D2BAE"/>
    <w:rsid w:val="009D4077"/>
    <w:rsid w:val="009D4256"/>
    <w:rsid w:val="009D4597"/>
    <w:rsid w:val="009E0E36"/>
    <w:rsid w:val="009E1F2C"/>
    <w:rsid w:val="009E294C"/>
    <w:rsid w:val="009E3137"/>
    <w:rsid w:val="009E3CDB"/>
    <w:rsid w:val="009E3D1E"/>
    <w:rsid w:val="009E48AE"/>
    <w:rsid w:val="009E521D"/>
    <w:rsid w:val="009E5A9E"/>
    <w:rsid w:val="009E6EF1"/>
    <w:rsid w:val="009E7463"/>
    <w:rsid w:val="009E76C2"/>
    <w:rsid w:val="009E7FF8"/>
    <w:rsid w:val="009F0218"/>
    <w:rsid w:val="009F022D"/>
    <w:rsid w:val="009F059D"/>
    <w:rsid w:val="009F0952"/>
    <w:rsid w:val="009F0E83"/>
    <w:rsid w:val="009F1010"/>
    <w:rsid w:val="009F2DAD"/>
    <w:rsid w:val="009F32F9"/>
    <w:rsid w:val="009F38B7"/>
    <w:rsid w:val="009F3B6C"/>
    <w:rsid w:val="009F44AB"/>
    <w:rsid w:val="009F4CF7"/>
    <w:rsid w:val="009F4FD0"/>
    <w:rsid w:val="009F5634"/>
    <w:rsid w:val="009F5A5F"/>
    <w:rsid w:val="009F69E2"/>
    <w:rsid w:val="009F794F"/>
    <w:rsid w:val="00A0086F"/>
    <w:rsid w:val="00A01438"/>
    <w:rsid w:val="00A0181E"/>
    <w:rsid w:val="00A02732"/>
    <w:rsid w:val="00A03212"/>
    <w:rsid w:val="00A0355E"/>
    <w:rsid w:val="00A061F0"/>
    <w:rsid w:val="00A06C1A"/>
    <w:rsid w:val="00A06F2F"/>
    <w:rsid w:val="00A07ACB"/>
    <w:rsid w:val="00A10049"/>
    <w:rsid w:val="00A101A9"/>
    <w:rsid w:val="00A10332"/>
    <w:rsid w:val="00A103CA"/>
    <w:rsid w:val="00A10887"/>
    <w:rsid w:val="00A1102B"/>
    <w:rsid w:val="00A12B18"/>
    <w:rsid w:val="00A130FA"/>
    <w:rsid w:val="00A13E94"/>
    <w:rsid w:val="00A13F41"/>
    <w:rsid w:val="00A15DC8"/>
    <w:rsid w:val="00A16A8D"/>
    <w:rsid w:val="00A16C9D"/>
    <w:rsid w:val="00A1733E"/>
    <w:rsid w:val="00A175B5"/>
    <w:rsid w:val="00A20EC7"/>
    <w:rsid w:val="00A21374"/>
    <w:rsid w:val="00A24432"/>
    <w:rsid w:val="00A248E8"/>
    <w:rsid w:val="00A24C2B"/>
    <w:rsid w:val="00A267D6"/>
    <w:rsid w:val="00A27212"/>
    <w:rsid w:val="00A27233"/>
    <w:rsid w:val="00A278C1"/>
    <w:rsid w:val="00A27B26"/>
    <w:rsid w:val="00A27C9B"/>
    <w:rsid w:val="00A30126"/>
    <w:rsid w:val="00A3084B"/>
    <w:rsid w:val="00A319AE"/>
    <w:rsid w:val="00A3220A"/>
    <w:rsid w:val="00A327AE"/>
    <w:rsid w:val="00A33DE5"/>
    <w:rsid w:val="00A3416B"/>
    <w:rsid w:val="00A3417E"/>
    <w:rsid w:val="00A346B6"/>
    <w:rsid w:val="00A347C3"/>
    <w:rsid w:val="00A350C9"/>
    <w:rsid w:val="00A40A90"/>
    <w:rsid w:val="00A40F3D"/>
    <w:rsid w:val="00A43975"/>
    <w:rsid w:val="00A43D05"/>
    <w:rsid w:val="00A43DAC"/>
    <w:rsid w:val="00A455BD"/>
    <w:rsid w:val="00A478A2"/>
    <w:rsid w:val="00A47B08"/>
    <w:rsid w:val="00A47CDD"/>
    <w:rsid w:val="00A50864"/>
    <w:rsid w:val="00A50F2B"/>
    <w:rsid w:val="00A51179"/>
    <w:rsid w:val="00A51ECB"/>
    <w:rsid w:val="00A52509"/>
    <w:rsid w:val="00A52B6E"/>
    <w:rsid w:val="00A52EF4"/>
    <w:rsid w:val="00A534FE"/>
    <w:rsid w:val="00A541F1"/>
    <w:rsid w:val="00A55B5F"/>
    <w:rsid w:val="00A55B9B"/>
    <w:rsid w:val="00A55CBA"/>
    <w:rsid w:val="00A563C2"/>
    <w:rsid w:val="00A57EDF"/>
    <w:rsid w:val="00A601EE"/>
    <w:rsid w:val="00A60E2C"/>
    <w:rsid w:val="00A617A6"/>
    <w:rsid w:val="00A61F4C"/>
    <w:rsid w:val="00A639D5"/>
    <w:rsid w:val="00A63D27"/>
    <w:rsid w:val="00A642F0"/>
    <w:rsid w:val="00A64EA5"/>
    <w:rsid w:val="00A65954"/>
    <w:rsid w:val="00A66620"/>
    <w:rsid w:val="00A66933"/>
    <w:rsid w:val="00A66C14"/>
    <w:rsid w:val="00A67B0D"/>
    <w:rsid w:val="00A70F87"/>
    <w:rsid w:val="00A7121B"/>
    <w:rsid w:val="00A716C2"/>
    <w:rsid w:val="00A717F5"/>
    <w:rsid w:val="00A71CBC"/>
    <w:rsid w:val="00A71DAC"/>
    <w:rsid w:val="00A721D2"/>
    <w:rsid w:val="00A72CD7"/>
    <w:rsid w:val="00A73514"/>
    <w:rsid w:val="00A73CE6"/>
    <w:rsid w:val="00A73CFE"/>
    <w:rsid w:val="00A740DA"/>
    <w:rsid w:val="00A74E1D"/>
    <w:rsid w:val="00A75302"/>
    <w:rsid w:val="00A7544E"/>
    <w:rsid w:val="00A76242"/>
    <w:rsid w:val="00A76BBC"/>
    <w:rsid w:val="00A77606"/>
    <w:rsid w:val="00A8039F"/>
    <w:rsid w:val="00A80863"/>
    <w:rsid w:val="00A809DD"/>
    <w:rsid w:val="00A80F11"/>
    <w:rsid w:val="00A82748"/>
    <w:rsid w:val="00A83510"/>
    <w:rsid w:val="00A86021"/>
    <w:rsid w:val="00A86266"/>
    <w:rsid w:val="00A86B36"/>
    <w:rsid w:val="00A8709F"/>
    <w:rsid w:val="00A87287"/>
    <w:rsid w:val="00A874AE"/>
    <w:rsid w:val="00A8762C"/>
    <w:rsid w:val="00A8771F"/>
    <w:rsid w:val="00A87C24"/>
    <w:rsid w:val="00A9179D"/>
    <w:rsid w:val="00A923C3"/>
    <w:rsid w:val="00A9340B"/>
    <w:rsid w:val="00A9408D"/>
    <w:rsid w:val="00A944EF"/>
    <w:rsid w:val="00A94ADF"/>
    <w:rsid w:val="00A94E59"/>
    <w:rsid w:val="00A95532"/>
    <w:rsid w:val="00A965F1"/>
    <w:rsid w:val="00A97D2B"/>
    <w:rsid w:val="00AA03EE"/>
    <w:rsid w:val="00AA16E0"/>
    <w:rsid w:val="00AA2F73"/>
    <w:rsid w:val="00AA538A"/>
    <w:rsid w:val="00AA75A1"/>
    <w:rsid w:val="00AB0AC7"/>
    <w:rsid w:val="00AB3870"/>
    <w:rsid w:val="00AB478D"/>
    <w:rsid w:val="00AB4D48"/>
    <w:rsid w:val="00AB4F19"/>
    <w:rsid w:val="00AB608A"/>
    <w:rsid w:val="00AB670D"/>
    <w:rsid w:val="00AB7C04"/>
    <w:rsid w:val="00AC0336"/>
    <w:rsid w:val="00AC0A49"/>
    <w:rsid w:val="00AC0F14"/>
    <w:rsid w:val="00AC1424"/>
    <w:rsid w:val="00AC15BF"/>
    <w:rsid w:val="00AC1C4C"/>
    <w:rsid w:val="00AC24B7"/>
    <w:rsid w:val="00AC2612"/>
    <w:rsid w:val="00AC28AB"/>
    <w:rsid w:val="00AC2F1D"/>
    <w:rsid w:val="00AC3032"/>
    <w:rsid w:val="00AC4753"/>
    <w:rsid w:val="00AC47EF"/>
    <w:rsid w:val="00AC5619"/>
    <w:rsid w:val="00AC5750"/>
    <w:rsid w:val="00AC6038"/>
    <w:rsid w:val="00AC646B"/>
    <w:rsid w:val="00AC7D7C"/>
    <w:rsid w:val="00AD132D"/>
    <w:rsid w:val="00AD2A02"/>
    <w:rsid w:val="00AD43BF"/>
    <w:rsid w:val="00AD443A"/>
    <w:rsid w:val="00AD47FD"/>
    <w:rsid w:val="00AD55A1"/>
    <w:rsid w:val="00AD591B"/>
    <w:rsid w:val="00AD5B32"/>
    <w:rsid w:val="00AD6CD0"/>
    <w:rsid w:val="00AD789B"/>
    <w:rsid w:val="00AD794E"/>
    <w:rsid w:val="00AD79EE"/>
    <w:rsid w:val="00AD7B58"/>
    <w:rsid w:val="00AE1403"/>
    <w:rsid w:val="00AE2C6A"/>
    <w:rsid w:val="00AE3381"/>
    <w:rsid w:val="00AE4618"/>
    <w:rsid w:val="00AE46A0"/>
    <w:rsid w:val="00AE5496"/>
    <w:rsid w:val="00AE56CF"/>
    <w:rsid w:val="00AE594D"/>
    <w:rsid w:val="00AE61B2"/>
    <w:rsid w:val="00AE6243"/>
    <w:rsid w:val="00AE66B0"/>
    <w:rsid w:val="00AE6EE3"/>
    <w:rsid w:val="00AE7175"/>
    <w:rsid w:val="00AE733F"/>
    <w:rsid w:val="00AE76E7"/>
    <w:rsid w:val="00AF04C5"/>
    <w:rsid w:val="00AF1C32"/>
    <w:rsid w:val="00AF474F"/>
    <w:rsid w:val="00AF5227"/>
    <w:rsid w:val="00AF52B8"/>
    <w:rsid w:val="00AF57D9"/>
    <w:rsid w:val="00AF5947"/>
    <w:rsid w:val="00AF5FEF"/>
    <w:rsid w:val="00AF6471"/>
    <w:rsid w:val="00AF67AA"/>
    <w:rsid w:val="00AF700D"/>
    <w:rsid w:val="00AF777F"/>
    <w:rsid w:val="00AF7C66"/>
    <w:rsid w:val="00B0130B"/>
    <w:rsid w:val="00B01AFA"/>
    <w:rsid w:val="00B049E0"/>
    <w:rsid w:val="00B05210"/>
    <w:rsid w:val="00B06463"/>
    <w:rsid w:val="00B06A2C"/>
    <w:rsid w:val="00B1063C"/>
    <w:rsid w:val="00B10DB6"/>
    <w:rsid w:val="00B12AC9"/>
    <w:rsid w:val="00B12CA4"/>
    <w:rsid w:val="00B1344F"/>
    <w:rsid w:val="00B14A55"/>
    <w:rsid w:val="00B14DD1"/>
    <w:rsid w:val="00B158B1"/>
    <w:rsid w:val="00B17A2A"/>
    <w:rsid w:val="00B202FA"/>
    <w:rsid w:val="00B21173"/>
    <w:rsid w:val="00B2248B"/>
    <w:rsid w:val="00B22B93"/>
    <w:rsid w:val="00B22F12"/>
    <w:rsid w:val="00B22FB3"/>
    <w:rsid w:val="00B23866"/>
    <w:rsid w:val="00B23D67"/>
    <w:rsid w:val="00B24717"/>
    <w:rsid w:val="00B24FBF"/>
    <w:rsid w:val="00B25622"/>
    <w:rsid w:val="00B26E0E"/>
    <w:rsid w:val="00B27B63"/>
    <w:rsid w:val="00B32F14"/>
    <w:rsid w:val="00B337B5"/>
    <w:rsid w:val="00B33E00"/>
    <w:rsid w:val="00B36516"/>
    <w:rsid w:val="00B36744"/>
    <w:rsid w:val="00B3724D"/>
    <w:rsid w:val="00B401AB"/>
    <w:rsid w:val="00B40795"/>
    <w:rsid w:val="00B40A43"/>
    <w:rsid w:val="00B41316"/>
    <w:rsid w:val="00B4242F"/>
    <w:rsid w:val="00B42854"/>
    <w:rsid w:val="00B429E1"/>
    <w:rsid w:val="00B42F3F"/>
    <w:rsid w:val="00B4567D"/>
    <w:rsid w:val="00B458F6"/>
    <w:rsid w:val="00B46E34"/>
    <w:rsid w:val="00B47FC5"/>
    <w:rsid w:val="00B50365"/>
    <w:rsid w:val="00B504EE"/>
    <w:rsid w:val="00B50C3C"/>
    <w:rsid w:val="00B52243"/>
    <w:rsid w:val="00B52CD0"/>
    <w:rsid w:val="00B533CA"/>
    <w:rsid w:val="00B53D90"/>
    <w:rsid w:val="00B53F41"/>
    <w:rsid w:val="00B5467C"/>
    <w:rsid w:val="00B54CAF"/>
    <w:rsid w:val="00B54D10"/>
    <w:rsid w:val="00B552DF"/>
    <w:rsid w:val="00B555D1"/>
    <w:rsid w:val="00B5689B"/>
    <w:rsid w:val="00B56F6A"/>
    <w:rsid w:val="00B60279"/>
    <w:rsid w:val="00B6185C"/>
    <w:rsid w:val="00B61B72"/>
    <w:rsid w:val="00B62578"/>
    <w:rsid w:val="00B64579"/>
    <w:rsid w:val="00B648DD"/>
    <w:rsid w:val="00B64CC6"/>
    <w:rsid w:val="00B65323"/>
    <w:rsid w:val="00B67C5A"/>
    <w:rsid w:val="00B704DE"/>
    <w:rsid w:val="00B704FB"/>
    <w:rsid w:val="00B736C4"/>
    <w:rsid w:val="00B73A8E"/>
    <w:rsid w:val="00B74FC3"/>
    <w:rsid w:val="00B76F42"/>
    <w:rsid w:val="00B77106"/>
    <w:rsid w:val="00B77B9E"/>
    <w:rsid w:val="00B802D4"/>
    <w:rsid w:val="00B802F5"/>
    <w:rsid w:val="00B80788"/>
    <w:rsid w:val="00B81327"/>
    <w:rsid w:val="00B83ABD"/>
    <w:rsid w:val="00B84F12"/>
    <w:rsid w:val="00B85F78"/>
    <w:rsid w:val="00B86F15"/>
    <w:rsid w:val="00B90127"/>
    <w:rsid w:val="00B90E28"/>
    <w:rsid w:val="00B91104"/>
    <w:rsid w:val="00B91DE1"/>
    <w:rsid w:val="00B92929"/>
    <w:rsid w:val="00B934F0"/>
    <w:rsid w:val="00B95750"/>
    <w:rsid w:val="00B95AFA"/>
    <w:rsid w:val="00B95F6B"/>
    <w:rsid w:val="00B95F7F"/>
    <w:rsid w:val="00B96256"/>
    <w:rsid w:val="00B962AF"/>
    <w:rsid w:val="00B9643C"/>
    <w:rsid w:val="00B9735A"/>
    <w:rsid w:val="00B97639"/>
    <w:rsid w:val="00BA0AB5"/>
    <w:rsid w:val="00BA0D84"/>
    <w:rsid w:val="00BA1F27"/>
    <w:rsid w:val="00BA268C"/>
    <w:rsid w:val="00BA2D0D"/>
    <w:rsid w:val="00BA3263"/>
    <w:rsid w:val="00BA3D04"/>
    <w:rsid w:val="00BA5165"/>
    <w:rsid w:val="00BA5DE5"/>
    <w:rsid w:val="00BA5E0B"/>
    <w:rsid w:val="00BA6436"/>
    <w:rsid w:val="00BA6C8A"/>
    <w:rsid w:val="00BA7900"/>
    <w:rsid w:val="00BB0A77"/>
    <w:rsid w:val="00BB1869"/>
    <w:rsid w:val="00BB1C42"/>
    <w:rsid w:val="00BB2A6A"/>
    <w:rsid w:val="00BB3FA2"/>
    <w:rsid w:val="00BB441F"/>
    <w:rsid w:val="00BB5738"/>
    <w:rsid w:val="00BB5BD0"/>
    <w:rsid w:val="00BB6A2D"/>
    <w:rsid w:val="00BB7363"/>
    <w:rsid w:val="00BB77A9"/>
    <w:rsid w:val="00BB7F09"/>
    <w:rsid w:val="00BC0604"/>
    <w:rsid w:val="00BC170A"/>
    <w:rsid w:val="00BC1C6E"/>
    <w:rsid w:val="00BC2009"/>
    <w:rsid w:val="00BC4270"/>
    <w:rsid w:val="00BC5B10"/>
    <w:rsid w:val="00BC5BBF"/>
    <w:rsid w:val="00BC668B"/>
    <w:rsid w:val="00BC6A79"/>
    <w:rsid w:val="00BC727A"/>
    <w:rsid w:val="00BD018A"/>
    <w:rsid w:val="00BD01D8"/>
    <w:rsid w:val="00BD0607"/>
    <w:rsid w:val="00BD0974"/>
    <w:rsid w:val="00BD0BD2"/>
    <w:rsid w:val="00BD0C29"/>
    <w:rsid w:val="00BD21F9"/>
    <w:rsid w:val="00BD23D2"/>
    <w:rsid w:val="00BD3731"/>
    <w:rsid w:val="00BD3A31"/>
    <w:rsid w:val="00BD3C76"/>
    <w:rsid w:val="00BD4062"/>
    <w:rsid w:val="00BD408D"/>
    <w:rsid w:val="00BD4E9C"/>
    <w:rsid w:val="00BD5731"/>
    <w:rsid w:val="00BD5F25"/>
    <w:rsid w:val="00BD6354"/>
    <w:rsid w:val="00BD665C"/>
    <w:rsid w:val="00BD6B7A"/>
    <w:rsid w:val="00BD6DF5"/>
    <w:rsid w:val="00BE018E"/>
    <w:rsid w:val="00BE0455"/>
    <w:rsid w:val="00BE07A1"/>
    <w:rsid w:val="00BE07E1"/>
    <w:rsid w:val="00BE1805"/>
    <w:rsid w:val="00BE1A26"/>
    <w:rsid w:val="00BE1BBF"/>
    <w:rsid w:val="00BE1BDB"/>
    <w:rsid w:val="00BE2131"/>
    <w:rsid w:val="00BE27CC"/>
    <w:rsid w:val="00BE313B"/>
    <w:rsid w:val="00BE33DF"/>
    <w:rsid w:val="00BE344C"/>
    <w:rsid w:val="00BE4204"/>
    <w:rsid w:val="00BE51FF"/>
    <w:rsid w:val="00BE57A4"/>
    <w:rsid w:val="00BE5B04"/>
    <w:rsid w:val="00BE5DFF"/>
    <w:rsid w:val="00BE6745"/>
    <w:rsid w:val="00BF1C9B"/>
    <w:rsid w:val="00BF1FCE"/>
    <w:rsid w:val="00BF6254"/>
    <w:rsid w:val="00C005FE"/>
    <w:rsid w:val="00C00618"/>
    <w:rsid w:val="00C01700"/>
    <w:rsid w:val="00C025F5"/>
    <w:rsid w:val="00C02CCB"/>
    <w:rsid w:val="00C02CD8"/>
    <w:rsid w:val="00C044CC"/>
    <w:rsid w:val="00C04618"/>
    <w:rsid w:val="00C07006"/>
    <w:rsid w:val="00C077F9"/>
    <w:rsid w:val="00C10485"/>
    <w:rsid w:val="00C11442"/>
    <w:rsid w:val="00C11806"/>
    <w:rsid w:val="00C11C1F"/>
    <w:rsid w:val="00C11C64"/>
    <w:rsid w:val="00C11FAD"/>
    <w:rsid w:val="00C12248"/>
    <w:rsid w:val="00C14332"/>
    <w:rsid w:val="00C1487E"/>
    <w:rsid w:val="00C15519"/>
    <w:rsid w:val="00C1598C"/>
    <w:rsid w:val="00C16075"/>
    <w:rsid w:val="00C164D3"/>
    <w:rsid w:val="00C1676B"/>
    <w:rsid w:val="00C1701A"/>
    <w:rsid w:val="00C2083A"/>
    <w:rsid w:val="00C208C4"/>
    <w:rsid w:val="00C20975"/>
    <w:rsid w:val="00C20FE8"/>
    <w:rsid w:val="00C21788"/>
    <w:rsid w:val="00C21957"/>
    <w:rsid w:val="00C2225B"/>
    <w:rsid w:val="00C2258C"/>
    <w:rsid w:val="00C227A7"/>
    <w:rsid w:val="00C236E7"/>
    <w:rsid w:val="00C257A2"/>
    <w:rsid w:val="00C25BCA"/>
    <w:rsid w:val="00C261D4"/>
    <w:rsid w:val="00C2737B"/>
    <w:rsid w:val="00C27666"/>
    <w:rsid w:val="00C27C3D"/>
    <w:rsid w:val="00C30BC7"/>
    <w:rsid w:val="00C30CF7"/>
    <w:rsid w:val="00C3109D"/>
    <w:rsid w:val="00C32898"/>
    <w:rsid w:val="00C32DFD"/>
    <w:rsid w:val="00C33281"/>
    <w:rsid w:val="00C33562"/>
    <w:rsid w:val="00C33D21"/>
    <w:rsid w:val="00C36799"/>
    <w:rsid w:val="00C3788E"/>
    <w:rsid w:val="00C40C92"/>
    <w:rsid w:val="00C412B1"/>
    <w:rsid w:val="00C41EA5"/>
    <w:rsid w:val="00C42D53"/>
    <w:rsid w:val="00C44218"/>
    <w:rsid w:val="00C446FF"/>
    <w:rsid w:val="00C45986"/>
    <w:rsid w:val="00C45B56"/>
    <w:rsid w:val="00C45E31"/>
    <w:rsid w:val="00C46BF5"/>
    <w:rsid w:val="00C46EAF"/>
    <w:rsid w:val="00C47555"/>
    <w:rsid w:val="00C47B6C"/>
    <w:rsid w:val="00C50003"/>
    <w:rsid w:val="00C5005F"/>
    <w:rsid w:val="00C511BE"/>
    <w:rsid w:val="00C51688"/>
    <w:rsid w:val="00C5200F"/>
    <w:rsid w:val="00C53DC4"/>
    <w:rsid w:val="00C54763"/>
    <w:rsid w:val="00C54872"/>
    <w:rsid w:val="00C555BD"/>
    <w:rsid w:val="00C56AAC"/>
    <w:rsid w:val="00C56E71"/>
    <w:rsid w:val="00C57A9E"/>
    <w:rsid w:val="00C57C31"/>
    <w:rsid w:val="00C57C77"/>
    <w:rsid w:val="00C60F88"/>
    <w:rsid w:val="00C6106B"/>
    <w:rsid w:val="00C6116B"/>
    <w:rsid w:val="00C62041"/>
    <w:rsid w:val="00C6218F"/>
    <w:rsid w:val="00C62D45"/>
    <w:rsid w:val="00C62ED9"/>
    <w:rsid w:val="00C65FA8"/>
    <w:rsid w:val="00C6653C"/>
    <w:rsid w:val="00C67591"/>
    <w:rsid w:val="00C7006B"/>
    <w:rsid w:val="00C719AA"/>
    <w:rsid w:val="00C7269B"/>
    <w:rsid w:val="00C73569"/>
    <w:rsid w:val="00C75AF0"/>
    <w:rsid w:val="00C75B72"/>
    <w:rsid w:val="00C766F8"/>
    <w:rsid w:val="00C76E29"/>
    <w:rsid w:val="00C805D5"/>
    <w:rsid w:val="00C80E4E"/>
    <w:rsid w:val="00C813F9"/>
    <w:rsid w:val="00C8197B"/>
    <w:rsid w:val="00C81FB6"/>
    <w:rsid w:val="00C831EA"/>
    <w:rsid w:val="00C836A7"/>
    <w:rsid w:val="00C84306"/>
    <w:rsid w:val="00C85999"/>
    <w:rsid w:val="00C87B9B"/>
    <w:rsid w:val="00C902B7"/>
    <w:rsid w:val="00C90CFF"/>
    <w:rsid w:val="00C91090"/>
    <w:rsid w:val="00C93004"/>
    <w:rsid w:val="00C93913"/>
    <w:rsid w:val="00C9455D"/>
    <w:rsid w:val="00C94B8C"/>
    <w:rsid w:val="00C95D04"/>
    <w:rsid w:val="00C963BA"/>
    <w:rsid w:val="00C96553"/>
    <w:rsid w:val="00C97008"/>
    <w:rsid w:val="00C975EA"/>
    <w:rsid w:val="00C979D7"/>
    <w:rsid w:val="00CA07D3"/>
    <w:rsid w:val="00CA0DFC"/>
    <w:rsid w:val="00CA30A4"/>
    <w:rsid w:val="00CA3200"/>
    <w:rsid w:val="00CA38EF"/>
    <w:rsid w:val="00CA3DC0"/>
    <w:rsid w:val="00CA4C37"/>
    <w:rsid w:val="00CA4EC5"/>
    <w:rsid w:val="00CA5310"/>
    <w:rsid w:val="00CA5A17"/>
    <w:rsid w:val="00CB06FA"/>
    <w:rsid w:val="00CB0C0D"/>
    <w:rsid w:val="00CB2E3C"/>
    <w:rsid w:val="00CB2E73"/>
    <w:rsid w:val="00CB30A4"/>
    <w:rsid w:val="00CB3400"/>
    <w:rsid w:val="00CB3F38"/>
    <w:rsid w:val="00CB5114"/>
    <w:rsid w:val="00CB65FE"/>
    <w:rsid w:val="00CB6F3C"/>
    <w:rsid w:val="00CB6F44"/>
    <w:rsid w:val="00CB720D"/>
    <w:rsid w:val="00CB733F"/>
    <w:rsid w:val="00CC0E16"/>
    <w:rsid w:val="00CC1D7E"/>
    <w:rsid w:val="00CC2EEA"/>
    <w:rsid w:val="00CC4941"/>
    <w:rsid w:val="00CC5EA5"/>
    <w:rsid w:val="00CC6320"/>
    <w:rsid w:val="00CC6A34"/>
    <w:rsid w:val="00CC73B4"/>
    <w:rsid w:val="00CC7624"/>
    <w:rsid w:val="00CD0FD1"/>
    <w:rsid w:val="00CD225B"/>
    <w:rsid w:val="00CD32BE"/>
    <w:rsid w:val="00CD56D5"/>
    <w:rsid w:val="00CD6358"/>
    <w:rsid w:val="00CD64BE"/>
    <w:rsid w:val="00CD72CE"/>
    <w:rsid w:val="00CD72E9"/>
    <w:rsid w:val="00CD765A"/>
    <w:rsid w:val="00CD7A8A"/>
    <w:rsid w:val="00CD7B9E"/>
    <w:rsid w:val="00CD7FA3"/>
    <w:rsid w:val="00CD7FCC"/>
    <w:rsid w:val="00CE1015"/>
    <w:rsid w:val="00CE2040"/>
    <w:rsid w:val="00CE2C76"/>
    <w:rsid w:val="00CE3443"/>
    <w:rsid w:val="00CE50CD"/>
    <w:rsid w:val="00CE60CD"/>
    <w:rsid w:val="00CE6F74"/>
    <w:rsid w:val="00CE706D"/>
    <w:rsid w:val="00CE7862"/>
    <w:rsid w:val="00CE7D42"/>
    <w:rsid w:val="00CF00EA"/>
    <w:rsid w:val="00CF03ED"/>
    <w:rsid w:val="00CF0509"/>
    <w:rsid w:val="00CF0560"/>
    <w:rsid w:val="00CF0C3F"/>
    <w:rsid w:val="00CF0DCC"/>
    <w:rsid w:val="00CF177F"/>
    <w:rsid w:val="00CF239C"/>
    <w:rsid w:val="00CF6E3D"/>
    <w:rsid w:val="00CF7130"/>
    <w:rsid w:val="00CF7F9C"/>
    <w:rsid w:val="00D0010F"/>
    <w:rsid w:val="00D002FD"/>
    <w:rsid w:val="00D003C4"/>
    <w:rsid w:val="00D01A17"/>
    <w:rsid w:val="00D01AE6"/>
    <w:rsid w:val="00D0336F"/>
    <w:rsid w:val="00D03B35"/>
    <w:rsid w:val="00D0465D"/>
    <w:rsid w:val="00D047BF"/>
    <w:rsid w:val="00D0486F"/>
    <w:rsid w:val="00D06222"/>
    <w:rsid w:val="00D075D7"/>
    <w:rsid w:val="00D07E04"/>
    <w:rsid w:val="00D10A9A"/>
    <w:rsid w:val="00D10C4A"/>
    <w:rsid w:val="00D10CC3"/>
    <w:rsid w:val="00D11039"/>
    <w:rsid w:val="00D112B8"/>
    <w:rsid w:val="00D120D8"/>
    <w:rsid w:val="00D12646"/>
    <w:rsid w:val="00D13564"/>
    <w:rsid w:val="00D14B0A"/>
    <w:rsid w:val="00D17167"/>
    <w:rsid w:val="00D17A22"/>
    <w:rsid w:val="00D17BCD"/>
    <w:rsid w:val="00D21B05"/>
    <w:rsid w:val="00D22D78"/>
    <w:rsid w:val="00D23297"/>
    <w:rsid w:val="00D23657"/>
    <w:rsid w:val="00D238C6"/>
    <w:rsid w:val="00D23EDA"/>
    <w:rsid w:val="00D23FB0"/>
    <w:rsid w:val="00D24312"/>
    <w:rsid w:val="00D247D5"/>
    <w:rsid w:val="00D247EB"/>
    <w:rsid w:val="00D24F62"/>
    <w:rsid w:val="00D259D7"/>
    <w:rsid w:val="00D266EF"/>
    <w:rsid w:val="00D273E6"/>
    <w:rsid w:val="00D27AD5"/>
    <w:rsid w:val="00D27EB8"/>
    <w:rsid w:val="00D306B5"/>
    <w:rsid w:val="00D30B84"/>
    <w:rsid w:val="00D32FC4"/>
    <w:rsid w:val="00D33EE5"/>
    <w:rsid w:val="00D34F9F"/>
    <w:rsid w:val="00D36244"/>
    <w:rsid w:val="00D36AED"/>
    <w:rsid w:val="00D36E11"/>
    <w:rsid w:val="00D37939"/>
    <w:rsid w:val="00D427A5"/>
    <w:rsid w:val="00D428FA"/>
    <w:rsid w:val="00D4321B"/>
    <w:rsid w:val="00D43AEA"/>
    <w:rsid w:val="00D43C6D"/>
    <w:rsid w:val="00D440FD"/>
    <w:rsid w:val="00D44F64"/>
    <w:rsid w:val="00D46411"/>
    <w:rsid w:val="00D46D45"/>
    <w:rsid w:val="00D47205"/>
    <w:rsid w:val="00D47DD3"/>
    <w:rsid w:val="00D5096B"/>
    <w:rsid w:val="00D50A74"/>
    <w:rsid w:val="00D50C97"/>
    <w:rsid w:val="00D536D4"/>
    <w:rsid w:val="00D5414B"/>
    <w:rsid w:val="00D544D8"/>
    <w:rsid w:val="00D54E42"/>
    <w:rsid w:val="00D550B6"/>
    <w:rsid w:val="00D551C2"/>
    <w:rsid w:val="00D55317"/>
    <w:rsid w:val="00D56CEA"/>
    <w:rsid w:val="00D572B1"/>
    <w:rsid w:val="00D6027A"/>
    <w:rsid w:val="00D61171"/>
    <w:rsid w:val="00D6144E"/>
    <w:rsid w:val="00D62657"/>
    <w:rsid w:val="00D64972"/>
    <w:rsid w:val="00D6569D"/>
    <w:rsid w:val="00D65CDE"/>
    <w:rsid w:val="00D666B6"/>
    <w:rsid w:val="00D678DF"/>
    <w:rsid w:val="00D7085D"/>
    <w:rsid w:val="00D7098E"/>
    <w:rsid w:val="00D709A0"/>
    <w:rsid w:val="00D70A1B"/>
    <w:rsid w:val="00D718EE"/>
    <w:rsid w:val="00D71C97"/>
    <w:rsid w:val="00D734F7"/>
    <w:rsid w:val="00D744F9"/>
    <w:rsid w:val="00D7685F"/>
    <w:rsid w:val="00D7699B"/>
    <w:rsid w:val="00D76E71"/>
    <w:rsid w:val="00D7799D"/>
    <w:rsid w:val="00D80413"/>
    <w:rsid w:val="00D807DE"/>
    <w:rsid w:val="00D81CD8"/>
    <w:rsid w:val="00D8406E"/>
    <w:rsid w:val="00D8464C"/>
    <w:rsid w:val="00D85372"/>
    <w:rsid w:val="00D8541B"/>
    <w:rsid w:val="00D858B9"/>
    <w:rsid w:val="00D85E47"/>
    <w:rsid w:val="00D87704"/>
    <w:rsid w:val="00D87D44"/>
    <w:rsid w:val="00D902B5"/>
    <w:rsid w:val="00D908E8"/>
    <w:rsid w:val="00D90D94"/>
    <w:rsid w:val="00D90F74"/>
    <w:rsid w:val="00D91B98"/>
    <w:rsid w:val="00D92104"/>
    <w:rsid w:val="00D9390A"/>
    <w:rsid w:val="00D939C2"/>
    <w:rsid w:val="00D940D8"/>
    <w:rsid w:val="00D9638D"/>
    <w:rsid w:val="00D97550"/>
    <w:rsid w:val="00D97CA1"/>
    <w:rsid w:val="00D97E7D"/>
    <w:rsid w:val="00DA0346"/>
    <w:rsid w:val="00DA1B79"/>
    <w:rsid w:val="00DA3671"/>
    <w:rsid w:val="00DA3E9B"/>
    <w:rsid w:val="00DA3EE3"/>
    <w:rsid w:val="00DA402A"/>
    <w:rsid w:val="00DA4B7D"/>
    <w:rsid w:val="00DA6A2B"/>
    <w:rsid w:val="00DA774F"/>
    <w:rsid w:val="00DA77FB"/>
    <w:rsid w:val="00DB00B8"/>
    <w:rsid w:val="00DB0B50"/>
    <w:rsid w:val="00DB26B9"/>
    <w:rsid w:val="00DB4313"/>
    <w:rsid w:val="00DB4EE5"/>
    <w:rsid w:val="00DB50F3"/>
    <w:rsid w:val="00DB5706"/>
    <w:rsid w:val="00DB5B29"/>
    <w:rsid w:val="00DB5DA9"/>
    <w:rsid w:val="00DB6670"/>
    <w:rsid w:val="00DB6C2C"/>
    <w:rsid w:val="00DB7036"/>
    <w:rsid w:val="00DB7336"/>
    <w:rsid w:val="00DB73DB"/>
    <w:rsid w:val="00DC014E"/>
    <w:rsid w:val="00DC13E5"/>
    <w:rsid w:val="00DC1B37"/>
    <w:rsid w:val="00DC2210"/>
    <w:rsid w:val="00DC369F"/>
    <w:rsid w:val="00DC54F4"/>
    <w:rsid w:val="00DC6ABF"/>
    <w:rsid w:val="00DC7617"/>
    <w:rsid w:val="00DD0DF3"/>
    <w:rsid w:val="00DD20F9"/>
    <w:rsid w:val="00DD277F"/>
    <w:rsid w:val="00DD2A65"/>
    <w:rsid w:val="00DD3C38"/>
    <w:rsid w:val="00DD55A0"/>
    <w:rsid w:val="00DD5D7A"/>
    <w:rsid w:val="00DE2B39"/>
    <w:rsid w:val="00DE2BD0"/>
    <w:rsid w:val="00DE4644"/>
    <w:rsid w:val="00DE4A45"/>
    <w:rsid w:val="00DE56EE"/>
    <w:rsid w:val="00DE5CC8"/>
    <w:rsid w:val="00DE62F0"/>
    <w:rsid w:val="00DE6338"/>
    <w:rsid w:val="00DF183B"/>
    <w:rsid w:val="00DF19BB"/>
    <w:rsid w:val="00DF26AE"/>
    <w:rsid w:val="00DF2AAA"/>
    <w:rsid w:val="00DF32F1"/>
    <w:rsid w:val="00DF6798"/>
    <w:rsid w:val="00DF6AAE"/>
    <w:rsid w:val="00E007FF"/>
    <w:rsid w:val="00E015FD"/>
    <w:rsid w:val="00E01C41"/>
    <w:rsid w:val="00E01DC2"/>
    <w:rsid w:val="00E02BF6"/>
    <w:rsid w:val="00E03D78"/>
    <w:rsid w:val="00E0463C"/>
    <w:rsid w:val="00E0478B"/>
    <w:rsid w:val="00E04E04"/>
    <w:rsid w:val="00E058F3"/>
    <w:rsid w:val="00E06D10"/>
    <w:rsid w:val="00E06E48"/>
    <w:rsid w:val="00E07E62"/>
    <w:rsid w:val="00E101CB"/>
    <w:rsid w:val="00E10F58"/>
    <w:rsid w:val="00E1185B"/>
    <w:rsid w:val="00E11D1D"/>
    <w:rsid w:val="00E11F83"/>
    <w:rsid w:val="00E1203F"/>
    <w:rsid w:val="00E129E8"/>
    <w:rsid w:val="00E12BAA"/>
    <w:rsid w:val="00E134CC"/>
    <w:rsid w:val="00E13F89"/>
    <w:rsid w:val="00E158D7"/>
    <w:rsid w:val="00E168D6"/>
    <w:rsid w:val="00E16F7A"/>
    <w:rsid w:val="00E17A31"/>
    <w:rsid w:val="00E200D8"/>
    <w:rsid w:val="00E21B0D"/>
    <w:rsid w:val="00E2357A"/>
    <w:rsid w:val="00E23D5D"/>
    <w:rsid w:val="00E23E88"/>
    <w:rsid w:val="00E24968"/>
    <w:rsid w:val="00E24B64"/>
    <w:rsid w:val="00E253C5"/>
    <w:rsid w:val="00E259A2"/>
    <w:rsid w:val="00E25AA1"/>
    <w:rsid w:val="00E26029"/>
    <w:rsid w:val="00E26A50"/>
    <w:rsid w:val="00E27CC2"/>
    <w:rsid w:val="00E3001C"/>
    <w:rsid w:val="00E30294"/>
    <w:rsid w:val="00E30A63"/>
    <w:rsid w:val="00E30D93"/>
    <w:rsid w:val="00E31FC0"/>
    <w:rsid w:val="00E32D81"/>
    <w:rsid w:val="00E337A2"/>
    <w:rsid w:val="00E34426"/>
    <w:rsid w:val="00E34498"/>
    <w:rsid w:val="00E351E3"/>
    <w:rsid w:val="00E35F89"/>
    <w:rsid w:val="00E37799"/>
    <w:rsid w:val="00E37F63"/>
    <w:rsid w:val="00E40F18"/>
    <w:rsid w:val="00E4132D"/>
    <w:rsid w:val="00E4196B"/>
    <w:rsid w:val="00E41AE1"/>
    <w:rsid w:val="00E41AFF"/>
    <w:rsid w:val="00E41E1C"/>
    <w:rsid w:val="00E4234E"/>
    <w:rsid w:val="00E430ED"/>
    <w:rsid w:val="00E43102"/>
    <w:rsid w:val="00E43380"/>
    <w:rsid w:val="00E43DF2"/>
    <w:rsid w:val="00E45009"/>
    <w:rsid w:val="00E45202"/>
    <w:rsid w:val="00E45C2D"/>
    <w:rsid w:val="00E46058"/>
    <w:rsid w:val="00E461A7"/>
    <w:rsid w:val="00E468EC"/>
    <w:rsid w:val="00E468F0"/>
    <w:rsid w:val="00E4738B"/>
    <w:rsid w:val="00E50893"/>
    <w:rsid w:val="00E51A59"/>
    <w:rsid w:val="00E51B41"/>
    <w:rsid w:val="00E51EEC"/>
    <w:rsid w:val="00E534F7"/>
    <w:rsid w:val="00E543C3"/>
    <w:rsid w:val="00E54416"/>
    <w:rsid w:val="00E54507"/>
    <w:rsid w:val="00E570E8"/>
    <w:rsid w:val="00E57103"/>
    <w:rsid w:val="00E57646"/>
    <w:rsid w:val="00E576D6"/>
    <w:rsid w:val="00E602B4"/>
    <w:rsid w:val="00E60A00"/>
    <w:rsid w:val="00E60A04"/>
    <w:rsid w:val="00E61AEE"/>
    <w:rsid w:val="00E61DFA"/>
    <w:rsid w:val="00E61E8B"/>
    <w:rsid w:val="00E621CA"/>
    <w:rsid w:val="00E63B7F"/>
    <w:rsid w:val="00E63F95"/>
    <w:rsid w:val="00E64825"/>
    <w:rsid w:val="00E64DEF"/>
    <w:rsid w:val="00E64EEA"/>
    <w:rsid w:val="00E6524E"/>
    <w:rsid w:val="00E653D9"/>
    <w:rsid w:val="00E65580"/>
    <w:rsid w:val="00E656B1"/>
    <w:rsid w:val="00E65712"/>
    <w:rsid w:val="00E6656F"/>
    <w:rsid w:val="00E66800"/>
    <w:rsid w:val="00E66883"/>
    <w:rsid w:val="00E6692B"/>
    <w:rsid w:val="00E67CA2"/>
    <w:rsid w:val="00E70FBC"/>
    <w:rsid w:val="00E714E2"/>
    <w:rsid w:val="00E71ED0"/>
    <w:rsid w:val="00E73917"/>
    <w:rsid w:val="00E74040"/>
    <w:rsid w:val="00E743C3"/>
    <w:rsid w:val="00E746FA"/>
    <w:rsid w:val="00E74B0E"/>
    <w:rsid w:val="00E75FC0"/>
    <w:rsid w:val="00E760CE"/>
    <w:rsid w:val="00E76A77"/>
    <w:rsid w:val="00E76B62"/>
    <w:rsid w:val="00E805D0"/>
    <w:rsid w:val="00E80A73"/>
    <w:rsid w:val="00E80B0F"/>
    <w:rsid w:val="00E81263"/>
    <w:rsid w:val="00E817C1"/>
    <w:rsid w:val="00E82ACF"/>
    <w:rsid w:val="00E82BA6"/>
    <w:rsid w:val="00E831C9"/>
    <w:rsid w:val="00E83740"/>
    <w:rsid w:val="00E837BB"/>
    <w:rsid w:val="00E845EF"/>
    <w:rsid w:val="00E86080"/>
    <w:rsid w:val="00E861B4"/>
    <w:rsid w:val="00E862D8"/>
    <w:rsid w:val="00E8634E"/>
    <w:rsid w:val="00E86B2E"/>
    <w:rsid w:val="00E8795F"/>
    <w:rsid w:val="00E90119"/>
    <w:rsid w:val="00E90532"/>
    <w:rsid w:val="00E9054E"/>
    <w:rsid w:val="00E919FB"/>
    <w:rsid w:val="00E9208F"/>
    <w:rsid w:val="00E92CE4"/>
    <w:rsid w:val="00E94071"/>
    <w:rsid w:val="00E94FA2"/>
    <w:rsid w:val="00E96CC4"/>
    <w:rsid w:val="00E96EAC"/>
    <w:rsid w:val="00E97443"/>
    <w:rsid w:val="00E9789C"/>
    <w:rsid w:val="00EA0295"/>
    <w:rsid w:val="00EA12DA"/>
    <w:rsid w:val="00EA14D0"/>
    <w:rsid w:val="00EA1875"/>
    <w:rsid w:val="00EA273A"/>
    <w:rsid w:val="00EA3717"/>
    <w:rsid w:val="00EA4DFD"/>
    <w:rsid w:val="00EA4F38"/>
    <w:rsid w:val="00EA530B"/>
    <w:rsid w:val="00EA57F1"/>
    <w:rsid w:val="00EA64C8"/>
    <w:rsid w:val="00EA67B5"/>
    <w:rsid w:val="00EA6DD3"/>
    <w:rsid w:val="00EB06FB"/>
    <w:rsid w:val="00EB0A57"/>
    <w:rsid w:val="00EB0FE0"/>
    <w:rsid w:val="00EB2472"/>
    <w:rsid w:val="00EB268D"/>
    <w:rsid w:val="00EB3895"/>
    <w:rsid w:val="00EB419D"/>
    <w:rsid w:val="00EB486A"/>
    <w:rsid w:val="00EB56BD"/>
    <w:rsid w:val="00EB70BA"/>
    <w:rsid w:val="00EB7A1A"/>
    <w:rsid w:val="00EC067C"/>
    <w:rsid w:val="00EC0973"/>
    <w:rsid w:val="00EC24AF"/>
    <w:rsid w:val="00EC28D1"/>
    <w:rsid w:val="00EC2AB6"/>
    <w:rsid w:val="00EC2E73"/>
    <w:rsid w:val="00EC3F57"/>
    <w:rsid w:val="00EC42F5"/>
    <w:rsid w:val="00EC4B2C"/>
    <w:rsid w:val="00EC52C5"/>
    <w:rsid w:val="00EC66AD"/>
    <w:rsid w:val="00EC6F09"/>
    <w:rsid w:val="00ED04F5"/>
    <w:rsid w:val="00ED09CD"/>
    <w:rsid w:val="00ED0E93"/>
    <w:rsid w:val="00ED0FB4"/>
    <w:rsid w:val="00ED1266"/>
    <w:rsid w:val="00ED1C7D"/>
    <w:rsid w:val="00ED2888"/>
    <w:rsid w:val="00ED2B33"/>
    <w:rsid w:val="00ED3143"/>
    <w:rsid w:val="00ED36C5"/>
    <w:rsid w:val="00ED375A"/>
    <w:rsid w:val="00ED39C9"/>
    <w:rsid w:val="00ED70C1"/>
    <w:rsid w:val="00EE0A0E"/>
    <w:rsid w:val="00EE0F8E"/>
    <w:rsid w:val="00EE2325"/>
    <w:rsid w:val="00EE2910"/>
    <w:rsid w:val="00EE2E9A"/>
    <w:rsid w:val="00EE346B"/>
    <w:rsid w:val="00EE4795"/>
    <w:rsid w:val="00EE61D9"/>
    <w:rsid w:val="00EE75A1"/>
    <w:rsid w:val="00EE7957"/>
    <w:rsid w:val="00EF06EF"/>
    <w:rsid w:val="00EF0AD3"/>
    <w:rsid w:val="00EF16B9"/>
    <w:rsid w:val="00EF3520"/>
    <w:rsid w:val="00EF3704"/>
    <w:rsid w:val="00EF409B"/>
    <w:rsid w:val="00EF5B15"/>
    <w:rsid w:val="00EF6836"/>
    <w:rsid w:val="00F013F5"/>
    <w:rsid w:val="00F0185A"/>
    <w:rsid w:val="00F02261"/>
    <w:rsid w:val="00F0235A"/>
    <w:rsid w:val="00F023CC"/>
    <w:rsid w:val="00F026B2"/>
    <w:rsid w:val="00F027BC"/>
    <w:rsid w:val="00F02F60"/>
    <w:rsid w:val="00F0365D"/>
    <w:rsid w:val="00F06574"/>
    <w:rsid w:val="00F06F69"/>
    <w:rsid w:val="00F07CB3"/>
    <w:rsid w:val="00F1157D"/>
    <w:rsid w:val="00F120C4"/>
    <w:rsid w:val="00F12BA1"/>
    <w:rsid w:val="00F12C96"/>
    <w:rsid w:val="00F12E23"/>
    <w:rsid w:val="00F133DE"/>
    <w:rsid w:val="00F143AB"/>
    <w:rsid w:val="00F14B35"/>
    <w:rsid w:val="00F14E24"/>
    <w:rsid w:val="00F152F5"/>
    <w:rsid w:val="00F1705C"/>
    <w:rsid w:val="00F174B6"/>
    <w:rsid w:val="00F201CC"/>
    <w:rsid w:val="00F203BC"/>
    <w:rsid w:val="00F209AD"/>
    <w:rsid w:val="00F20A27"/>
    <w:rsid w:val="00F20ED3"/>
    <w:rsid w:val="00F214FD"/>
    <w:rsid w:val="00F22F1F"/>
    <w:rsid w:val="00F232C7"/>
    <w:rsid w:val="00F242BC"/>
    <w:rsid w:val="00F24316"/>
    <w:rsid w:val="00F274F4"/>
    <w:rsid w:val="00F27611"/>
    <w:rsid w:val="00F27693"/>
    <w:rsid w:val="00F27BBB"/>
    <w:rsid w:val="00F30A2B"/>
    <w:rsid w:val="00F30A60"/>
    <w:rsid w:val="00F31A4F"/>
    <w:rsid w:val="00F3273B"/>
    <w:rsid w:val="00F328E1"/>
    <w:rsid w:val="00F3337C"/>
    <w:rsid w:val="00F33F16"/>
    <w:rsid w:val="00F34384"/>
    <w:rsid w:val="00F343C1"/>
    <w:rsid w:val="00F34422"/>
    <w:rsid w:val="00F35163"/>
    <w:rsid w:val="00F410D8"/>
    <w:rsid w:val="00F41802"/>
    <w:rsid w:val="00F43615"/>
    <w:rsid w:val="00F43D23"/>
    <w:rsid w:val="00F440FA"/>
    <w:rsid w:val="00F45338"/>
    <w:rsid w:val="00F50529"/>
    <w:rsid w:val="00F505F8"/>
    <w:rsid w:val="00F50705"/>
    <w:rsid w:val="00F51205"/>
    <w:rsid w:val="00F525AA"/>
    <w:rsid w:val="00F52FB0"/>
    <w:rsid w:val="00F53D03"/>
    <w:rsid w:val="00F541EF"/>
    <w:rsid w:val="00F55FE9"/>
    <w:rsid w:val="00F56A33"/>
    <w:rsid w:val="00F570E1"/>
    <w:rsid w:val="00F575D9"/>
    <w:rsid w:val="00F5776C"/>
    <w:rsid w:val="00F57B4B"/>
    <w:rsid w:val="00F60AAF"/>
    <w:rsid w:val="00F60E55"/>
    <w:rsid w:val="00F613FC"/>
    <w:rsid w:val="00F61F69"/>
    <w:rsid w:val="00F6486F"/>
    <w:rsid w:val="00F65D7C"/>
    <w:rsid w:val="00F66082"/>
    <w:rsid w:val="00F70E66"/>
    <w:rsid w:val="00F71307"/>
    <w:rsid w:val="00F72385"/>
    <w:rsid w:val="00F74A5E"/>
    <w:rsid w:val="00F7522D"/>
    <w:rsid w:val="00F75E60"/>
    <w:rsid w:val="00F76698"/>
    <w:rsid w:val="00F76FDC"/>
    <w:rsid w:val="00F771CA"/>
    <w:rsid w:val="00F77564"/>
    <w:rsid w:val="00F77953"/>
    <w:rsid w:val="00F8028B"/>
    <w:rsid w:val="00F8073A"/>
    <w:rsid w:val="00F80AAE"/>
    <w:rsid w:val="00F817F7"/>
    <w:rsid w:val="00F81947"/>
    <w:rsid w:val="00F81B82"/>
    <w:rsid w:val="00F81FBB"/>
    <w:rsid w:val="00F81FC8"/>
    <w:rsid w:val="00F82C89"/>
    <w:rsid w:val="00F83F27"/>
    <w:rsid w:val="00F84463"/>
    <w:rsid w:val="00F8506F"/>
    <w:rsid w:val="00F85408"/>
    <w:rsid w:val="00F85BE8"/>
    <w:rsid w:val="00F85FAA"/>
    <w:rsid w:val="00F86056"/>
    <w:rsid w:val="00F862DE"/>
    <w:rsid w:val="00F87CE9"/>
    <w:rsid w:val="00F915FD"/>
    <w:rsid w:val="00F91A2D"/>
    <w:rsid w:val="00F91AB4"/>
    <w:rsid w:val="00F91D48"/>
    <w:rsid w:val="00F91D9F"/>
    <w:rsid w:val="00F92506"/>
    <w:rsid w:val="00F945D7"/>
    <w:rsid w:val="00F951DA"/>
    <w:rsid w:val="00F95B96"/>
    <w:rsid w:val="00F95C73"/>
    <w:rsid w:val="00FA0079"/>
    <w:rsid w:val="00FA0A1D"/>
    <w:rsid w:val="00FA0F48"/>
    <w:rsid w:val="00FA10B5"/>
    <w:rsid w:val="00FA25D7"/>
    <w:rsid w:val="00FA2767"/>
    <w:rsid w:val="00FA2AB4"/>
    <w:rsid w:val="00FA2D0E"/>
    <w:rsid w:val="00FA381B"/>
    <w:rsid w:val="00FA3A42"/>
    <w:rsid w:val="00FA40D9"/>
    <w:rsid w:val="00FA45FC"/>
    <w:rsid w:val="00FA4876"/>
    <w:rsid w:val="00FA4CC4"/>
    <w:rsid w:val="00FA511A"/>
    <w:rsid w:val="00FA62E8"/>
    <w:rsid w:val="00FA64FF"/>
    <w:rsid w:val="00FA661D"/>
    <w:rsid w:val="00FB0F2A"/>
    <w:rsid w:val="00FB176F"/>
    <w:rsid w:val="00FB1B5D"/>
    <w:rsid w:val="00FB2191"/>
    <w:rsid w:val="00FB25CB"/>
    <w:rsid w:val="00FB2E43"/>
    <w:rsid w:val="00FB3470"/>
    <w:rsid w:val="00FB3B35"/>
    <w:rsid w:val="00FB3B73"/>
    <w:rsid w:val="00FB4CBB"/>
    <w:rsid w:val="00FB588A"/>
    <w:rsid w:val="00FB62FB"/>
    <w:rsid w:val="00FC1263"/>
    <w:rsid w:val="00FC182F"/>
    <w:rsid w:val="00FC1AF5"/>
    <w:rsid w:val="00FC2404"/>
    <w:rsid w:val="00FC2E39"/>
    <w:rsid w:val="00FC30F8"/>
    <w:rsid w:val="00FC3B6F"/>
    <w:rsid w:val="00FC6082"/>
    <w:rsid w:val="00FC647A"/>
    <w:rsid w:val="00FC6A50"/>
    <w:rsid w:val="00FC6B63"/>
    <w:rsid w:val="00FC6E5D"/>
    <w:rsid w:val="00FC77E9"/>
    <w:rsid w:val="00FD09D6"/>
    <w:rsid w:val="00FD0A91"/>
    <w:rsid w:val="00FD2B0A"/>
    <w:rsid w:val="00FD2D99"/>
    <w:rsid w:val="00FD3784"/>
    <w:rsid w:val="00FD39BC"/>
    <w:rsid w:val="00FD3FE1"/>
    <w:rsid w:val="00FD40E9"/>
    <w:rsid w:val="00FD4336"/>
    <w:rsid w:val="00FD646F"/>
    <w:rsid w:val="00FD707E"/>
    <w:rsid w:val="00FD7448"/>
    <w:rsid w:val="00FE0136"/>
    <w:rsid w:val="00FE0F84"/>
    <w:rsid w:val="00FE143A"/>
    <w:rsid w:val="00FE1EBF"/>
    <w:rsid w:val="00FE31C0"/>
    <w:rsid w:val="00FE4922"/>
    <w:rsid w:val="00FE588E"/>
    <w:rsid w:val="00FE6175"/>
    <w:rsid w:val="00FE639E"/>
    <w:rsid w:val="00FE7893"/>
    <w:rsid w:val="00FF0212"/>
    <w:rsid w:val="00FF0CA9"/>
    <w:rsid w:val="00FF0E2F"/>
    <w:rsid w:val="00FF117F"/>
    <w:rsid w:val="00FF1230"/>
    <w:rsid w:val="00FF16BC"/>
    <w:rsid w:val="00FF192B"/>
    <w:rsid w:val="00FF235C"/>
    <w:rsid w:val="00FF2795"/>
    <w:rsid w:val="00FF2D22"/>
    <w:rsid w:val="00FF4EFB"/>
    <w:rsid w:val="00FF50FC"/>
    <w:rsid w:val="00FF6047"/>
    <w:rsid w:val="00FF651D"/>
    <w:rsid w:val="00FF6B15"/>
    <w:rsid w:val="00FF6D40"/>
    <w:rsid w:val="00FF7334"/>
    <w:rsid w:val="00FF7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5BEFF0-B416-4DEE-8CD8-323795F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705"/>
    <w:rPr>
      <w:rFonts w:ascii="Calibri" w:eastAsia="Calibri" w:hAnsi="Calibri" w:cs="Times New Roman"/>
    </w:rPr>
  </w:style>
  <w:style w:type="paragraph" w:styleId="1">
    <w:name w:val="heading 1"/>
    <w:basedOn w:val="a"/>
    <w:next w:val="a"/>
    <w:link w:val="10"/>
    <w:qFormat/>
    <w:rsid w:val="003C63A7"/>
    <w:pPr>
      <w:keepNext/>
      <w:spacing w:after="0" w:line="240" w:lineRule="auto"/>
      <w:ind w:right="-1"/>
      <w:outlineLvl w:val="0"/>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01705"/>
    <w:pPr>
      <w:spacing w:after="0" w:line="240" w:lineRule="auto"/>
      <w:ind w:right="-142"/>
    </w:pPr>
    <w:rPr>
      <w:rFonts w:ascii="Times New Roman" w:eastAsia="Times New Roman" w:hAnsi="Times New Roman"/>
      <w:sz w:val="28"/>
      <w:szCs w:val="20"/>
      <w:lang w:eastAsia="ru-RU"/>
    </w:rPr>
  </w:style>
  <w:style w:type="character" w:customStyle="1" w:styleId="a4">
    <w:name w:val="Основной текст Знак"/>
    <w:basedOn w:val="a0"/>
    <w:link w:val="a3"/>
    <w:rsid w:val="00001705"/>
    <w:rPr>
      <w:rFonts w:ascii="Times New Roman" w:eastAsia="Times New Roman" w:hAnsi="Times New Roman" w:cs="Times New Roman"/>
      <w:sz w:val="28"/>
      <w:szCs w:val="20"/>
      <w:lang w:eastAsia="ru-RU"/>
    </w:rPr>
  </w:style>
  <w:style w:type="character" w:styleId="a5">
    <w:name w:val="Hyperlink"/>
    <w:basedOn w:val="a0"/>
    <w:uiPriority w:val="99"/>
    <w:unhideWhenUsed/>
    <w:rsid w:val="00001705"/>
    <w:rPr>
      <w:color w:val="0000FF"/>
      <w:u w:val="single"/>
    </w:rPr>
  </w:style>
  <w:style w:type="paragraph" w:styleId="a6">
    <w:name w:val="Balloon Text"/>
    <w:basedOn w:val="a"/>
    <w:link w:val="a7"/>
    <w:uiPriority w:val="99"/>
    <w:semiHidden/>
    <w:unhideWhenUsed/>
    <w:rsid w:val="000017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705"/>
    <w:rPr>
      <w:rFonts w:ascii="Tahoma" w:eastAsia="Calibri" w:hAnsi="Tahoma" w:cs="Tahoma"/>
      <w:sz w:val="16"/>
      <w:szCs w:val="16"/>
    </w:rPr>
  </w:style>
  <w:style w:type="paragraph" w:styleId="a8">
    <w:name w:val="List Paragraph"/>
    <w:basedOn w:val="a"/>
    <w:uiPriority w:val="34"/>
    <w:qFormat/>
    <w:rsid w:val="00A51ECB"/>
    <w:pPr>
      <w:ind w:left="720"/>
      <w:contextualSpacing/>
    </w:pPr>
  </w:style>
  <w:style w:type="paragraph" w:styleId="HTML">
    <w:name w:val="HTML Preformatted"/>
    <w:basedOn w:val="a"/>
    <w:link w:val="HTML0"/>
    <w:semiHidden/>
    <w:unhideWhenUsed/>
    <w:rsid w:val="0088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885D76"/>
    <w:rPr>
      <w:rFonts w:ascii="Courier New" w:eastAsia="Times New Roman" w:hAnsi="Courier New" w:cs="Courier New"/>
      <w:sz w:val="20"/>
      <w:szCs w:val="20"/>
      <w:lang w:eastAsia="ru-RU"/>
    </w:rPr>
  </w:style>
  <w:style w:type="paragraph" w:styleId="a9">
    <w:name w:val="No Spacing"/>
    <w:uiPriority w:val="1"/>
    <w:qFormat/>
    <w:rsid w:val="00885D76"/>
    <w:pPr>
      <w:spacing w:after="0" w:line="240" w:lineRule="auto"/>
    </w:pPr>
    <w:rPr>
      <w:rFonts w:ascii="Times New Roman" w:eastAsia="Calibri" w:hAnsi="Times New Roman" w:cs="Times New Roman"/>
      <w:sz w:val="28"/>
    </w:rPr>
  </w:style>
  <w:style w:type="paragraph" w:customStyle="1" w:styleId="ConsPlusNormal">
    <w:name w:val="ConsPlusNormal"/>
    <w:rsid w:val="00885D7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885D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406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BD40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endnote text"/>
    <w:basedOn w:val="a"/>
    <w:link w:val="ab"/>
    <w:uiPriority w:val="99"/>
    <w:rsid w:val="00B76F42"/>
    <w:pPr>
      <w:autoSpaceDE w:val="0"/>
      <w:autoSpaceDN w:val="0"/>
      <w:spacing w:after="0" w:line="240" w:lineRule="auto"/>
    </w:pPr>
    <w:rPr>
      <w:rFonts w:ascii="Times New Roman" w:eastAsiaTheme="minorEastAsia" w:hAnsi="Times New Roman"/>
      <w:sz w:val="20"/>
      <w:szCs w:val="20"/>
      <w:lang w:eastAsia="ru-RU"/>
    </w:rPr>
  </w:style>
  <w:style w:type="character" w:customStyle="1" w:styleId="ab">
    <w:name w:val="Текст концевой сноски Знак"/>
    <w:basedOn w:val="a0"/>
    <w:link w:val="aa"/>
    <w:uiPriority w:val="99"/>
    <w:rsid w:val="00B76F42"/>
    <w:rPr>
      <w:rFonts w:ascii="Times New Roman" w:eastAsiaTheme="minorEastAsia" w:hAnsi="Times New Roman" w:cs="Times New Roman"/>
      <w:sz w:val="20"/>
      <w:szCs w:val="20"/>
      <w:lang w:eastAsia="ru-RU"/>
    </w:rPr>
  </w:style>
  <w:style w:type="character" w:styleId="ac">
    <w:name w:val="endnote reference"/>
    <w:basedOn w:val="a0"/>
    <w:uiPriority w:val="99"/>
    <w:rsid w:val="00B76F42"/>
    <w:rPr>
      <w:vertAlign w:val="superscript"/>
    </w:rPr>
  </w:style>
  <w:style w:type="table" w:styleId="ad">
    <w:name w:val="Table Grid"/>
    <w:basedOn w:val="a1"/>
    <w:uiPriority w:val="59"/>
    <w:rsid w:val="008535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EF5B15"/>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basedOn w:val="a0"/>
    <w:uiPriority w:val="20"/>
    <w:qFormat/>
    <w:rsid w:val="00EF5B15"/>
    <w:rPr>
      <w:i/>
      <w:iCs/>
    </w:rPr>
  </w:style>
  <w:style w:type="character" w:styleId="af0">
    <w:name w:val="Strong"/>
    <w:basedOn w:val="a0"/>
    <w:uiPriority w:val="22"/>
    <w:qFormat/>
    <w:rsid w:val="00EF5B15"/>
    <w:rPr>
      <w:b/>
      <w:bCs/>
    </w:rPr>
  </w:style>
  <w:style w:type="character" w:customStyle="1" w:styleId="10">
    <w:name w:val="Заголовок 1 Знак"/>
    <w:basedOn w:val="a0"/>
    <w:link w:val="1"/>
    <w:rsid w:val="003C63A7"/>
    <w:rPr>
      <w:rFonts w:ascii="Times New Roman" w:eastAsia="Times New Roman" w:hAnsi="Times New Roman" w:cs="Times New Roman"/>
      <w:b/>
      <w:sz w:val="28"/>
      <w:szCs w:val="20"/>
    </w:rPr>
  </w:style>
  <w:style w:type="paragraph" w:styleId="af1">
    <w:name w:val="header"/>
    <w:basedOn w:val="a"/>
    <w:link w:val="af2"/>
    <w:uiPriority w:val="99"/>
    <w:semiHidden/>
    <w:unhideWhenUsed/>
    <w:rsid w:val="00D81CD8"/>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D81CD8"/>
    <w:rPr>
      <w:rFonts w:ascii="Calibri" w:eastAsia="Calibri" w:hAnsi="Calibri" w:cs="Times New Roman"/>
    </w:rPr>
  </w:style>
  <w:style w:type="paragraph" w:styleId="af3">
    <w:name w:val="footer"/>
    <w:basedOn w:val="a"/>
    <w:link w:val="af4"/>
    <w:uiPriority w:val="99"/>
    <w:unhideWhenUsed/>
    <w:rsid w:val="00D81CD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81C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5620">
      <w:bodyDiv w:val="1"/>
      <w:marLeft w:val="0"/>
      <w:marRight w:val="0"/>
      <w:marTop w:val="0"/>
      <w:marBottom w:val="0"/>
      <w:divBdr>
        <w:top w:val="none" w:sz="0" w:space="0" w:color="auto"/>
        <w:left w:val="none" w:sz="0" w:space="0" w:color="auto"/>
        <w:bottom w:val="none" w:sz="0" w:space="0" w:color="auto"/>
        <w:right w:val="none" w:sz="0" w:space="0" w:color="auto"/>
      </w:divBdr>
    </w:div>
    <w:div w:id="672221109">
      <w:bodyDiv w:val="1"/>
      <w:marLeft w:val="0"/>
      <w:marRight w:val="0"/>
      <w:marTop w:val="0"/>
      <w:marBottom w:val="0"/>
      <w:divBdr>
        <w:top w:val="none" w:sz="0" w:space="0" w:color="auto"/>
        <w:left w:val="none" w:sz="0" w:space="0" w:color="auto"/>
        <w:bottom w:val="none" w:sz="0" w:space="0" w:color="auto"/>
        <w:right w:val="none" w:sz="0" w:space="0" w:color="auto"/>
      </w:divBdr>
    </w:div>
    <w:div w:id="909078528">
      <w:bodyDiv w:val="1"/>
      <w:marLeft w:val="0"/>
      <w:marRight w:val="0"/>
      <w:marTop w:val="0"/>
      <w:marBottom w:val="0"/>
      <w:divBdr>
        <w:top w:val="none" w:sz="0" w:space="0" w:color="auto"/>
        <w:left w:val="none" w:sz="0" w:space="0" w:color="auto"/>
        <w:bottom w:val="none" w:sz="0" w:space="0" w:color="auto"/>
        <w:right w:val="none" w:sz="0" w:space="0" w:color="auto"/>
      </w:divBdr>
    </w:div>
    <w:div w:id="1683046398">
      <w:bodyDiv w:val="1"/>
      <w:marLeft w:val="0"/>
      <w:marRight w:val="0"/>
      <w:marTop w:val="0"/>
      <w:marBottom w:val="0"/>
      <w:divBdr>
        <w:top w:val="none" w:sz="0" w:space="0" w:color="auto"/>
        <w:left w:val="none" w:sz="0" w:space="0" w:color="auto"/>
        <w:bottom w:val="none" w:sz="0" w:space="0" w:color="auto"/>
        <w:right w:val="none" w:sz="0" w:space="0" w:color="auto"/>
      </w:divBdr>
    </w:div>
    <w:div w:id="1781483753">
      <w:bodyDiv w:val="1"/>
      <w:marLeft w:val="0"/>
      <w:marRight w:val="0"/>
      <w:marTop w:val="0"/>
      <w:marBottom w:val="0"/>
      <w:divBdr>
        <w:top w:val="none" w:sz="0" w:space="0" w:color="auto"/>
        <w:left w:val="none" w:sz="0" w:space="0" w:color="auto"/>
        <w:bottom w:val="none" w:sz="0" w:space="0" w:color="auto"/>
        <w:right w:val="none" w:sz="0" w:space="0" w:color="auto"/>
      </w:divBdr>
    </w:div>
    <w:div w:id="1963994678">
      <w:bodyDiv w:val="1"/>
      <w:marLeft w:val="0"/>
      <w:marRight w:val="0"/>
      <w:marTop w:val="0"/>
      <w:marBottom w:val="0"/>
      <w:divBdr>
        <w:top w:val="none" w:sz="0" w:space="0" w:color="auto"/>
        <w:left w:val="none" w:sz="0" w:space="0" w:color="auto"/>
        <w:bottom w:val="none" w:sz="0" w:space="0" w:color="auto"/>
        <w:right w:val="none" w:sz="0" w:space="0" w:color="auto"/>
      </w:divBdr>
    </w:div>
    <w:div w:id="21442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A259AD200DFC7DEE6FB7506818AB73AF0643E5C6960A9F2B66AE9D35A0A0E6DADB8ED1AFFFE6FD2BA264551F06w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A259AD200DFC7DEE6FB7506818AB73AF0643E5C6960A9F2B66AE9D35A0A0E6C8DBD6DEA7F8F3A97EF833581C6F35EE6C4A8C929701wE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zolsky@mail.mfck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259AD200DFC7DEE6FB7506818AB73AF0244E2C0920A9F2B66AE9D35A0A0E6C8DBD6DDAEF8F8FC2FB73204593D26EF6F4A8E968B1C747505wAG" TargetMode="External"/><Relationship Id="rId5" Type="http://schemas.openxmlformats.org/officeDocument/2006/relationships/webSettings" Target="webSettings.xml"/><Relationship Id="rId15" Type="http://schemas.openxmlformats.org/officeDocument/2006/relationships/hyperlink" Target="consultantplus://offline/ref=AEA259AD200DFC7DEE6FB7506818AB73AF0641E6C7970A9F2B66AE9D35A0A0E6C8DBD6DDACF9F0F67BED220010692CF068509090951C07w4G" TargetMode="External"/><Relationship Id="rId10" Type="http://schemas.openxmlformats.org/officeDocument/2006/relationships/hyperlink" Target="consultantplus://offline/ref=AEA259AD200DFC7DEE6FA95D7E74F67EA8091FE8C79307CC7339F5C062A9AAB18F948F8DEAADF5FC28A26651036A2BEC06w8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D6F51AA5BBEB81E4350A223FE273B457A9AF9780DDA35850C7F96A79A3FD1B45980CB1936383C1AF514493C58B676D4A776B7FC9w3B7N" TargetMode="External"/><Relationship Id="rId14" Type="http://schemas.openxmlformats.org/officeDocument/2006/relationships/hyperlink" Target="consultantplus://offline/ref=AEA259AD200DFC7DEE6FB7506818AB73AF0643E5C6920A9F2B66AE9D35A0A0E6C8DBD6DFAEFEF3A97EF833581C6F35EE6C4A8C929701w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D659-E421-4604-8305-C339BD09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50</Pages>
  <Words>15626</Words>
  <Characters>89074</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топ</cp:lastModifiedBy>
  <cp:revision>52</cp:revision>
  <cp:lastPrinted>2021-07-27T08:34:00Z</cp:lastPrinted>
  <dcterms:created xsi:type="dcterms:W3CDTF">2015-09-08T13:36:00Z</dcterms:created>
  <dcterms:modified xsi:type="dcterms:W3CDTF">2021-07-27T12:33:00Z</dcterms:modified>
</cp:coreProperties>
</file>