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3B" w:rsidRPr="002F6EC5" w:rsidRDefault="00743F3B" w:rsidP="00743F3B">
      <w:pPr>
        <w:pStyle w:val="1"/>
        <w:jc w:val="center"/>
        <w:rPr>
          <w:b/>
          <w:sz w:val="18"/>
          <w:szCs w:val="18"/>
        </w:rPr>
      </w:pPr>
      <w:r w:rsidRPr="002F6EC5">
        <w:rPr>
          <w:b/>
          <w:sz w:val="18"/>
          <w:szCs w:val="18"/>
        </w:rPr>
        <w:t>РЕЕСТР</w:t>
      </w:r>
    </w:p>
    <w:p w:rsidR="00743F3B" w:rsidRPr="002F6EC5" w:rsidRDefault="00743F3B" w:rsidP="00743F3B">
      <w:pPr>
        <w:pStyle w:val="1"/>
        <w:jc w:val="center"/>
        <w:rPr>
          <w:b/>
          <w:sz w:val="18"/>
          <w:szCs w:val="18"/>
        </w:rPr>
      </w:pPr>
      <w:r w:rsidRPr="002F6EC5">
        <w:rPr>
          <w:b/>
          <w:sz w:val="18"/>
          <w:szCs w:val="18"/>
        </w:rPr>
        <w:t>муниципальных нормативных правовых актов, предоставляемых местной администрацией городского поселения Залукокоаже Зольского муниципального района</w:t>
      </w:r>
    </w:p>
    <w:p w:rsidR="00743F3B" w:rsidRPr="002F6EC5" w:rsidRDefault="00743F3B" w:rsidP="00743F3B">
      <w:pPr>
        <w:pStyle w:val="1"/>
        <w:jc w:val="center"/>
        <w:rPr>
          <w:b/>
          <w:sz w:val="18"/>
          <w:szCs w:val="18"/>
        </w:rPr>
      </w:pPr>
      <w:r w:rsidRPr="002F6EC5">
        <w:rPr>
          <w:b/>
          <w:sz w:val="18"/>
          <w:szCs w:val="18"/>
        </w:rPr>
        <w:t>для включения в регистр муниципальных нормативных актов Кабардино-Балкарской Республики,</w:t>
      </w:r>
    </w:p>
    <w:p w:rsidR="00743F3B" w:rsidRPr="002F6EC5" w:rsidRDefault="00743F3B" w:rsidP="00743F3B">
      <w:pPr>
        <w:pStyle w:val="1"/>
        <w:jc w:val="center"/>
        <w:rPr>
          <w:b/>
          <w:sz w:val="18"/>
          <w:szCs w:val="18"/>
        </w:rPr>
      </w:pPr>
      <w:proofErr w:type="gramStart"/>
      <w:r w:rsidRPr="002F6EC5">
        <w:rPr>
          <w:b/>
          <w:sz w:val="18"/>
          <w:szCs w:val="18"/>
        </w:rPr>
        <w:t>принятых</w:t>
      </w:r>
      <w:proofErr w:type="gramEnd"/>
      <w:r w:rsidRPr="002F6EC5">
        <w:rPr>
          <w:b/>
          <w:sz w:val="18"/>
          <w:szCs w:val="18"/>
        </w:rPr>
        <w:t xml:space="preserve"> с</w:t>
      </w:r>
      <w:r w:rsidR="0008547F">
        <w:rPr>
          <w:b/>
          <w:sz w:val="18"/>
          <w:szCs w:val="18"/>
        </w:rPr>
        <w:t xml:space="preserve"> </w:t>
      </w:r>
      <w:r w:rsidR="00DE6D03">
        <w:rPr>
          <w:b/>
          <w:sz w:val="18"/>
          <w:szCs w:val="18"/>
        </w:rPr>
        <w:t>15</w:t>
      </w:r>
      <w:r w:rsidRPr="002F6EC5">
        <w:rPr>
          <w:b/>
          <w:sz w:val="18"/>
          <w:szCs w:val="18"/>
        </w:rPr>
        <w:t xml:space="preserve"> по</w:t>
      </w:r>
      <w:r w:rsidR="003A09CB">
        <w:rPr>
          <w:b/>
          <w:sz w:val="18"/>
          <w:szCs w:val="18"/>
        </w:rPr>
        <w:t xml:space="preserve"> </w:t>
      </w:r>
      <w:r w:rsidR="00DE6D03">
        <w:rPr>
          <w:b/>
          <w:sz w:val="18"/>
          <w:szCs w:val="18"/>
        </w:rPr>
        <w:t>30</w:t>
      </w:r>
      <w:r w:rsidR="00995EF4">
        <w:rPr>
          <w:b/>
          <w:sz w:val="18"/>
          <w:szCs w:val="18"/>
        </w:rPr>
        <w:t xml:space="preserve"> </w:t>
      </w:r>
      <w:r w:rsidR="000F422C">
        <w:rPr>
          <w:b/>
          <w:sz w:val="18"/>
          <w:szCs w:val="18"/>
        </w:rPr>
        <w:t>апреля</w:t>
      </w:r>
      <w:r w:rsidR="00A23F92">
        <w:rPr>
          <w:b/>
          <w:sz w:val="18"/>
          <w:szCs w:val="18"/>
        </w:rPr>
        <w:t xml:space="preserve"> 20</w:t>
      </w:r>
      <w:r w:rsidR="000F422C">
        <w:rPr>
          <w:b/>
          <w:sz w:val="18"/>
          <w:szCs w:val="18"/>
        </w:rPr>
        <w:t>25</w:t>
      </w:r>
      <w:r w:rsidRPr="002F6EC5">
        <w:rPr>
          <w:b/>
          <w:sz w:val="18"/>
          <w:szCs w:val="18"/>
        </w:rPr>
        <w:t xml:space="preserve"> года</w:t>
      </w:r>
    </w:p>
    <w:p w:rsidR="00743F3B" w:rsidRDefault="00743F3B" w:rsidP="00743F3B">
      <w:pPr>
        <w:jc w:val="center"/>
        <w:rPr>
          <w:b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6380"/>
        <w:gridCol w:w="1559"/>
        <w:gridCol w:w="1134"/>
        <w:gridCol w:w="3544"/>
        <w:gridCol w:w="1701"/>
      </w:tblGrid>
      <w:tr w:rsidR="00743F3B" w:rsidTr="00F31BA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jc w:val="both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№</w:t>
            </w:r>
          </w:p>
          <w:p w:rsidR="00743F3B" w:rsidRPr="002F6EC5" w:rsidRDefault="00743F3B" w:rsidP="00F31BAE">
            <w:pPr>
              <w:jc w:val="both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pStyle w:val="1"/>
              <w:jc w:val="center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 xml:space="preserve">Наименование </w:t>
            </w:r>
            <w:proofErr w:type="gramStart"/>
            <w:r w:rsidRPr="002F6EC5">
              <w:rPr>
                <w:i/>
                <w:sz w:val="16"/>
                <w:szCs w:val="16"/>
                <w:lang w:eastAsia="en-US"/>
              </w:rPr>
              <w:t>муниципального</w:t>
            </w:r>
            <w:proofErr w:type="gramEnd"/>
            <w:r w:rsidRPr="002F6EC5">
              <w:rPr>
                <w:i/>
                <w:sz w:val="16"/>
                <w:szCs w:val="16"/>
                <w:lang w:eastAsia="en-US"/>
              </w:rPr>
              <w:t xml:space="preserve"> нормативного </w:t>
            </w:r>
          </w:p>
          <w:p w:rsidR="00743F3B" w:rsidRPr="002F6EC5" w:rsidRDefault="00743F3B" w:rsidP="00F31BAE">
            <w:pPr>
              <w:pStyle w:val="1"/>
              <w:jc w:val="center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правового акта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pStyle w:val="1"/>
              <w:jc w:val="center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Дата и номер принятия муниципального нормативного правового акта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pStyle w:val="1"/>
              <w:jc w:val="center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Сведения об источниках официального опубликования (обнародования) МНПА (наименование, 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pStyle w:val="1"/>
              <w:jc w:val="center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Сведения о подписании муниципального нормативного правового акта электронной подписью (да/нет)</w:t>
            </w:r>
          </w:p>
        </w:tc>
      </w:tr>
      <w:tr w:rsidR="00743F3B" w:rsidTr="00F31BA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pStyle w:val="10"/>
              <w:numPr>
                <w:ilvl w:val="0"/>
                <w:numId w:val="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03" w:rsidRPr="00DE6D03" w:rsidRDefault="00DE6D03" w:rsidP="00DE6D03">
            <w:r w:rsidRPr="00DE6D03">
              <w:t xml:space="preserve">    Об утверждении  Порядка предотвращения и (или)                  урегулирования конфликта интересов, возникающего при  исполнении должностных обязанностей руководителями        муниципальных унитарных  предприятий (муниципальных                учреждений) городского поселения Залукокоаже Зольского муниципального  района Кабардино-Балкарской Республики</w:t>
            </w:r>
          </w:p>
          <w:p w:rsidR="000F422C" w:rsidRPr="00DE6D03" w:rsidRDefault="000F422C" w:rsidP="00DE6D03"/>
          <w:p w:rsidR="00743F3B" w:rsidRPr="00DE6D03" w:rsidRDefault="00743F3B" w:rsidP="00DE6D0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7B0829" w:rsidRDefault="00DE6D03" w:rsidP="002E039D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0F422C">
              <w:rPr>
                <w:lang w:eastAsia="en-US"/>
              </w:rPr>
              <w:t>.04</w:t>
            </w:r>
            <w:r w:rsidR="00BC4C85">
              <w:rPr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7B0829" w:rsidRDefault="00DE6D03" w:rsidP="002E039D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204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7B0829" w:rsidRDefault="00743F3B" w:rsidP="00DE6D03">
            <w:pPr>
              <w:pStyle w:val="a8"/>
              <w:rPr>
                <w:bCs/>
                <w:color w:val="000000"/>
                <w:spacing w:val="10"/>
              </w:rPr>
            </w:pPr>
            <w:r w:rsidRPr="007B0829">
              <w:rPr>
                <w:lang w:eastAsia="en-US"/>
              </w:rPr>
              <w:t xml:space="preserve">Акт об </w:t>
            </w:r>
            <w:proofErr w:type="gramStart"/>
            <w:r w:rsidRPr="007B0829">
              <w:rPr>
                <w:lang w:eastAsia="en-US"/>
              </w:rPr>
              <w:t>обнародовании</w:t>
            </w:r>
            <w:proofErr w:type="gramEnd"/>
            <w:r w:rsidRPr="007B0829">
              <w:rPr>
                <w:lang w:eastAsia="en-US"/>
              </w:rPr>
              <w:t xml:space="preserve"> муниципального правового акта от </w:t>
            </w:r>
            <w:r w:rsidR="00DE6D03">
              <w:rPr>
                <w:lang w:eastAsia="en-US"/>
              </w:rPr>
              <w:t>17</w:t>
            </w:r>
            <w:r w:rsidR="000F422C">
              <w:rPr>
                <w:lang w:eastAsia="en-US"/>
              </w:rPr>
              <w:t xml:space="preserve">.04.2025 </w:t>
            </w:r>
            <w:r w:rsidR="00C11EE1" w:rsidRPr="007B0829">
              <w:rPr>
                <w:lang w:eastAsia="en-US"/>
              </w:rPr>
              <w:t xml:space="preserve">г. </w:t>
            </w:r>
            <w:r w:rsidR="003A09CB">
              <w:rPr>
                <w:lang w:eastAsia="en-US"/>
              </w:rPr>
              <w:t>офи</w:t>
            </w:r>
            <w:r w:rsidRPr="007B0829">
              <w:rPr>
                <w:lang w:eastAsia="en-US"/>
              </w:rPr>
              <w:t xml:space="preserve">циальном сайте местной администрации городского поселения Залукокоаже Зольского муниципального района КБР </w:t>
            </w:r>
            <w:hyperlink r:id="rId5" w:history="1">
              <w:r w:rsidRPr="007B0829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www</w:t>
              </w:r>
              <w:r w:rsidRPr="007B0829">
                <w:rPr>
                  <w:rStyle w:val="a3"/>
                  <w:bCs/>
                  <w:spacing w:val="10"/>
                  <w:sz w:val="18"/>
                  <w:szCs w:val="18"/>
                </w:rPr>
                <w:t>.</w:t>
              </w:r>
              <w:r w:rsidRPr="007B0829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gpzalukokoazhe</w:t>
              </w:r>
              <w:r w:rsidRPr="007B0829">
                <w:rPr>
                  <w:rStyle w:val="a3"/>
                  <w:bCs/>
                  <w:spacing w:val="10"/>
                  <w:sz w:val="18"/>
                  <w:szCs w:val="18"/>
                </w:rPr>
                <w:t>.</w:t>
              </w:r>
              <w:r w:rsidRPr="007B0829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ru</w:t>
              </w:r>
            </w:hyperlink>
            <w:r w:rsidRPr="007B0829">
              <w:rPr>
                <w:bCs/>
                <w:color w:val="000000"/>
                <w:spacing w:val="1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76EE3" w:rsidRDefault="00743F3B" w:rsidP="002E039D">
            <w:pPr>
              <w:pStyle w:val="a8"/>
              <w:rPr>
                <w:sz w:val="18"/>
                <w:szCs w:val="18"/>
                <w:lang w:eastAsia="en-US"/>
              </w:rPr>
            </w:pPr>
            <w:r w:rsidRPr="00276EE3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0F422C" w:rsidTr="00F31BA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2C" w:rsidRPr="002F6EC5" w:rsidRDefault="000F422C" w:rsidP="00F31BAE">
            <w:pPr>
              <w:pStyle w:val="10"/>
              <w:numPr>
                <w:ilvl w:val="0"/>
                <w:numId w:val="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03" w:rsidRPr="00DE6D03" w:rsidRDefault="00DE6D03" w:rsidP="00DE6D03">
            <w:r w:rsidRPr="00DE6D03">
              <w:t>Об утверждении административного регламента предоставления муниципальной услуги «Признание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реконструкции»</w:t>
            </w:r>
          </w:p>
          <w:p w:rsidR="000F422C" w:rsidRPr="00DE6D03" w:rsidRDefault="000F422C" w:rsidP="00DE6D03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2C" w:rsidRPr="007B0829" w:rsidRDefault="00DE6D03" w:rsidP="00802DC4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0F422C">
              <w:rPr>
                <w:lang w:eastAsia="en-US"/>
              </w:rPr>
              <w:t>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2C" w:rsidRPr="007B0829" w:rsidRDefault="00DE6D03" w:rsidP="000F422C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2C" w:rsidRPr="007B0829" w:rsidRDefault="000F422C" w:rsidP="00DE6D03">
            <w:pPr>
              <w:pStyle w:val="a8"/>
              <w:rPr>
                <w:bCs/>
                <w:color w:val="000000"/>
                <w:spacing w:val="10"/>
              </w:rPr>
            </w:pPr>
            <w:r w:rsidRPr="007B0829">
              <w:rPr>
                <w:lang w:eastAsia="en-US"/>
              </w:rPr>
              <w:t xml:space="preserve">Акт об </w:t>
            </w:r>
            <w:proofErr w:type="gramStart"/>
            <w:r w:rsidRPr="007B0829">
              <w:rPr>
                <w:lang w:eastAsia="en-US"/>
              </w:rPr>
              <w:t>обнародовании</w:t>
            </w:r>
            <w:proofErr w:type="gramEnd"/>
            <w:r w:rsidRPr="007B0829">
              <w:rPr>
                <w:lang w:eastAsia="en-US"/>
              </w:rPr>
              <w:t xml:space="preserve"> муниципального правового акта от </w:t>
            </w:r>
            <w:r w:rsidR="00DE6D03">
              <w:rPr>
                <w:lang w:eastAsia="en-US"/>
              </w:rPr>
              <w:t>24</w:t>
            </w:r>
            <w:r>
              <w:rPr>
                <w:lang w:eastAsia="en-US"/>
              </w:rPr>
              <w:t xml:space="preserve">.04.2025 </w:t>
            </w:r>
            <w:r w:rsidRPr="007B0829">
              <w:rPr>
                <w:lang w:eastAsia="en-US"/>
              </w:rPr>
              <w:t xml:space="preserve">г. </w:t>
            </w:r>
            <w:r>
              <w:rPr>
                <w:lang w:eastAsia="en-US"/>
              </w:rPr>
              <w:t>офи</w:t>
            </w:r>
            <w:r w:rsidRPr="007B0829">
              <w:rPr>
                <w:lang w:eastAsia="en-US"/>
              </w:rPr>
              <w:t xml:space="preserve">циальном сайте местной администрации городского поселения Залукокоаже Зольского муниципального района КБР </w:t>
            </w:r>
            <w:hyperlink r:id="rId6" w:history="1">
              <w:r w:rsidRPr="007B0829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www</w:t>
              </w:r>
              <w:r w:rsidRPr="007B0829">
                <w:rPr>
                  <w:rStyle w:val="a3"/>
                  <w:bCs/>
                  <w:spacing w:val="10"/>
                  <w:sz w:val="18"/>
                  <w:szCs w:val="18"/>
                </w:rPr>
                <w:t>.</w:t>
              </w:r>
              <w:r w:rsidRPr="007B0829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gpzalukokoazhe</w:t>
              </w:r>
              <w:r w:rsidRPr="007B0829">
                <w:rPr>
                  <w:rStyle w:val="a3"/>
                  <w:bCs/>
                  <w:spacing w:val="10"/>
                  <w:sz w:val="18"/>
                  <w:szCs w:val="18"/>
                </w:rPr>
                <w:t>.</w:t>
              </w:r>
              <w:r w:rsidRPr="007B0829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ru</w:t>
              </w:r>
            </w:hyperlink>
            <w:r w:rsidRPr="007B0829">
              <w:rPr>
                <w:bCs/>
                <w:color w:val="000000"/>
                <w:spacing w:val="1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2C" w:rsidRPr="00276EE3" w:rsidRDefault="000F422C" w:rsidP="00802DC4">
            <w:pPr>
              <w:pStyle w:val="a8"/>
              <w:rPr>
                <w:sz w:val="18"/>
                <w:szCs w:val="18"/>
                <w:lang w:eastAsia="en-US"/>
              </w:rPr>
            </w:pPr>
            <w:r w:rsidRPr="00276EE3">
              <w:rPr>
                <w:sz w:val="18"/>
                <w:szCs w:val="18"/>
                <w:lang w:eastAsia="en-US"/>
              </w:rPr>
              <w:t>нет</w:t>
            </w:r>
          </w:p>
        </w:tc>
      </w:tr>
    </w:tbl>
    <w:p w:rsidR="000B5AF4" w:rsidRDefault="000B5AF4"/>
    <w:sectPr w:rsidR="000B5AF4" w:rsidSect="000F42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36581"/>
    <w:multiLevelType w:val="hybridMultilevel"/>
    <w:tmpl w:val="B9B8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743F3B"/>
    <w:rsid w:val="00077924"/>
    <w:rsid w:val="00077955"/>
    <w:rsid w:val="0008547F"/>
    <w:rsid w:val="000B5AF4"/>
    <w:rsid w:val="000D17D0"/>
    <w:rsid w:val="000F161A"/>
    <w:rsid w:val="000F422C"/>
    <w:rsid w:val="000F59D9"/>
    <w:rsid w:val="001240A4"/>
    <w:rsid w:val="00146637"/>
    <w:rsid w:val="00276EE3"/>
    <w:rsid w:val="002E039D"/>
    <w:rsid w:val="002F6EC5"/>
    <w:rsid w:val="00397CDA"/>
    <w:rsid w:val="003A09CB"/>
    <w:rsid w:val="0042318B"/>
    <w:rsid w:val="004468BC"/>
    <w:rsid w:val="00453C2D"/>
    <w:rsid w:val="00477891"/>
    <w:rsid w:val="004861EF"/>
    <w:rsid w:val="004A2BB3"/>
    <w:rsid w:val="004B4ACC"/>
    <w:rsid w:val="004D7413"/>
    <w:rsid w:val="00546BEF"/>
    <w:rsid w:val="00547300"/>
    <w:rsid w:val="00626B2E"/>
    <w:rsid w:val="00634C41"/>
    <w:rsid w:val="006B168E"/>
    <w:rsid w:val="006F5387"/>
    <w:rsid w:val="00743F3B"/>
    <w:rsid w:val="007B06E9"/>
    <w:rsid w:val="007B0829"/>
    <w:rsid w:val="0083346F"/>
    <w:rsid w:val="008B738B"/>
    <w:rsid w:val="00995EF4"/>
    <w:rsid w:val="009A576A"/>
    <w:rsid w:val="009C32C8"/>
    <w:rsid w:val="00A15D3D"/>
    <w:rsid w:val="00A23F92"/>
    <w:rsid w:val="00BA6C1D"/>
    <w:rsid w:val="00BC4C85"/>
    <w:rsid w:val="00BC5CF8"/>
    <w:rsid w:val="00C11EE1"/>
    <w:rsid w:val="00C4401B"/>
    <w:rsid w:val="00CB4C86"/>
    <w:rsid w:val="00CD5D11"/>
    <w:rsid w:val="00CE48D3"/>
    <w:rsid w:val="00D957F7"/>
    <w:rsid w:val="00DB2325"/>
    <w:rsid w:val="00DC40C6"/>
    <w:rsid w:val="00DE64E5"/>
    <w:rsid w:val="00DE6D03"/>
    <w:rsid w:val="00E039F9"/>
    <w:rsid w:val="00E1322F"/>
    <w:rsid w:val="00E54091"/>
    <w:rsid w:val="00EE224B"/>
    <w:rsid w:val="00EF044A"/>
    <w:rsid w:val="00F0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957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3F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Hyperlink"/>
    <w:rsid w:val="00743F3B"/>
    <w:rPr>
      <w:color w:val="0000FF"/>
      <w:u w:val="single"/>
    </w:rPr>
  </w:style>
  <w:style w:type="paragraph" w:customStyle="1" w:styleId="10">
    <w:name w:val="Абзац списка1"/>
    <w:basedOn w:val="a"/>
    <w:rsid w:val="00743F3B"/>
    <w:pPr>
      <w:ind w:left="720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833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346F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46F"/>
    <w:rPr>
      <w:rFonts w:ascii="Tahoma" w:eastAsia="Times New Roman" w:hAnsi="Tahoma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3346F"/>
    <w:rPr>
      <w:rFonts w:cs="Times New Roman"/>
      <w:b/>
      <w:bCs/>
    </w:rPr>
  </w:style>
  <w:style w:type="paragraph" w:styleId="a7">
    <w:name w:val="Normal (Web)"/>
    <w:basedOn w:val="a"/>
    <w:uiPriority w:val="99"/>
    <w:unhideWhenUsed/>
    <w:rsid w:val="0083346F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8">
    <w:name w:val="No Spacing"/>
    <w:uiPriority w:val="1"/>
    <w:qFormat/>
    <w:rsid w:val="00833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33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57F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Page">
    <w:name w:val="ConsPlusTitlePage"/>
    <w:rsid w:val="000F59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E6D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zalukokoazhe.ru" TargetMode="External"/><Relationship Id="rId5" Type="http://schemas.openxmlformats.org/officeDocument/2006/relationships/hyperlink" Target="http://www.gpzalukokoazh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Timur</cp:lastModifiedBy>
  <cp:revision>2</cp:revision>
  <cp:lastPrinted>2025-04-30T12:38:00Z</cp:lastPrinted>
  <dcterms:created xsi:type="dcterms:W3CDTF">2025-04-30T12:39:00Z</dcterms:created>
  <dcterms:modified xsi:type="dcterms:W3CDTF">2025-04-30T12:39:00Z</dcterms:modified>
</cp:coreProperties>
</file>